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74" w:rsidRPr="000C4B69" w:rsidRDefault="00701D74" w:rsidP="00C10278">
      <w:pPr>
        <w:spacing w:line="480" w:lineRule="auto"/>
        <w:jc w:val="center"/>
        <w:rPr>
          <w:rFonts w:ascii="Times New Roman" w:hAnsi="Times New Roman" w:cs="Times New Roman"/>
          <w:b/>
          <w:sz w:val="28"/>
          <w:szCs w:val="28"/>
        </w:rPr>
      </w:pPr>
      <w:r w:rsidRPr="000C4B69">
        <w:rPr>
          <w:rFonts w:ascii="Times New Roman" w:hAnsi="Times New Roman" w:cs="Times New Roman"/>
          <w:b/>
          <w:sz w:val="28"/>
          <w:szCs w:val="28"/>
        </w:rPr>
        <w:t>BAB IV</w:t>
      </w:r>
    </w:p>
    <w:p w:rsidR="00701D74" w:rsidRDefault="00701D74" w:rsidP="00C10278">
      <w:pPr>
        <w:spacing w:line="480" w:lineRule="auto"/>
        <w:jc w:val="center"/>
        <w:rPr>
          <w:rFonts w:ascii="Times New Roman" w:hAnsi="Times New Roman" w:cs="Times New Roman"/>
          <w:b/>
          <w:sz w:val="28"/>
          <w:szCs w:val="28"/>
        </w:rPr>
      </w:pPr>
      <w:r w:rsidRPr="000C4B69">
        <w:rPr>
          <w:rFonts w:ascii="Times New Roman" w:hAnsi="Times New Roman" w:cs="Times New Roman"/>
          <w:b/>
          <w:sz w:val="28"/>
          <w:szCs w:val="28"/>
        </w:rPr>
        <w:t>PAPARAN HASIL PENELITIAN</w:t>
      </w:r>
    </w:p>
    <w:p w:rsidR="00701D74" w:rsidRPr="000C4B69" w:rsidRDefault="00701D74" w:rsidP="00C10278">
      <w:pPr>
        <w:spacing w:line="480" w:lineRule="auto"/>
        <w:jc w:val="center"/>
        <w:rPr>
          <w:rFonts w:ascii="Times New Roman" w:hAnsi="Times New Roman" w:cs="Times New Roman"/>
          <w:b/>
          <w:sz w:val="28"/>
          <w:szCs w:val="28"/>
        </w:rPr>
      </w:pPr>
    </w:p>
    <w:p w:rsidR="00701D74" w:rsidRDefault="00701D74" w:rsidP="0079173C">
      <w:pPr>
        <w:pStyle w:val="ListParagraph"/>
        <w:numPr>
          <w:ilvl w:val="0"/>
          <w:numId w:val="1"/>
        </w:numPr>
        <w:spacing w:after="0" w:line="48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Deskripsi Lokasi Penelitian</w:t>
      </w:r>
    </w:p>
    <w:p w:rsidR="00701D74" w:rsidRPr="005C4323" w:rsidRDefault="00701D74" w:rsidP="0079173C">
      <w:pPr>
        <w:spacing w:after="0" w:line="480" w:lineRule="auto"/>
        <w:ind w:left="426" w:firstLine="720"/>
        <w:jc w:val="both"/>
        <w:rPr>
          <w:rFonts w:ascii="Times New Roman" w:hAnsi="Times New Roman" w:cs="Times New Roman"/>
          <w:sz w:val="24"/>
          <w:szCs w:val="24"/>
        </w:rPr>
      </w:pPr>
      <w:r w:rsidRPr="005C4323">
        <w:rPr>
          <w:rFonts w:ascii="Times New Roman" w:hAnsi="Times New Roman" w:cs="Times New Roman"/>
          <w:sz w:val="24"/>
          <w:szCs w:val="24"/>
        </w:rPr>
        <w:t xml:space="preserve">Penelitian ini dilaksanakan di </w:t>
      </w:r>
      <w:r>
        <w:rPr>
          <w:rFonts w:ascii="Times New Roman" w:hAnsi="Times New Roman" w:cs="Times New Roman"/>
          <w:sz w:val="24"/>
          <w:szCs w:val="24"/>
        </w:rPr>
        <w:t>Madrasah Ibtida’iyah Al-Huda Rejowinangun Trenggalek</w:t>
      </w:r>
      <w:r w:rsidRPr="005C4323">
        <w:rPr>
          <w:rFonts w:ascii="Times New Roman" w:hAnsi="Times New Roman" w:cs="Times New Roman"/>
          <w:sz w:val="24"/>
          <w:szCs w:val="24"/>
        </w:rPr>
        <w:t xml:space="preserve">. Adapun yang diteliti adalah  </w:t>
      </w:r>
      <w:r>
        <w:rPr>
          <w:rFonts w:ascii="Times New Roman" w:hAnsi="Times New Roman" w:cs="Times New Roman"/>
          <w:sz w:val="24"/>
          <w:szCs w:val="24"/>
        </w:rPr>
        <w:t>pemahaman siswa</w:t>
      </w:r>
      <w:r w:rsidRPr="005C4323">
        <w:rPr>
          <w:rFonts w:ascii="Times New Roman" w:hAnsi="Times New Roman" w:cs="Times New Roman"/>
          <w:sz w:val="24"/>
          <w:szCs w:val="24"/>
        </w:rPr>
        <w:t xml:space="preserve"> dari </w:t>
      </w:r>
      <w:r>
        <w:rPr>
          <w:rFonts w:ascii="Times New Roman" w:hAnsi="Times New Roman" w:cs="Times New Roman"/>
          <w:sz w:val="24"/>
          <w:szCs w:val="24"/>
        </w:rPr>
        <w:t>materi sifat-sifat bangun ruang dengan pendekatan realistik</w:t>
      </w:r>
      <w:r w:rsidRPr="005C4323">
        <w:rPr>
          <w:rFonts w:ascii="Times New Roman" w:hAnsi="Times New Roman" w:cs="Times New Roman"/>
          <w:sz w:val="24"/>
          <w:szCs w:val="24"/>
        </w:rPr>
        <w:t>. Oleh karena itu, untuk mendapatkan gambaran yang jelas tentang obyek penelitian, peneliti akan mendeskripsikan</w:t>
      </w:r>
      <w:r>
        <w:rPr>
          <w:rFonts w:ascii="Times New Roman" w:hAnsi="Times New Roman" w:cs="Times New Roman"/>
          <w:sz w:val="24"/>
          <w:szCs w:val="24"/>
        </w:rPr>
        <w:t>Madrasah Ibtida’iyah Al-Huda Rejowinangun Trenggalek</w:t>
      </w:r>
      <w:r w:rsidRPr="005C4323">
        <w:rPr>
          <w:rFonts w:ascii="Times New Roman" w:hAnsi="Times New Roman" w:cs="Times New Roman"/>
          <w:sz w:val="24"/>
          <w:szCs w:val="24"/>
        </w:rPr>
        <w:t>.</w:t>
      </w:r>
    </w:p>
    <w:p w:rsidR="00701D74" w:rsidRPr="005C4323" w:rsidRDefault="00701D74" w:rsidP="0079173C">
      <w:pPr>
        <w:pStyle w:val="ListParagraph"/>
        <w:numPr>
          <w:ilvl w:val="0"/>
          <w:numId w:val="18"/>
        </w:numPr>
        <w:spacing w:after="0" w:line="480" w:lineRule="auto"/>
        <w:jc w:val="both"/>
        <w:rPr>
          <w:rFonts w:ascii="Times New Roman" w:hAnsi="Times New Roman" w:cs="Times New Roman"/>
          <w:b/>
          <w:sz w:val="24"/>
          <w:szCs w:val="24"/>
        </w:rPr>
      </w:pPr>
      <w:r>
        <w:rPr>
          <w:rFonts w:ascii="Times New Roman" w:hAnsi="Times New Roman" w:cs="Times New Roman"/>
          <w:bCs/>
          <w:sz w:val="24"/>
          <w:szCs w:val="24"/>
        </w:rPr>
        <w:t>Sejarah singkat MI Al-Huda Rejowinangun</w:t>
      </w:r>
    </w:p>
    <w:p w:rsidR="00701D74" w:rsidRPr="005C4323" w:rsidRDefault="00701D74" w:rsidP="0079173C">
      <w:pPr>
        <w:spacing w:after="0" w:line="480" w:lineRule="auto"/>
        <w:ind w:left="720" w:firstLine="720"/>
        <w:jc w:val="both"/>
        <w:rPr>
          <w:rFonts w:ascii="Times New Roman" w:hAnsi="Times New Roman" w:cs="Times New Roman"/>
          <w:sz w:val="24"/>
          <w:szCs w:val="24"/>
        </w:rPr>
      </w:pPr>
      <w:r w:rsidRPr="005C4323">
        <w:rPr>
          <w:rFonts w:ascii="Times New Roman" w:hAnsi="Times New Roman" w:cs="Times New Roman"/>
          <w:sz w:val="24"/>
          <w:szCs w:val="24"/>
          <w:lang w:val="sv-SE"/>
        </w:rPr>
        <w:t xml:space="preserve">Mi AL Huda Rejowinangun adalah satu-satunya MI yang awal mulanya menumpang di madrasah diniyah Rejowinangun Kec/Kab Trenggalek. </w:t>
      </w:r>
      <w:r w:rsidRPr="005C4323">
        <w:rPr>
          <w:rFonts w:ascii="Times New Roman" w:hAnsi="Times New Roman" w:cs="Times New Roman"/>
          <w:sz w:val="24"/>
          <w:szCs w:val="24"/>
        </w:rPr>
        <w:t>Kemudian pada tanggal 17 Mei 1964 berdiri sendiri setelah mendapat tanah waqaf dari almarhum Bapak K. Munawir yang sudah bersertifikat milik yayasan. Madrasah tersebut didirikan/diselenggarakan oleh Organisasi NU. Adapun totkoh pendirinya antara lain :</w:t>
      </w:r>
    </w:p>
    <w:p w:rsidR="00701D74" w:rsidRPr="005C4323" w:rsidRDefault="00701D74" w:rsidP="0079173C">
      <w:pPr>
        <w:numPr>
          <w:ilvl w:val="0"/>
          <w:numId w:val="19"/>
        </w:numPr>
        <w:spacing w:after="0" w:line="480" w:lineRule="auto"/>
        <w:jc w:val="both"/>
        <w:rPr>
          <w:rFonts w:ascii="Times New Roman" w:hAnsi="Times New Roman" w:cs="Times New Roman"/>
          <w:sz w:val="24"/>
          <w:szCs w:val="24"/>
        </w:rPr>
      </w:pPr>
      <w:r w:rsidRPr="005C4323">
        <w:rPr>
          <w:rFonts w:ascii="Times New Roman" w:hAnsi="Times New Roman" w:cs="Times New Roman"/>
          <w:sz w:val="24"/>
          <w:szCs w:val="24"/>
        </w:rPr>
        <w:t>Abdul Hadi Ketua NU Ranting Rejowinangun</w:t>
      </w:r>
    </w:p>
    <w:p w:rsidR="00701D74" w:rsidRPr="005C4323" w:rsidRDefault="00701D74" w:rsidP="0079173C">
      <w:pPr>
        <w:numPr>
          <w:ilvl w:val="0"/>
          <w:numId w:val="19"/>
        </w:numPr>
        <w:spacing w:after="0" w:line="480" w:lineRule="auto"/>
        <w:jc w:val="both"/>
        <w:rPr>
          <w:rFonts w:ascii="Times New Roman" w:hAnsi="Times New Roman" w:cs="Times New Roman"/>
          <w:sz w:val="24"/>
          <w:szCs w:val="24"/>
        </w:rPr>
      </w:pPr>
      <w:r w:rsidRPr="005C4323">
        <w:rPr>
          <w:rFonts w:ascii="Times New Roman" w:hAnsi="Times New Roman" w:cs="Times New Roman"/>
          <w:sz w:val="24"/>
          <w:szCs w:val="24"/>
        </w:rPr>
        <w:t>H. Muqsim syuriyah NU Ranting Rejowinangun</w:t>
      </w:r>
    </w:p>
    <w:p w:rsidR="00701D74" w:rsidRPr="005C4323" w:rsidRDefault="00701D74" w:rsidP="0079173C">
      <w:pPr>
        <w:numPr>
          <w:ilvl w:val="0"/>
          <w:numId w:val="19"/>
        </w:numPr>
        <w:spacing w:after="0" w:line="480" w:lineRule="auto"/>
        <w:jc w:val="both"/>
        <w:rPr>
          <w:rFonts w:ascii="Times New Roman" w:hAnsi="Times New Roman" w:cs="Times New Roman"/>
          <w:sz w:val="24"/>
          <w:szCs w:val="24"/>
          <w:lang w:val="en-US"/>
        </w:rPr>
      </w:pPr>
      <w:r w:rsidRPr="005C4323">
        <w:rPr>
          <w:rFonts w:ascii="Times New Roman" w:hAnsi="Times New Roman" w:cs="Times New Roman"/>
          <w:sz w:val="24"/>
          <w:szCs w:val="24"/>
        </w:rPr>
        <w:t>Muhtarom, A.Ma Kepala Sekolah MI AL Huda Rejowinangun</w:t>
      </w:r>
    </w:p>
    <w:p w:rsidR="00701D74" w:rsidRPr="005C4323" w:rsidRDefault="00701D74" w:rsidP="00904E72">
      <w:pPr>
        <w:spacing w:after="0" w:line="480" w:lineRule="auto"/>
        <w:ind w:left="720" w:firstLine="720"/>
        <w:jc w:val="both"/>
        <w:rPr>
          <w:rFonts w:ascii="Times New Roman" w:hAnsi="Times New Roman" w:cs="Times New Roman"/>
          <w:sz w:val="24"/>
          <w:szCs w:val="24"/>
        </w:rPr>
      </w:pPr>
      <w:r w:rsidRPr="005C4323">
        <w:rPr>
          <w:rFonts w:ascii="Times New Roman" w:hAnsi="Times New Roman" w:cs="Times New Roman"/>
          <w:sz w:val="24"/>
          <w:szCs w:val="24"/>
        </w:rPr>
        <w:t xml:space="preserve">Pada waktu itu bangunan dan kelengkapan Madrasah masih berupa gedung sederhana (separuh tembok dan separuh bambu). Dari tahun ke tahun akhirnya dapat membuat gedung yang permanent terbuat dari tembok dengan biaya swadaya masyarakat. Selanjutnya berdasarkan pertimbangan dan saran dari pengurus Madrasah dan wali murid, akhirnya diputuskan bahwa MI Al Huda Rejowinangun mengintegrasikan diri menjadi MI yang bernaung dibawah Lembaga Pendidikan Ma’arif NU dengan Piagam No.103/1986 dan mendapat pembinaan dan bimbingan dari Kandepag. Kab. Trenggalek.Sehingga sampai saat ini status MI sudah </w:t>
      </w:r>
      <w:r>
        <w:rPr>
          <w:rFonts w:ascii="Times New Roman" w:hAnsi="Times New Roman" w:cs="Times New Roman"/>
          <w:sz w:val="24"/>
          <w:szCs w:val="24"/>
        </w:rPr>
        <w:t>disamakan</w:t>
      </w:r>
      <w:r w:rsidRPr="005C4323">
        <w:rPr>
          <w:rFonts w:ascii="Times New Roman" w:hAnsi="Times New Roman" w:cs="Times New Roman"/>
          <w:sz w:val="24"/>
          <w:szCs w:val="24"/>
        </w:rPr>
        <w:t xml:space="preserve"> dengan piagam No. A/17/1999</w:t>
      </w:r>
    </w:p>
    <w:p w:rsidR="00701D74" w:rsidRPr="005C4323" w:rsidRDefault="00701D74" w:rsidP="00904E72">
      <w:pPr>
        <w:spacing w:after="0" w:line="480" w:lineRule="auto"/>
        <w:ind w:left="720" w:firstLine="720"/>
        <w:jc w:val="both"/>
        <w:rPr>
          <w:rFonts w:ascii="Times New Roman" w:hAnsi="Times New Roman" w:cs="Times New Roman"/>
          <w:sz w:val="24"/>
          <w:szCs w:val="24"/>
        </w:rPr>
      </w:pPr>
      <w:r w:rsidRPr="005C4323">
        <w:rPr>
          <w:rFonts w:ascii="Times New Roman" w:hAnsi="Times New Roman" w:cs="Times New Roman"/>
          <w:sz w:val="24"/>
          <w:szCs w:val="24"/>
        </w:rPr>
        <w:t>Selama berlangsungnya Program Pemerintah utamanya melalui Pelita, MI Al Huda Rejowinangun telah beberapa kali menerima bantuan Rehap antara lain sebagai berikut :</w:t>
      </w:r>
    </w:p>
    <w:p w:rsidR="00701D74" w:rsidRPr="005C4323" w:rsidRDefault="00701D74" w:rsidP="00916037">
      <w:pPr>
        <w:numPr>
          <w:ilvl w:val="0"/>
          <w:numId w:val="20"/>
        </w:numPr>
        <w:spacing w:after="0" w:line="480" w:lineRule="auto"/>
        <w:jc w:val="both"/>
        <w:rPr>
          <w:rFonts w:ascii="Times New Roman" w:hAnsi="Times New Roman" w:cs="Times New Roman"/>
          <w:sz w:val="24"/>
          <w:szCs w:val="24"/>
          <w:lang w:val="sv-SE"/>
        </w:rPr>
      </w:pPr>
      <w:r w:rsidRPr="005C4323">
        <w:rPr>
          <w:rFonts w:ascii="Times New Roman" w:hAnsi="Times New Roman" w:cs="Times New Roman"/>
          <w:sz w:val="24"/>
          <w:szCs w:val="24"/>
          <w:lang w:val="sv-SE"/>
        </w:rPr>
        <w:t>Tahun anggaran 1976/1977 mendapat bantuan RP. 500.000,00 untuk merehap lokal</w:t>
      </w:r>
    </w:p>
    <w:p w:rsidR="00701D74" w:rsidRPr="005C4323" w:rsidRDefault="00701D74" w:rsidP="00916037">
      <w:pPr>
        <w:numPr>
          <w:ilvl w:val="0"/>
          <w:numId w:val="20"/>
        </w:numPr>
        <w:spacing w:after="0" w:line="480" w:lineRule="auto"/>
        <w:jc w:val="both"/>
        <w:rPr>
          <w:rFonts w:ascii="Times New Roman" w:hAnsi="Times New Roman" w:cs="Times New Roman"/>
          <w:sz w:val="24"/>
          <w:szCs w:val="24"/>
          <w:lang w:val="sv-SE"/>
        </w:rPr>
      </w:pPr>
      <w:r w:rsidRPr="005C4323">
        <w:rPr>
          <w:rFonts w:ascii="Times New Roman" w:hAnsi="Times New Roman" w:cs="Times New Roman"/>
          <w:sz w:val="24"/>
          <w:szCs w:val="24"/>
          <w:lang w:val="sv-SE"/>
        </w:rPr>
        <w:t>Tahun anggaran 1981/1982 mendapat bantuan mebeler sebanyak 4 unit</w:t>
      </w:r>
    </w:p>
    <w:p w:rsidR="00701D74" w:rsidRPr="005C4323" w:rsidRDefault="00701D74" w:rsidP="00916037">
      <w:pPr>
        <w:numPr>
          <w:ilvl w:val="0"/>
          <w:numId w:val="20"/>
        </w:numPr>
        <w:spacing w:after="0" w:line="480" w:lineRule="auto"/>
        <w:jc w:val="both"/>
        <w:rPr>
          <w:rFonts w:ascii="Times New Roman" w:hAnsi="Times New Roman" w:cs="Times New Roman"/>
          <w:sz w:val="24"/>
          <w:szCs w:val="24"/>
          <w:lang w:val="sv-SE"/>
        </w:rPr>
      </w:pPr>
      <w:r w:rsidRPr="005C4323">
        <w:rPr>
          <w:rFonts w:ascii="Times New Roman" w:hAnsi="Times New Roman" w:cs="Times New Roman"/>
          <w:sz w:val="24"/>
          <w:szCs w:val="24"/>
          <w:lang w:val="sv-SE"/>
        </w:rPr>
        <w:t>Tahun anggaran 1986/1987 mendapat rehap ringan RP. 9.600.000,00 untuk merehap 4 lokal</w:t>
      </w:r>
    </w:p>
    <w:p w:rsidR="00701D74" w:rsidRPr="005C4323" w:rsidRDefault="00701D74" w:rsidP="00916037">
      <w:pPr>
        <w:numPr>
          <w:ilvl w:val="0"/>
          <w:numId w:val="20"/>
        </w:numPr>
        <w:spacing w:after="0" w:line="480" w:lineRule="auto"/>
        <w:jc w:val="both"/>
        <w:rPr>
          <w:rFonts w:ascii="Times New Roman" w:hAnsi="Times New Roman" w:cs="Times New Roman"/>
          <w:sz w:val="24"/>
          <w:szCs w:val="24"/>
          <w:lang w:val="sv-SE"/>
        </w:rPr>
      </w:pPr>
      <w:r w:rsidRPr="005C4323">
        <w:rPr>
          <w:rFonts w:ascii="Times New Roman" w:hAnsi="Times New Roman" w:cs="Times New Roman"/>
          <w:sz w:val="24"/>
          <w:szCs w:val="24"/>
          <w:lang w:val="sv-SE"/>
        </w:rPr>
        <w:t>Tahun anggaran 1998/1999</w:t>
      </w:r>
      <w:r>
        <w:rPr>
          <w:rFonts w:ascii="Times New Roman" w:hAnsi="Times New Roman" w:cs="Times New Roman"/>
          <w:sz w:val="24"/>
          <w:szCs w:val="24"/>
        </w:rPr>
        <w:t>:</w:t>
      </w:r>
    </w:p>
    <w:p w:rsidR="00701D74" w:rsidRPr="005C4323" w:rsidRDefault="00701D74" w:rsidP="00916037">
      <w:pPr>
        <w:numPr>
          <w:ilvl w:val="1"/>
          <w:numId w:val="20"/>
        </w:numPr>
        <w:spacing w:after="0" w:line="480" w:lineRule="auto"/>
        <w:jc w:val="both"/>
        <w:rPr>
          <w:rFonts w:ascii="Times New Roman" w:hAnsi="Times New Roman" w:cs="Times New Roman"/>
          <w:sz w:val="24"/>
          <w:szCs w:val="24"/>
          <w:lang w:val="sv-SE"/>
        </w:rPr>
      </w:pPr>
      <w:r w:rsidRPr="005C4323">
        <w:rPr>
          <w:rFonts w:ascii="Times New Roman" w:hAnsi="Times New Roman" w:cs="Times New Roman"/>
          <w:sz w:val="24"/>
          <w:szCs w:val="24"/>
          <w:lang w:val="sv-SE"/>
        </w:rPr>
        <w:t>Bantuan dari P2 DIKNAS berupa Gedung perpustakaan dengan biaya Rp. 44.000.000,00</w:t>
      </w:r>
    </w:p>
    <w:p w:rsidR="00701D74" w:rsidRPr="005C4323" w:rsidRDefault="00701D74" w:rsidP="00916037">
      <w:pPr>
        <w:numPr>
          <w:ilvl w:val="1"/>
          <w:numId w:val="20"/>
        </w:numPr>
        <w:spacing w:after="0" w:line="480" w:lineRule="auto"/>
        <w:jc w:val="both"/>
        <w:rPr>
          <w:rFonts w:ascii="Times New Roman" w:hAnsi="Times New Roman" w:cs="Times New Roman"/>
          <w:sz w:val="24"/>
          <w:szCs w:val="24"/>
          <w:lang w:val="sv-SE"/>
        </w:rPr>
      </w:pPr>
      <w:r w:rsidRPr="005C4323">
        <w:rPr>
          <w:rFonts w:ascii="Times New Roman" w:hAnsi="Times New Roman" w:cs="Times New Roman"/>
          <w:sz w:val="24"/>
          <w:szCs w:val="24"/>
          <w:lang w:val="sv-SE"/>
        </w:rPr>
        <w:t>Bantuan dari BEP/ABD berupa sumber air bersih dan toilet dengan biaya Rp. 19.636.500,00</w:t>
      </w:r>
    </w:p>
    <w:p w:rsidR="00701D74" w:rsidRPr="005C4323" w:rsidRDefault="00701D74" w:rsidP="00916037">
      <w:pPr>
        <w:numPr>
          <w:ilvl w:val="0"/>
          <w:numId w:val="20"/>
        </w:numPr>
        <w:spacing w:after="0" w:line="480" w:lineRule="auto"/>
        <w:jc w:val="both"/>
        <w:rPr>
          <w:rFonts w:ascii="Times New Roman" w:hAnsi="Times New Roman" w:cs="Times New Roman"/>
          <w:sz w:val="24"/>
          <w:szCs w:val="24"/>
          <w:lang w:val="sv-SE"/>
        </w:rPr>
      </w:pPr>
      <w:r w:rsidRPr="005C4323">
        <w:rPr>
          <w:rFonts w:ascii="Times New Roman" w:hAnsi="Times New Roman" w:cs="Times New Roman"/>
          <w:sz w:val="24"/>
          <w:szCs w:val="24"/>
          <w:lang w:val="sv-SE"/>
        </w:rPr>
        <w:t>Bantuam Dana Alokasi Khusus (DAK) Tahun anggaran 2007 Rp. 250.000.000,00</w:t>
      </w:r>
    </w:p>
    <w:p w:rsidR="00701D74" w:rsidRPr="00BF5528" w:rsidRDefault="00701D74" w:rsidP="00916037">
      <w:pPr>
        <w:numPr>
          <w:ilvl w:val="0"/>
          <w:numId w:val="20"/>
        </w:numPr>
        <w:spacing w:after="0" w:line="480" w:lineRule="auto"/>
        <w:jc w:val="both"/>
        <w:rPr>
          <w:rFonts w:ascii="Times New Roman" w:hAnsi="Times New Roman" w:cs="Times New Roman"/>
          <w:sz w:val="24"/>
          <w:szCs w:val="24"/>
          <w:lang w:val="sv-SE"/>
        </w:rPr>
      </w:pPr>
      <w:r w:rsidRPr="005C4323">
        <w:rPr>
          <w:rFonts w:ascii="Times New Roman" w:hAnsi="Times New Roman" w:cs="Times New Roman"/>
          <w:sz w:val="24"/>
          <w:szCs w:val="24"/>
          <w:lang w:val="sv-SE"/>
        </w:rPr>
        <w:t>Bantuan dana rehap ruang kelas tahun anggaran 2009 Rp. 91.000.000,00</w:t>
      </w:r>
    </w:p>
    <w:p w:rsidR="00701D74" w:rsidRPr="005C4323" w:rsidRDefault="00701D74" w:rsidP="00A06D6A">
      <w:pPr>
        <w:spacing w:after="0" w:line="480" w:lineRule="auto"/>
        <w:ind w:left="720" w:firstLine="720"/>
        <w:jc w:val="both"/>
        <w:rPr>
          <w:rFonts w:ascii="Times New Roman" w:hAnsi="Times New Roman" w:cs="Times New Roman"/>
          <w:b/>
          <w:sz w:val="24"/>
          <w:szCs w:val="24"/>
        </w:rPr>
      </w:pPr>
      <w:r w:rsidRPr="005C4323">
        <w:rPr>
          <w:rFonts w:ascii="Times New Roman" w:hAnsi="Times New Roman" w:cs="Times New Roman"/>
          <w:sz w:val="24"/>
          <w:szCs w:val="24"/>
          <w:lang w:val="sv-SE"/>
        </w:rPr>
        <w:t>Demi suksesnya pembangunan tersebut diatas setiap menerima bantuan dari pemerintah selalu ditunjang pula dengan swadaya masyarakat</w:t>
      </w:r>
    </w:p>
    <w:p w:rsidR="00701D74" w:rsidRPr="00BF5528" w:rsidRDefault="00701D74" w:rsidP="00A06D6A">
      <w:pPr>
        <w:pStyle w:val="ListParagraph"/>
        <w:numPr>
          <w:ilvl w:val="0"/>
          <w:numId w:val="22"/>
        </w:numPr>
        <w:tabs>
          <w:tab w:val="left" w:pos="3420"/>
          <w:tab w:val="left" w:pos="3600"/>
        </w:tabs>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Profil MI Al-Huda Rejowinangun</w:t>
      </w:r>
    </w:p>
    <w:p w:rsidR="00701D74" w:rsidRDefault="00701D74" w:rsidP="00916037">
      <w:pPr>
        <w:numPr>
          <w:ilvl w:val="1"/>
          <w:numId w:val="21"/>
        </w:numPr>
        <w:tabs>
          <w:tab w:val="num" w:pos="851"/>
          <w:tab w:val="left" w:pos="3420"/>
          <w:tab w:val="left" w:pos="3600"/>
        </w:tabs>
        <w:spacing w:after="0" w:line="480" w:lineRule="auto"/>
        <w:ind w:left="540" w:firstLine="311"/>
        <w:jc w:val="both"/>
        <w:rPr>
          <w:rFonts w:ascii="Times New Roman" w:hAnsi="Times New Roman" w:cs="Times New Roman"/>
          <w:sz w:val="24"/>
          <w:szCs w:val="24"/>
        </w:rPr>
      </w:pPr>
      <w:r w:rsidRPr="00BF5528">
        <w:rPr>
          <w:rFonts w:ascii="Times New Roman" w:hAnsi="Times New Roman" w:cs="Times New Roman"/>
          <w:sz w:val="24"/>
          <w:szCs w:val="24"/>
        </w:rPr>
        <w:t>Identitas Madrasah</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79"/>
      </w:tblGrid>
      <w:tr w:rsidR="00701D74" w:rsidRPr="00300AD5">
        <w:tc>
          <w:tcPr>
            <w:tcW w:w="7479" w:type="dxa"/>
          </w:tcPr>
          <w:p w:rsidR="00701D74" w:rsidRPr="00300AD5" w:rsidRDefault="00701D74" w:rsidP="00300AD5">
            <w:pPr>
              <w:tabs>
                <w:tab w:val="left" w:pos="1560"/>
                <w:tab w:val="left" w:pos="3420"/>
              </w:tabs>
              <w:spacing w:after="0" w:line="240" w:lineRule="auto"/>
              <w:ind w:left="3544" w:hanging="3544"/>
              <w:jc w:val="both"/>
              <w:rPr>
                <w:rFonts w:ascii="Times New Roman" w:hAnsi="Times New Roman" w:cs="Times New Roman"/>
                <w:sz w:val="20"/>
                <w:szCs w:val="20"/>
                <w:lang w:val="sv-SE"/>
              </w:rPr>
            </w:pPr>
            <w:r w:rsidRPr="00300AD5">
              <w:rPr>
                <w:rFonts w:ascii="Times New Roman" w:hAnsi="Times New Roman" w:cs="Times New Roman"/>
                <w:sz w:val="20"/>
                <w:szCs w:val="20"/>
                <w:lang w:val="sv-SE"/>
              </w:rPr>
              <w:t>Nama Madrasah</w:t>
            </w:r>
            <w:r>
              <w:rPr>
                <w:rFonts w:ascii="Times New Roman" w:hAnsi="Times New Roman" w:cs="Times New Roman"/>
                <w:sz w:val="20"/>
                <w:szCs w:val="20"/>
                <w:lang w:val="sv-SE"/>
              </w:rPr>
              <w:t xml:space="preserve">      </w:t>
            </w:r>
            <w:r w:rsidRPr="00300AD5">
              <w:rPr>
                <w:rFonts w:ascii="Times New Roman" w:hAnsi="Times New Roman" w:cs="Times New Roman"/>
                <w:sz w:val="20"/>
                <w:szCs w:val="20"/>
                <w:lang w:val="sv-SE"/>
              </w:rPr>
              <w:tab/>
              <w:t>:</w:t>
            </w:r>
            <w:r w:rsidRPr="00300AD5">
              <w:rPr>
                <w:rFonts w:ascii="Times New Roman" w:hAnsi="Times New Roman" w:cs="Times New Roman"/>
                <w:sz w:val="20"/>
                <w:szCs w:val="20"/>
                <w:lang w:val="sv-SE"/>
              </w:rPr>
              <w:tab/>
              <w:t>MI Al Huda Rejowinangun  Trenggalek</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lang w:val="fi-FI"/>
              </w:rPr>
            </w:pPr>
            <w:r w:rsidRPr="00300AD5">
              <w:rPr>
                <w:rFonts w:ascii="Times New Roman" w:hAnsi="Times New Roman" w:cs="Times New Roman"/>
                <w:sz w:val="20"/>
                <w:szCs w:val="20"/>
                <w:lang w:val="fi-FI"/>
              </w:rPr>
              <w:t>Status sekolah</w:t>
            </w:r>
            <w:r w:rsidRPr="00300AD5">
              <w:rPr>
                <w:rFonts w:ascii="Times New Roman" w:hAnsi="Times New Roman" w:cs="Times New Roman"/>
                <w:sz w:val="20"/>
                <w:szCs w:val="20"/>
                <w:lang w:val="fi-FI"/>
              </w:rPr>
              <w:tab/>
              <w:t xml:space="preserve">: </w:t>
            </w:r>
            <w:r w:rsidRPr="00300AD5">
              <w:rPr>
                <w:rFonts w:ascii="Times New Roman" w:hAnsi="Times New Roman" w:cs="Times New Roman"/>
                <w:sz w:val="20"/>
                <w:szCs w:val="20"/>
                <w:lang w:val="fi-FI"/>
              </w:rPr>
              <w:tab/>
              <w:t>Swasta</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lang w:val="fi-FI"/>
              </w:rPr>
            </w:pPr>
            <w:r w:rsidRPr="00300AD5">
              <w:rPr>
                <w:rFonts w:ascii="Times New Roman" w:hAnsi="Times New Roman" w:cs="Times New Roman"/>
                <w:sz w:val="20"/>
                <w:szCs w:val="20"/>
                <w:lang w:val="fi-FI"/>
              </w:rPr>
              <w:t>Akreditasi</w:t>
            </w:r>
            <w:r w:rsidRPr="00300AD5">
              <w:rPr>
                <w:rFonts w:ascii="Times New Roman" w:hAnsi="Times New Roman" w:cs="Times New Roman"/>
                <w:sz w:val="20"/>
                <w:szCs w:val="20"/>
                <w:lang w:val="fi-FI"/>
              </w:rPr>
              <w:tab/>
              <w:t>:</w:t>
            </w:r>
            <w:r w:rsidRPr="00300AD5">
              <w:rPr>
                <w:rFonts w:ascii="Times New Roman" w:hAnsi="Times New Roman" w:cs="Times New Roman"/>
                <w:sz w:val="20"/>
                <w:szCs w:val="20"/>
                <w:lang w:val="fi-FI"/>
              </w:rPr>
              <w:tab/>
              <w:t>Terakreditasi “ B “</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lang w:val="sv-SE"/>
              </w:rPr>
            </w:pPr>
            <w:r w:rsidRPr="00300AD5">
              <w:rPr>
                <w:rFonts w:ascii="Times New Roman" w:hAnsi="Times New Roman" w:cs="Times New Roman"/>
                <w:sz w:val="20"/>
                <w:szCs w:val="20"/>
                <w:lang w:val="sv-SE"/>
              </w:rPr>
              <w:t>NSM</w:t>
            </w:r>
            <w:r>
              <w:rPr>
                <w:rFonts w:ascii="Times New Roman" w:hAnsi="Times New Roman" w:cs="Times New Roman"/>
                <w:sz w:val="20"/>
                <w:szCs w:val="20"/>
                <w:lang w:val="sv-SE"/>
              </w:rPr>
              <w:t xml:space="preserve">   </w:t>
            </w:r>
            <w:r w:rsidRPr="00300AD5">
              <w:rPr>
                <w:rFonts w:ascii="Times New Roman" w:hAnsi="Times New Roman" w:cs="Times New Roman"/>
                <w:sz w:val="20"/>
                <w:szCs w:val="20"/>
                <w:lang w:val="sv-SE"/>
              </w:rPr>
              <w:tab/>
              <w:t>:</w:t>
            </w:r>
            <w:r w:rsidRPr="00300AD5">
              <w:rPr>
                <w:rFonts w:ascii="Times New Roman" w:hAnsi="Times New Roman" w:cs="Times New Roman"/>
                <w:sz w:val="20"/>
                <w:szCs w:val="20"/>
                <w:lang w:val="sv-SE"/>
              </w:rPr>
              <w:tab/>
              <w:t>111235030002</w:t>
            </w:r>
          </w:p>
          <w:p w:rsidR="00701D74" w:rsidRPr="00300AD5" w:rsidRDefault="00701D74" w:rsidP="00300AD5">
            <w:pPr>
              <w:spacing w:after="0" w:line="240" w:lineRule="auto"/>
              <w:jc w:val="both"/>
              <w:rPr>
                <w:rFonts w:ascii="Times New Roman" w:hAnsi="Times New Roman" w:cs="Times New Roman"/>
                <w:sz w:val="20"/>
                <w:szCs w:val="20"/>
                <w:lang w:val="sv-SE"/>
              </w:rPr>
            </w:pPr>
            <w:r w:rsidRPr="00300AD5">
              <w:rPr>
                <w:rFonts w:ascii="Times New Roman" w:hAnsi="Times New Roman" w:cs="Times New Roman"/>
                <w:sz w:val="20"/>
                <w:szCs w:val="20"/>
                <w:lang w:val="sv-SE"/>
              </w:rPr>
              <w:t>NPSN</w:t>
            </w:r>
            <w:r w:rsidRPr="00300AD5">
              <w:rPr>
                <w:rFonts w:ascii="Times New Roman" w:hAnsi="Times New Roman" w:cs="Times New Roman"/>
                <w:sz w:val="20"/>
                <w:szCs w:val="20"/>
              </w:rPr>
              <w:tab/>
            </w:r>
            <w:r w:rsidRPr="00300AD5">
              <w:rPr>
                <w:rFonts w:ascii="Times New Roman" w:hAnsi="Times New Roman" w:cs="Times New Roman"/>
                <w:sz w:val="20"/>
                <w:szCs w:val="20"/>
              </w:rPr>
              <w:tab/>
            </w:r>
            <w:r>
              <w:rPr>
                <w:rFonts w:ascii="Times New Roman" w:hAnsi="Times New Roman" w:cs="Times New Roman"/>
                <w:sz w:val="20"/>
                <w:szCs w:val="20"/>
              </w:rPr>
              <w:t xml:space="preserve">                                        </w:t>
            </w:r>
            <w:r w:rsidRPr="00300AD5">
              <w:rPr>
                <w:rFonts w:ascii="Times New Roman" w:hAnsi="Times New Roman" w:cs="Times New Roman"/>
                <w:sz w:val="20"/>
                <w:szCs w:val="20"/>
                <w:lang w:val="sv-SE"/>
              </w:rPr>
              <w:t>:</w:t>
            </w:r>
            <w:r w:rsidRPr="00300AD5">
              <w:rPr>
                <w:rFonts w:ascii="Times New Roman" w:hAnsi="Times New Roman" w:cs="Times New Roman"/>
                <w:sz w:val="20"/>
                <w:szCs w:val="20"/>
                <w:lang w:val="sv-SE"/>
              </w:rPr>
              <w:tab/>
              <w:t>20541804</w:t>
            </w:r>
          </w:p>
          <w:p w:rsidR="00701D74" w:rsidRPr="00300AD5" w:rsidRDefault="00701D74" w:rsidP="00300AD5">
            <w:pPr>
              <w:spacing w:after="0" w:line="240" w:lineRule="auto"/>
              <w:jc w:val="both"/>
              <w:rPr>
                <w:rFonts w:ascii="Times New Roman" w:hAnsi="Times New Roman" w:cs="Times New Roman"/>
                <w:sz w:val="20"/>
                <w:szCs w:val="20"/>
                <w:lang w:val="sv-SE"/>
              </w:rPr>
            </w:pPr>
            <w:r w:rsidRPr="00300AD5">
              <w:rPr>
                <w:rFonts w:ascii="Times New Roman" w:hAnsi="Times New Roman" w:cs="Times New Roman"/>
                <w:sz w:val="20"/>
                <w:szCs w:val="20"/>
                <w:lang w:val="sv-SE"/>
              </w:rPr>
              <w:t>Tahun Berdiri</w:t>
            </w:r>
            <w:r>
              <w:rPr>
                <w:rFonts w:ascii="Times New Roman" w:hAnsi="Times New Roman" w:cs="Times New Roman"/>
                <w:sz w:val="20"/>
                <w:szCs w:val="20"/>
                <w:lang w:val="sv-SE"/>
              </w:rPr>
              <w:t xml:space="preserve">                                              </w:t>
            </w:r>
            <w:r w:rsidRPr="00300AD5">
              <w:rPr>
                <w:rFonts w:ascii="Times New Roman" w:hAnsi="Times New Roman" w:cs="Times New Roman"/>
                <w:sz w:val="20"/>
                <w:szCs w:val="20"/>
                <w:lang w:val="sv-SE"/>
              </w:rPr>
              <w:t>:  1964</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lang w:val="sv-SE"/>
              </w:rPr>
            </w:pPr>
            <w:r w:rsidRPr="00300AD5">
              <w:rPr>
                <w:rFonts w:ascii="Times New Roman" w:hAnsi="Times New Roman" w:cs="Times New Roman"/>
                <w:sz w:val="20"/>
                <w:szCs w:val="20"/>
                <w:lang w:val="sv-SE"/>
              </w:rPr>
              <w:t>SK Lembaga</w:t>
            </w:r>
            <w:r w:rsidRPr="00300AD5">
              <w:rPr>
                <w:rFonts w:ascii="Times New Roman" w:hAnsi="Times New Roman" w:cs="Times New Roman"/>
                <w:sz w:val="20"/>
                <w:szCs w:val="20"/>
                <w:lang w:val="sv-SE"/>
              </w:rPr>
              <w:tab/>
              <w:t>:</w:t>
            </w:r>
            <w:r w:rsidRPr="00300AD5">
              <w:rPr>
                <w:rFonts w:ascii="Times New Roman" w:hAnsi="Times New Roman" w:cs="Times New Roman"/>
                <w:sz w:val="20"/>
                <w:szCs w:val="20"/>
                <w:lang w:val="sv-SE"/>
              </w:rPr>
              <w:tab/>
              <w:t>20 Maret 1978</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lang w:val="fi-FI"/>
              </w:rPr>
            </w:pPr>
            <w:r w:rsidRPr="00300AD5">
              <w:rPr>
                <w:rFonts w:ascii="Times New Roman" w:hAnsi="Times New Roman" w:cs="Times New Roman"/>
                <w:sz w:val="20"/>
                <w:szCs w:val="20"/>
                <w:lang w:val="fi-FI"/>
              </w:rPr>
              <w:t xml:space="preserve">Status Tanah </w:t>
            </w:r>
            <w:r w:rsidRPr="00300AD5">
              <w:rPr>
                <w:rFonts w:ascii="Times New Roman" w:hAnsi="Times New Roman" w:cs="Times New Roman"/>
                <w:sz w:val="20"/>
                <w:szCs w:val="20"/>
                <w:lang w:val="fi-FI"/>
              </w:rPr>
              <w:tab/>
              <w:t xml:space="preserve">:  Milik Yayasan </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lang w:val="fi-FI"/>
              </w:rPr>
            </w:pPr>
            <w:r w:rsidRPr="00300AD5">
              <w:rPr>
                <w:rFonts w:ascii="Times New Roman" w:hAnsi="Times New Roman" w:cs="Times New Roman"/>
                <w:sz w:val="20"/>
                <w:szCs w:val="20"/>
                <w:lang w:val="fi-FI"/>
              </w:rPr>
              <w:t xml:space="preserve">Surat Kepemilikan Tanah </w:t>
            </w:r>
            <w:r w:rsidRPr="00300AD5">
              <w:rPr>
                <w:rFonts w:ascii="Times New Roman" w:hAnsi="Times New Roman" w:cs="Times New Roman"/>
                <w:sz w:val="20"/>
                <w:szCs w:val="20"/>
                <w:lang w:val="fi-FI"/>
              </w:rPr>
              <w:tab/>
              <w:t xml:space="preserve">:  Wakaf, Hibah , Pembelian </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vertAlign w:val="superscript"/>
                <w:lang w:val="fi-FI"/>
              </w:rPr>
            </w:pPr>
            <w:r w:rsidRPr="00300AD5">
              <w:rPr>
                <w:rFonts w:ascii="Times New Roman" w:hAnsi="Times New Roman" w:cs="Times New Roman"/>
                <w:sz w:val="20"/>
                <w:szCs w:val="20"/>
                <w:lang w:val="fi-FI"/>
              </w:rPr>
              <w:t xml:space="preserve">Luas Tanah </w:t>
            </w:r>
            <w:r w:rsidRPr="00300AD5">
              <w:rPr>
                <w:rFonts w:ascii="Times New Roman" w:hAnsi="Times New Roman" w:cs="Times New Roman"/>
                <w:sz w:val="20"/>
                <w:szCs w:val="20"/>
                <w:lang w:val="fi-FI"/>
              </w:rPr>
              <w:tab/>
              <w:t>:  1.090 M</w:t>
            </w:r>
            <w:r w:rsidRPr="00300AD5">
              <w:rPr>
                <w:rFonts w:ascii="Times New Roman" w:hAnsi="Times New Roman" w:cs="Times New Roman"/>
                <w:sz w:val="20"/>
                <w:szCs w:val="20"/>
                <w:vertAlign w:val="superscript"/>
                <w:lang w:val="fi-FI"/>
              </w:rPr>
              <w:t>2</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lang w:val="fi-FI"/>
              </w:rPr>
              <w:t>Alamat</w:t>
            </w:r>
            <w:r w:rsidRPr="00300AD5">
              <w:rPr>
                <w:rFonts w:ascii="Times New Roman" w:hAnsi="Times New Roman" w:cs="Times New Roman"/>
                <w:sz w:val="20"/>
                <w:szCs w:val="20"/>
                <w:lang w:val="fi-FI"/>
              </w:rPr>
              <w:tab/>
              <w:t>:</w:t>
            </w:r>
            <w:r w:rsidRPr="00300AD5">
              <w:rPr>
                <w:rFonts w:ascii="Times New Roman" w:hAnsi="Times New Roman" w:cs="Times New Roman"/>
                <w:sz w:val="20"/>
                <w:szCs w:val="20"/>
                <w:lang w:val="fi-FI"/>
              </w:rPr>
              <w:tab/>
              <w:t xml:space="preserve">Jln. </w:t>
            </w:r>
            <w:r w:rsidRPr="00300AD5">
              <w:rPr>
                <w:rFonts w:ascii="Times New Roman" w:hAnsi="Times New Roman" w:cs="Times New Roman"/>
                <w:sz w:val="20"/>
                <w:szCs w:val="20"/>
              </w:rPr>
              <w:t>Mastrip No. 09  RT.03  RW.02</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 xml:space="preserve">Desa </w:t>
            </w:r>
            <w:r>
              <w:rPr>
                <w:rFonts w:ascii="Times New Roman" w:hAnsi="Times New Roman" w:cs="Times New Roman"/>
                <w:sz w:val="20"/>
                <w:szCs w:val="20"/>
              </w:rPr>
              <w:t xml:space="preserve">   </w:t>
            </w:r>
            <w:r w:rsidRPr="00300AD5">
              <w:rPr>
                <w:rFonts w:ascii="Times New Roman" w:hAnsi="Times New Roman" w:cs="Times New Roman"/>
                <w:sz w:val="20"/>
                <w:szCs w:val="20"/>
              </w:rPr>
              <w:tab/>
              <w:t xml:space="preserve">:  Rejowinangun </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lang w:val="sv-SE"/>
              </w:rPr>
            </w:pPr>
            <w:r w:rsidRPr="00300AD5">
              <w:rPr>
                <w:rFonts w:ascii="Times New Roman" w:hAnsi="Times New Roman" w:cs="Times New Roman"/>
                <w:sz w:val="20"/>
                <w:szCs w:val="20"/>
                <w:lang w:val="sv-SE"/>
              </w:rPr>
              <w:t xml:space="preserve">Kecamatan </w:t>
            </w:r>
            <w:r w:rsidRPr="00300AD5">
              <w:rPr>
                <w:rFonts w:ascii="Times New Roman" w:hAnsi="Times New Roman" w:cs="Times New Roman"/>
                <w:sz w:val="20"/>
                <w:szCs w:val="20"/>
                <w:lang w:val="sv-SE"/>
              </w:rPr>
              <w:tab/>
              <w:t xml:space="preserve">:  Trenggalek </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lang w:val="sv-SE"/>
              </w:rPr>
            </w:pPr>
            <w:r w:rsidRPr="00300AD5">
              <w:rPr>
                <w:rFonts w:ascii="Times New Roman" w:hAnsi="Times New Roman" w:cs="Times New Roman"/>
                <w:sz w:val="20"/>
                <w:szCs w:val="20"/>
                <w:lang w:val="sv-SE"/>
              </w:rPr>
              <w:t xml:space="preserve">Kabupaten </w:t>
            </w:r>
            <w:r w:rsidRPr="00300AD5">
              <w:rPr>
                <w:rFonts w:ascii="Times New Roman" w:hAnsi="Times New Roman" w:cs="Times New Roman"/>
                <w:sz w:val="20"/>
                <w:szCs w:val="20"/>
                <w:lang w:val="sv-SE"/>
              </w:rPr>
              <w:tab/>
              <w:t xml:space="preserve">:  Trenggalek </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lang w:val="sv-SE"/>
              </w:rPr>
              <w:t xml:space="preserve">Telepon </w:t>
            </w:r>
            <w:r w:rsidRPr="00300AD5">
              <w:rPr>
                <w:rFonts w:ascii="Times New Roman" w:hAnsi="Times New Roman" w:cs="Times New Roman"/>
                <w:sz w:val="20"/>
                <w:szCs w:val="20"/>
                <w:lang w:val="sv-SE"/>
              </w:rPr>
              <w:tab/>
              <w:t>:  0355 793187</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Kepala Sekolah</w:t>
            </w:r>
            <w:r w:rsidRPr="00300AD5">
              <w:rPr>
                <w:rFonts w:ascii="Times New Roman" w:hAnsi="Times New Roman" w:cs="Times New Roman"/>
                <w:sz w:val="20"/>
                <w:szCs w:val="20"/>
              </w:rPr>
              <w:tab/>
              <w:t>:</w:t>
            </w:r>
          </w:p>
          <w:p w:rsidR="00701D74" w:rsidRPr="00300AD5" w:rsidRDefault="00701D74" w:rsidP="00300AD5">
            <w:pPr>
              <w:tabs>
                <w:tab w:val="num" w:pos="540"/>
                <w:tab w:val="left" w:pos="3420"/>
                <w:tab w:val="left" w:pos="3600"/>
              </w:tabs>
              <w:spacing w:after="0" w:line="240" w:lineRule="auto"/>
              <w:jc w:val="both"/>
              <w:rPr>
                <w:rFonts w:ascii="Times New Roman" w:hAnsi="Times New Roman" w:cs="Times New Roman"/>
                <w:sz w:val="20"/>
                <w:szCs w:val="20"/>
                <w:lang w:val="fi-FI"/>
              </w:rPr>
            </w:pPr>
            <w:r w:rsidRPr="00300AD5">
              <w:rPr>
                <w:rFonts w:ascii="Times New Roman" w:hAnsi="Times New Roman" w:cs="Times New Roman"/>
                <w:sz w:val="20"/>
                <w:szCs w:val="20"/>
                <w:lang w:val="fi-FI"/>
              </w:rPr>
              <w:t>Nama</w:t>
            </w:r>
            <w:r>
              <w:rPr>
                <w:rFonts w:ascii="Times New Roman" w:hAnsi="Times New Roman" w:cs="Times New Roman"/>
                <w:sz w:val="20"/>
                <w:szCs w:val="20"/>
                <w:lang w:val="fi-FI"/>
              </w:rPr>
              <w:t xml:space="preserve">                                                           </w:t>
            </w:r>
            <w:r w:rsidRPr="00300AD5">
              <w:rPr>
                <w:rFonts w:ascii="Times New Roman" w:hAnsi="Times New Roman" w:cs="Times New Roman"/>
                <w:sz w:val="20"/>
                <w:szCs w:val="20"/>
                <w:lang w:val="fi-FI"/>
              </w:rPr>
              <w:t>:</w:t>
            </w:r>
            <w:r w:rsidRPr="00300AD5">
              <w:rPr>
                <w:rFonts w:ascii="Times New Roman" w:hAnsi="Times New Roman" w:cs="Times New Roman"/>
                <w:sz w:val="20"/>
                <w:szCs w:val="20"/>
                <w:lang w:val="fi-FI"/>
              </w:rPr>
              <w:tab/>
              <w:t>Muhtarom, A.Ma</w:t>
            </w:r>
          </w:p>
          <w:p w:rsidR="00701D74" w:rsidRPr="00300AD5" w:rsidRDefault="00701D74" w:rsidP="00300AD5">
            <w:pPr>
              <w:tabs>
                <w:tab w:val="left" w:pos="3420"/>
                <w:tab w:val="left" w:pos="3600"/>
              </w:tabs>
              <w:spacing w:after="0" w:line="240" w:lineRule="auto"/>
              <w:jc w:val="both"/>
              <w:rPr>
                <w:rFonts w:ascii="Times New Roman" w:hAnsi="Times New Roman" w:cs="Times New Roman"/>
                <w:sz w:val="24"/>
                <w:szCs w:val="24"/>
              </w:rPr>
            </w:pPr>
            <w:r w:rsidRPr="00300AD5">
              <w:rPr>
                <w:rFonts w:ascii="Times New Roman" w:hAnsi="Times New Roman" w:cs="Times New Roman"/>
                <w:sz w:val="20"/>
                <w:szCs w:val="20"/>
              </w:rPr>
              <w:t>NIP</w:t>
            </w:r>
            <w:r w:rsidRPr="00300AD5">
              <w:rPr>
                <w:rFonts w:ascii="Times New Roman" w:hAnsi="Times New Roman" w:cs="Times New Roman"/>
                <w:sz w:val="20"/>
                <w:szCs w:val="20"/>
              </w:rPr>
              <w:tab/>
              <w:t>:</w:t>
            </w:r>
            <w:r w:rsidRPr="00300AD5">
              <w:rPr>
                <w:rFonts w:ascii="Times New Roman" w:hAnsi="Times New Roman" w:cs="Times New Roman"/>
                <w:sz w:val="20"/>
                <w:szCs w:val="20"/>
              </w:rPr>
              <w:tab/>
              <w:t>-</w:t>
            </w:r>
          </w:p>
        </w:tc>
      </w:tr>
    </w:tbl>
    <w:p w:rsidR="00701D74" w:rsidRPr="008049BD" w:rsidRDefault="00701D74" w:rsidP="0079173C">
      <w:pPr>
        <w:tabs>
          <w:tab w:val="num" w:pos="1211"/>
          <w:tab w:val="left" w:pos="3420"/>
          <w:tab w:val="left" w:pos="3600"/>
        </w:tabs>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Gambar 4.1 Identitas Madrasah</w:t>
      </w:r>
    </w:p>
    <w:p w:rsidR="00701D74" w:rsidRDefault="00701D74" w:rsidP="00916037">
      <w:pPr>
        <w:numPr>
          <w:ilvl w:val="1"/>
          <w:numId w:val="21"/>
        </w:numPr>
        <w:spacing w:after="0" w:line="480" w:lineRule="auto"/>
        <w:ind w:left="540" w:firstLine="453"/>
        <w:jc w:val="both"/>
        <w:rPr>
          <w:rFonts w:ascii="Times New Roman" w:hAnsi="Times New Roman" w:cs="Times New Roman"/>
          <w:sz w:val="24"/>
          <w:szCs w:val="24"/>
        </w:rPr>
      </w:pPr>
      <w:r>
        <w:rPr>
          <w:rFonts w:ascii="Times New Roman" w:hAnsi="Times New Roman" w:cs="Times New Roman"/>
          <w:sz w:val="24"/>
          <w:szCs w:val="24"/>
        </w:rPr>
        <w:t>Data Siswa</w:t>
      </w:r>
    </w:p>
    <w:p w:rsidR="00701D74" w:rsidRPr="00DF5145" w:rsidRDefault="00701D74" w:rsidP="00DF5145">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MI Al-Huda Rejowinangun Trenggalek ini terdiri dari enam kelas, yaitu mulai dari kelas 1 sampai dengan kelas 6. Total siswa MI Al-Huda Rejowinangun mulai dari kelas 1 sampai kelas 6 adalah 140 siswa, yang terdiri dari 73 siswa laki-laki dan 67 siswa perempuan. Dalam penelitian ini peneliti mengambil kelas 4 yang terdiri dari 19 siswa, dimana ada 11 siswa laki-laki dan 8 siswa perempuan. Untuk lebih lengkapnya lihat pada lampiran 24.</w:t>
      </w:r>
    </w:p>
    <w:p w:rsidR="00701D74" w:rsidRDefault="00701D74" w:rsidP="00916037">
      <w:pPr>
        <w:numPr>
          <w:ilvl w:val="1"/>
          <w:numId w:val="21"/>
        </w:numPr>
        <w:spacing w:after="0" w:line="480" w:lineRule="auto"/>
        <w:ind w:left="540" w:firstLine="311"/>
        <w:jc w:val="both"/>
        <w:rPr>
          <w:rFonts w:ascii="Times New Roman" w:hAnsi="Times New Roman" w:cs="Times New Roman"/>
          <w:sz w:val="24"/>
          <w:szCs w:val="24"/>
        </w:rPr>
      </w:pPr>
      <w:r>
        <w:rPr>
          <w:rFonts w:ascii="Times New Roman" w:hAnsi="Times New Roman" w:cs="Times New Roman"/>
          <w:sz w:val="24"/>
          <w:szCs w:val="24"/>
        </w:rPr>
        <w:t>Data Guru</w:t>
      </w:r>
    </w:p>
    <w:p w:rsidR="00701D74" w:rsidRPr="005C4323" w:rsidRDefault="00701D74" w:rsidP="006D1682">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MI Al-Huda Rejowinangun Trenggalek memiliki 11 tenaga pengajar atau guru. Dari 11 guru tersebut salah satunya adalah kepala sekolah. 5 guru sudah di angkat menjadi pegawai negeri sipil, sedangkan yang lainnya belum. Ada 2 guru yang masih belum lulus S1, dan lainnya sudah memiliki ijazah S1. Untuk lebih lengkapnya lihat pada lampiran 25.</w:t>
      </w:r>
    </w:p>
    <w:p w:rsidR="00701D74" w:rsidRPr="006D1682" w:rsidRDefault="00701D74" w:rsidP="00916037">
      <w:pPr>
        <w:numPr>
          <w:ilvl w:val="1"/>
          <w:numId w:val="21"/>
        </w:numPr>
        <w:spacing w:after="0" w:line="480" w:lineRule="auto"/>
        <w:ind w:left="540" w:firstLine="311"/>
        <w:jc w:val="both"/>
        <w:rPr>
          <w:rFonts w:ascii="Times New Roman" w:hAnsi="Times New Roman" w:cs="Times New Roman"/>
          <w:sz w:val="24"/>
          <w:szCs w:val="24"/>
          <w:lang w:val="sv-SE"/>
        </w:rPr>
      </w:pPr>
      <w:r>
        <w:rPr>
          <w:rFonts w:ascii="Times New Roman" w:hAnsi="Times New Roman" w:cs="Times New Roman"/>
          <w:sz w:val="24"/>
          <w:szCs w:val="24"/>
        </w:rPr>
        <w:t>Data Ruang</w:t>
      </w:r>
      <w:r w:rsidRPr="00197D04">
        <w:rPr>
          <w:rFonts w:ascii="Times New Roman" w:hAnsi="Times New Roman" w:cs="Times New Roman"/>
          <w:sz w:val="24"/>
          <w:szCs w:val="24"/>
          <w:lang w:val="sv-SE"/>
        </w:rPr>
        <w:t xml:space="preserve"> / </w:t>
      </w:r>
      <w:r>
        <w:rPr>
          <w:rFonts w:ascii="Times New Roman" w:hAnsi="Times New Roman" w:cs="Times New Roman"/>
          <w:sz w:val="24"/>
          <w:szCs w:val="24"/>
        </w:rPr>
        <w:t>Sarana danPrasarana Fisik</w:t>
      </w:r>
    </w:p>
    <w:p w:rsidR="00701D74" w:rsidRPr="006D1682" w:rsidRDefault="00701D74" w:rsidP="006D6CC6">
      <w:pPr>
        <w:spacing w:after="0" w:line="480" w:lineRule="auto"/>
        <w:ind w:left="993" w:firstLine="261"/>
        <w:jc w:val="both"/>
        <w:rPr>
          <w:rFonts w:ascii="Times New Roman" w:hAnsi="Times New Roman" w:cs="Times New Roman"/>
          <w:sz w:val="24"/>
          <w:szCs w:val="24"/>
        </w:rPr>
      </w:pPr>
      <w:r>
        <w:rPr>
          <w:rFonts w:ascii="Times New Roman" w:hAnsi="Times New Roman" w:cs="Times New Roman"/>
          <w:sz w:val="24"/>
          <w:szCs w:val="24"/>
        </w:rPr>
        <w:t>Sarana dan prasarana MI Al-Huda Rejowinangun Trenggalek termasuk dalam kategori kurang lengkap. Banyak ruang yang belum ada di MI Al-Huda Rejowinangun Trenggalek. Bahkan ada ruangan yang harus digabung dengan ruang guru, misalnya ruang tata usaha, laboratorium komputer, dan koperasi. Untuk lebih lengkapnya lihat pada lampiran 26.</w:t>
      </w:r>
    </w:p>
    <w:p w:rsidR="00701D74" w:rsidRDefault="00701D74" w:rsidP="006D6CC6">
      <w:pPr>
        <w:numPr>
          <w:ilvl w:val="1"/>
          <w:numId w:val="21"/>
        </w:numPr>
        <w:tabs>
          <w:tab w:val="clear" w:pos="1211"/>
          <w:tab w:val="num" w:pos="1260"/>
        </w:tabs>
        <w:spacing w:after="0" w:line="480" w:lineRule="auto"/>
        <w:ind w:left="540" w:firstLine="360"/>
        <w:jc w:val="both"/>
        <w:rPr>
          <w:rFonts w:ascii="Times New Roman" w:hAnsi="Times New Roman" w:cs="Times New Roman"/>
          <w:sz w:val="24"/>
          <w:szCs w:val="24"/>
        </w:rPr>
      </w:pPr>
      <w:r>
        <w:rPr>
          <w:rFonts w:ascii="Times New Roman" w:hAnsi="Times New Roman" w:cs="Times New Roman"/>
          <w:sz w:val="24"/>
          <w:szCs w:val="24"/>
        </w:rPr>
        <w:t>Kondisi Orang TuaMenurut Pekerjaannya</w:t>
      </w:r>
    </w:p>
    <w:p w:rsidR="00701D74" w:rsidRPr="00865097" w:rsidRDefault="00701D74" w:rsidP="007F4664">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Orang tua siswa-siswi MI Al-Huda Rejowinangun Trenggalek sebagian besar bekerja sebagai wiraswasta. Terlihat dari 140 orang tua siswa, 101 diantaranya bekerja sebagai wiraswasta. Untuk lebih lengkapnya lihat pada lampiran 27.</w:t>
      </w:r>
    </w:p>
    <w:p w:rsidR="00701D74" w:rsidRPr="007F4664" w:rsidRDefault="00701D74" w:rsidP="00916037">
      <w:pPr>
        <w:numPr>
          <w:ilvl w:val="1"/>
          <w:numId w:val="21"/>
        </w:numPr>
        <w:spacing w:after="0" w:line="480" w:lineRule="auto"/>
        <w:ind w:left="540" w:firstLine="453"/>
        <w:jc w:val="both"/>
        <w:rPr>
          <w:rFonts w:ascii="Times New Roman" w:hAnsi="Times New Roman" w:cs="Times New Roman"/>
          <w:sz w:val="24"/>
          <w:szCs w:val="24"/>
          <w:lang w:val="sv-SE"/>
        </w:rPr>
      </w:pPr>
      <w:r>
        <w:rPr>
          <w:rFonts w:ascii="Times New Roman" w:hAnsi="Times New Roman" w:cs="Times New Roman"/>
          <w:sz w:val="24"/>
          <w:szCs w:val="24"/>
        </w:rPr>
        <w:t>Kondisi Orang Tua Menurut Tingkat Pendidikan</w:t>
      </w:r>
    </w:p>
    <w:p w:rsidR="00701D74" w:rsidRPr="00CA12CF" w:rsidRDefault="00701D74" w:rsidP="007F4664">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Orang tua siswa-siswi MI Al-Huda Rejowinangun Trenggalek sebagian besar lulusan SLTA, SLTP, dan SD/MI. Terlihat dari 140 orang tua, 56 lulusan SLTA, 34 lulusan SLTP, dan 38 lulusan SD/MI. Untuk lebih lengkapnya lihat pada lampiran 28.</w:t>
      </w:r>
    </w:p>
    <w:p w:rsidR="00701D74" w:rsidRDefault="00701D74" w:rsidP="006D6CC6">
      <w:pPr>
        <w:pStyle w:val="ListParagraph"/>
        <w:numPr>
          <w:ilvl w:val="0"/>
          <w:numId w:val="1"/>
        </w:numPr>
        <w:spacing w:after="0" w:line="48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Paparan Data</w:t>
      </w:r>
    </w:p>
    <w:p w:rsidR="00701D74" w:rsidRPr="0018211E" w:rsidRDefault="00701D74" w:rsidP="00904E72">
      <w:pPr>
        <w:pStyle w:val="ListParagraph"/>
        <w:numPr>
          <w:ilvl w:val="0"/>
          <w:numId w:val="3"/>
        </w:numPr>
        <w:spacing w:after="0" w:line="480" w:lineRule="auto"/>
        <w:jc w:val="both"/>
        <w:rPr>
          <w:rFonts w:ascii="Times New Roman" w:hAnsi="Times New Roman" w:cs="Times New Roman"/>
          <w:sz w:val="24"/>
          <w:szCs w:val="24"/>
        </w:rPr>
      </w:pPr>
      <w:r w:rsidRPr="0018211E">
        <w:rPr>
          <w:rFonts w:ascii="Times New Roman" w:hAnsi="Times New Roman" w:cs="Times New Roman"/>
          <w:sz w:val="24"/>
          <w:szCs w:val="24"/>
        </w:rPr>
        <w:t>Paparan Data Pra Tindakan</w:t>
      </w:r>
    </w:p>
    <w:p w:rsidR="00701D74" w:rsidRDefault="00701D74" w:rsidP="00904E72">
      <w:pPr>
        <w:spacing w:after="0" w:line="480" w:lineRule="auto"/>
        <w:ind w:left="720" w:firstLine="720"/>
        <w:jc w:val="both"/>
        <w:rPr>
          <w:rFonts w:ascii="Times New Roman" w:hAnsi="Times New Roman" w:cs="Times New Roman"/>
          <w:sz w:val="24"/>
          <w:szCs w:val="24"/>
        </w:rPr>
      </w:pPr>
      <w:r w:rsidRPr="00BE76C5">
        <w:rPr>
          <w:rFonts w:ascii="Times New Roman" w:hAnsi="Times New Roman" w:cs="Times New Roman"/>
          <w:sz w:val="24"/>
          <w:szCs w:val="24"/>
          <w:lang w:val="sv-SE"/>
        </w:rPr>
        <w:t>Setelah mengadakan Seminar P</w:t>
      </w:r>
      <w:r>
        <w:rPr>
          <w:rFonts w:ascii="Times New Roman" w:hAnsi="Times New Roman" w:cs="Times New Roman"/>
          <w:sz w:val="24"/>
          <w:szCs w:val="24"/>
          <w:lang w:val="sv-SE"/>
        </w:rPr>
        <w:t>roposal Skripsi  pada tanggal 2</w:t>
      </w:r>
      <w:r>
        <w:rPr>
          <w:rFonts w:ascii="Times New Roman" w:hAnsi="Times New Roman" w:cs="Times New Roman"/>
          <w:sz w:val="24"/>
          <w:szCs w:val="24"/>
        </w:rPr>
        <w:t>4</w:t>
      </w:r>
      <w:r w:rsidRPr="00BE76C5">
        <w:rPr>
          <w:rFonts w:ascii="Times New Roman" w:hAnsi="Times New Roman" w:cs="Times New Roman"/>
          <w:sz w:val="24"/>
          <w:szCs w:val="24"/>
          <w:lang w:val="sv-SE"/>
        </w:rPr>
        <w:t xml:space="preserve"> Maret 2011 yang diikuti oleh 7 mahasiswa dari program studi Pendidikan Guru Madrasah Ibtidaiyah serta seorang dosen pembimbing, maka peneliti segera mengajukan surat ijin penelitian ke BAK dengan persetujuan pembimbing. </w:t>
      </w:r>
    </w:p>
    <w:p w:rsidR="00701D74" w:rsidRDefault="00701D74" w:rsidP="006009F2">
      <w:pPr>
        <w:spacing w:line="480" w:lineRule="auto"/>
        <w:ind w:left="720" w:firstLine="720"/>
        <w:jc w:val="both"/>
        <w:rPr>
          <w:rFonts w:ascii="Times New Roman" w:hAnsi="Times New Roman" w:cs="Times New Roman"/>
          <w:sz w:val="24"/>
          <w:szCs w:val="24"/>
        </w:rPr>
      </w:pPr>
      <w:r>
        <w:rPr>
          <w:rFonts w:ascii="Times New Roman" w:hAnsi="Times New Roman" w:cs="Times New Roman"/>
          <w:bCs/>
          <w:sz w:val="24"/>
          <w:szCs w:val="24"/>
        </w:rPr>
        <w:t>Pada hari Kamis tanggal 19 Mei</w:t>
      </w:r>
      <w:r w:rsidRPr="00BE76C5">
        <w:rPr>
          <w:rFonts w:ascii="Times New Roman" w:hAnsi="Times New Roman" w:cs="Times New Roman"/>
          <w:bCs/>
          <w:sz w:val="24"/>
          <w:szCs w:val="24"/>
        </w:rPr>
        <w:t xml:space="preserve"> 2011, peneliti mengadakan pertemuan dengan Kepala Sekolah </w:t>
      </w:r>
      <w:r>
        <w:rPr>
          <w:rFonts w:ascii="Times New Roman" w:hAnsi="Times New Roman" w:cs="Times New Roman"/>
          <w:bCs/>
          <w:sz w:val="24"/>
          <w:szCs w:val="24"/>
        </w:rPr>
        <w:t>MI Al-Huda Rejowinangun Trenggalek</w:t>
      </w:r>
      <w:r w:rsidRPr="00BE76C5">
        <w:rPr>
          <w:rFonts w:ascii="Times New Roman" w:hAnsi="Times New Roman" w:cs="Times New Roman"/>
          <w:bCs/>
          <w:sz w:val="24"/>
          <w:szCs w:val="24"/>
        </w:rPr>
        <w:t xml:space="preserve">. Pada pertemuan tersebut peneliti menyampaikan rencana untuk melaksanakan penelitian di sekolah tersebut sekaligus menyerahkan surat permohonan izin mengadakan penelitian untuk menyelesaikan tugas akhir Program Sarjana STAIN Tulungagung. </w:t>
      </w:r>
    </w:p>
    <w:p w:rsidR="00701D74" w:rsidRDefault="00701D74" w:rsidP="00904E72">
      <w:pPr>
        <w:spacing w:after="0" w:line="480" w:lineRule="auto"/>
        <w:ind w:left="720" w:firstLine="720"/>
        <w:jc w:val="both"/>
        <w:rPr>
          <w:rFonts w:ascii="Times New Roman" w:hAnsi="Times New Roman" w:cs="Times New Roman"/>
          <w:sz w:val="24"/>
          <w:szCs w:val="24"/>
        </w:rPr>
      </w:pPr>
      <w:r w:rsidRPr="00BE76C5">
        <w:rPr>
          <w:rFonts w:ascii="Times New Roman" w:hAnsi="Times New Roman" w:cs="Times New Roman"/>
          <w:bCs/>
          <w:sz w:val="24"/>
          <w:szCs w:val="24"/>
        </w:rPr>
        <w:t xml:space="preserve">Kepala Sekolah menyatakan tidak keberatan dan menyambut dengan baik keinginan peneliti untuk melaksanakan penelitian serta berharap agar penelitian yang akan dilaksanakan dapat memberikan sumbangan besar bagi praktik pembelajaran di sekolah tersebut.  Untuk langkah selanjutnya Kepala Sekolah menyarankan agar menemui guru </w:t>
      </w:r>
      <w:r>
        <w:rPr>
          <w:rFonts w:ascii="Times New Roman" w:hAnsi="Times New Roman" w:cs="Times New Roman"/>
          <w:bCs/>
          <w:sz w:val="24"/>
          <w:szCs w:val="24"/>
        </w:rPr>
        <w:t>kelas</w:t>
      </w:r>
      <w:r w:rsidRPr="00BE76C5">
        <w:rPr>
          <w:rFonts w:ascii="Times New Roman" w:hAnsi="Times New Roman" w:cs="Times New Roman"/>
          <w:bCs/>
          <w:sz w:val="24"/>
          <w:szCs w:val="24"/>
        </w:rPr>
        <w:t xml:space="preserve"> untuk membicarakan langkah selanjutnya.</w:t>
      </w:r>
    </w:p>
    <w:p w:rsidR="00701D74" w:rsidRDefault="00701D74" w:rsidP="00904E72">
      <w:pPr>
        <w:spacing w:after="0" w:line="480" w:lineRule="auto"/>
        <w:ind w:left="720" w:firstLine="720"/>
        <w:jc w:val="both"/>
        <w:rPr>
          <w:rFonts w:ascii="Times New Roman" w:hAnsi="Times New Roman" w:cs="Times New Roman"/>
          <w:bCs/>
          <w:sz w:val="24"/>
          <w:szCs w:val="24"/>
        </w:rPr>
      </w:pPr>
      <w:r w:rsidRPr="00BE76C5">
        <w:rPr>
          <w:rFonts w:ascii="Times New Roman" w:hAnsi="Times New Roman" w:cs="Times New Roman"/>
          <w:bCs/>
          <w:sz w:val="24"/>
          <w:szCs w:val="24"/>
        </w:rPr>
        <w:t>Sesuai dengan saran Kepala Sekolah, peneliti mengadakan pertemuan dengan guru kelas IV</w:t>
      </w:r>
      <w:r>
        <w:rPr>
          <w:rFonts w:ascii="Times New Roman" w:hAnsi="Times New Roman" w:cs="Times New Roman"/>
          <w:bCs/>
          <w:sz w:val="24"/>
          <w:szCs w:val="24"/>
        </w:rPr>
        <w:t>. P</w:t>
      </w:r>
      <w:r w:rsidRPr="00BE76C5">
        <w:rPr>
          <w:rFonts w:ascii="Times New Roman" w:hAnsi="Times New Roman" w:cs="Times New Roman"/>
          <w:bCs/>
          <w:sz w:val="24"/>
          <w:szCs w:val="24"/>
        </w:rPr>
        <w:t xml:space="preserve">eneliti menyampaikan rencana penelitian yang telah mendapat izin dari Kepala Sekolah. Dari pertemuan </w:t>
      </w:r>
      <w:r>
        <w:rPr>
          <w:rFonts w:ascii="Times New Roman" w:hAnsi="Times New Roman" w:cs="Times New Roman"/>
          <w:bCs/>
          <w:sz w:val="24"/>
          <w:szCs w:val="24"/>
        </w:rPr>
        <w:t>tersebut</w:t>
      </w:r>
      <w:r w:rsidRPr="00BE76C5">
        <w:rPr>
          <w:rFonts w:ascii="Times New Roman" w:hAnsi="Times New Roman" w:cs="Times New Roman"/>
          <w:bCs/>
          <w:sz w:val="24"/>
          <w:szCs w:val="24"/>
        </w:rPr>
        <w:t xml:space="preserve">, peneliti memperoleh informasi bahwa materi </w:t>
      </w:r>
      <w:r>
        <w:rPr>
          <w:rFonts w:ascii="Times New Roman" w:hAnsi="Times New Roman" w:cs="Times New Roman"/>
          <w:bCs/>
          <w:sz w:val="24"/>
          <w:szCs w:val="24"/>
        </w:rPr>
        <w:t>bangun ruangsudah</w:t>
      </w:r>
      <w:r w:rsidRPr="00BE76C5">
        <w:rPr>
          <w:rFonts w:ascii="Times New Roman" w:hAnsi="Times New Roman" w:cs="Times New Roman"/>
          <w:bCs/>
          <w:sz w:val="24"/>
          <w:szCs w:val="24"/>
        </w:rPr>
        <w:t xml:space="preserve"> disampaikan. Setelah itu, peneliti memberikan gambaran secara garis besar mengenai pelaksanaan penelitian. Pada pertemuan tersebut, peneliti juga berdiskusi dengan guru  kelas  IV tentang kondisi siswa, jumlah siswa dan latar belakang siswa. Berdasarkan data yang diperoleh, jumlah siswa kelas  IV seluruhnya </w:t>
      </w:r>
      <w:r>
        <w:rPr>
          <w:rFonts w:ascii="Times New Roman" w:hAnsi="Times New Roman" w:cs="Times New Roman"/>
          <w:bCs/>
          <w:sz w:val="24"/>
          <w:szCs w:val="24"/>
        </w:rPr>
        <w:t>19</w:t>
      </w:r>
      <w:r w:rsidRPr="00BE76C5">
        <w:rPr>
          <w:rFonts w:ascii="Times New Roman" w:hAnsi="Times New Roman" w:cs="Times New Roman"/>
          <w:bCs/>
          <w:sz w:val="24"/>
          <w:szCs w:val="24"/>
        </w:rPr>
        <w:t xml:space="preserve"> siswa </w:t>
      </w:r>
      <w:r>
        <w:rPr>
          <w:rFonts w:ascii="Times New Roman" w:hAnsi="Times New Roman" w:cs="Times New Roman"/>
          <w:bCs/>
          <w:sz w:val="24"/>
          <w:szCs w:val="24"/>
        </w:rPr>
        <w:t>dan kondisi kelas pada umumnya siswaber</w:t>
      </w:r>
      <w:r w:rsidRPr="00BE76C5">
        <w:rPr>
          <w:rFonts w:ascii="Times New Roman" w:hAnsi="Times New Roman" w:cs="Times New Roman"/>
          <w:bCs/>
          <w:sz w:val="24"/>
          <w:szCs w:val="24"/>
        </w:rPr>
        <w:t>kemampuan heterogen. Latar belakang keluarga siswa bervariasi, yaitu dari keluarga buruh, wiraswasta, pedagang, petani dan pegawai.</w:t>
      </w:r>
    </w:p>
    <w:p w:rsidR="00701D74" w:rsidRPr="006009F2" w:rsidRDefault="00701D74" w:rsidP="00A06D6A">
      <w:pPr>
        <w:spacing w:after="0" w:line="480" w:lineRule="auto"/>
        <w:ind w:left="720" w:firstLine="720"/>
        <w:jc w:val="both"/>
        <w:rPr>
          <w:rFonts w:ascii="Times New Roman" w:hAnsi="Times New Roman" w:cs="Times New Roman"/>
          <w:bCs/>
          <w:sz w:val="24"/>
          <w:szCs w:val="24"/>
        </w:rPr>
      </w:pPr>
      <w:r w:rsidRPr="006F394A">
        <w:rPr>
          <w:rFonts w:ascii="Times New Roman" w:hAnsi="Times New Roman" w:cs="Times New Roman"/>
          <w:bCs/>
          <w:sz w:val="24"/>
          <w:szCs w:val="24"/>
        </w:rPr>
        <w:t xml:space="preserve">Jadwal pelajaran </w:t>
      </w:r>
      <w:r>
        <w:rPr>
          <w:rFonts w:ascii="Times New Roman" w:hAnsi="Times New Roman" w:cs="Times New Roman"/>
          <w:bCs/>
          <w:sz w:val="24"/>
          <w:szCs w:val="24"/>
        </w:rPr>
        <w:t>matematika</w:t>
      </w:r>
      <w:r w:rsidRPr="006F394A">
        <w:rPr>
          <w:rFonts w:ascii="Times New Roman" w:hAnsi="Times New Roman" w:cs="Times New Roman"/>
          <w:bCs/>
          <w:sz w:val="24"/>
          <w:szCs w:val="24"/>
        </w:rPr>
        <w:t xml:space="preserve"> di kelas IV adalah pada hari S</w:t>
      </w:r>
      <w:r>
        <w:rPr>
          <w:rFonts w:ascii="Times New Roman" w:hAnsi="Times New Roman" w:cs="Times New Roman"/>
          <w:bCs/>
          <w:sz w:val="24"/>
          <w:szCs w:val="24"/>
        </w:rPr>
        <w:t>enin</w:t>
      </w:r>
      <w:r w:rsidRPr="006F394A">
        <w:rPr>
          <w:rFonts w:ascii="Times New Roman" w:hAnsi="Times New Roman" w:cs="Times New Roman"/>
          <w:bCs/>
          <w:sz w:val="24"/>
          <w:szCs w:val="24"/>
        </w:rPr>
        <w:t xml:space="preserve"> jam ke 1-</w:t>
      </w:r>
      <w:r>
        <w:rPr>
          <w:rFonts w:ascii="Times New Roman" w:hAnsi="Times New Roman" w:cs="Times New Roman"/>
          <w:bCs/>
          <w:sz w:val="24"/>
          <w:szCs w:val="24"/>
        </w:rPr>
        <w:t xml:space="preserve">2, </w:t>
      </w:r>
      <w:r w:rsidRPr="006F394A">
        <w:rPr>
          <w:rFonts w:ascii="Times New Roman" w:hAnsi="Times New Roman" w:cs="Times New Roman"/>
          <w:bCs/>
          <w:sz w:val="24"/>
          <w:szCs w:val="24"/>
        </w:rPr>
        <w:t>S</w:t>
      </w:r>
      <w:r>
        <w:rPr>
          <w:rFonts w:ascii="Times New Roman" w:hAnsi="Times New Roman" w:cs="Times New Roman"/>
          <w:bCs/>
          <w:sz w:val="24"/>
          <w:szCs w:val="24"/>
        </w:rPr>
        <w:t>elasa</w:t>
      </w:r>
      <w:r w:rsidRPr="006F394A">
        <w:rPr>
          <w:rFonts w:ascii="Times New Roman" w:hAnsi="Times New Roman" w:cs="Times New Roman"/>
          <w:bCs/>
          <w:sz w:val="24"/>
          <w:szCs w:val="24"/>
        </w:rPr>
        <w:t xml:space="preserve"> jam ke 1-</w:t>
      </w:r>
      <w:r>
        <w:rPr>
          <w:rFonts w:ascii="Times New Roman" w:hAnsi="Times New Roman" w:cs="Times New Roman"/>
          <w:bCs/>
          <w:sz w:val="24"/>
          <w:szCs w:val="24"/>
        </w:rPr>
        <w:t>2, dan Jum’at</w:t>
      </w:r>
      <w:r w:rsidRPr="006F394A">
        <w:rPr>
          <w:rFonts w:ascii="Times New Roman" w:hAnsi="Times New Roman" w:cs="Times New Roman"/>
          <w:bCs/>
          <w:sz w:val="24"/>
          <w:szCs w:val="24"/>
        </w:rPr>
        <w:t xml:space="preserve"> jam ke 1-</w:t>
      </w:r>
      <w:r>
        <w:rPr>
          <w:rFonts w:ascii="Times New Roman" w:hAnsi="Times New Roman" w:cs="Times New Roman"/>
          <w:bCs/>
          <w:sz w:val="24"/>
          <w:szCs w:val="24"/>
        </w:rPr>
        <w:t xml:space="preserve">2 </w:t>
      </w:r>
      <w:r w:rsidRPr="006F394A">
        <w:rPr>
          <w:rFonts w:ascii="Times New Roman" w:hAnsi="Times New Roman" w:cs="Times New Roman"/>
          <w:bCs/>
          <w:sz w:val="24"/>
          <w:szCs w:val="24"/>
        </w:rPr>
        <w:t xml:space="preserve">(35 menit per jam pelajaran). Peneliti menyampaikan bahwa yang bertindak sebagai pelaksana tindakan adalah peneliti, dan </w:t>
      </w:r>
      <w:r>
        <w:rPr>
          <w:rFonts w:ascii="Times New Roman" w:hAnsi="Times New Roman" w:cs="Times New Roman"/>
          <w:bCs/>
          <w:sz w:val="24"/>
          <w:szCs w:val="24"/>
        </w:rPr>
        <w:t>teman sejawat</w:t>
      </w:r>
      <w:r w:rsidRPr="006F394A">
        <w:rPr>
          <w:rFonts w:ascii="Times New Roman" w:hAnsi="Times New Roman" w:cs="Times New Roman"/>
          <w:bCs/>
          <w:sz w:val="24"/>
          <w:szCs w:val="24"/>
        </w:rPr>
        <w:t xml:space="preserve"> sebagai pengamat (</w:t>
      </w:r>
      <w:r w:rsidRPr="006F394A">
        <w:rPr>
          <w:rFonts w:ascii="Times New Roman" w:hAnsi="Times New Roman" w:cs="Times New Roman"/>
          <w:bCs/>
          <w:i/>
          <w:sz w:val="24"/>
          <w:szCs w:val="24"/>
        </w:rPr>
        <w:t>observer</w:t>
      </w:r>
      <w:r>
        <w:rPr>
          <w:rFonts w:ascii="Times New Roman" w:hAnsi="Times New Roman" w:cs="Times New Roman"/>
          <w:bCs/>
          <w:sz w:val="24"/>
          <w:szCs w:val="24"/>
        </w:rPr>
        <w:t xml:space="preserve">). </w:t>
      </w:r>
      <w:r w:rsidRPr="006F394A">
        <w:rPr>
          <w:rFonts w:ascii="Times New Roman" w:hAnsi="Times New Roman" w:cs="Times New Roman"/>
          <w:bCs/>
          <w:sz w:val="24"/>
          <w:szCs w:val="24"/>
        </w:rPr>
        <w:t>Peneliti menyampaikan bahwa penelitian tersebut dilakukan dalam 2 siklus. Setiap akhir siklus akan diadakan tes akhir tindakan untuk mengukur seberapa jauh keberhasilan tindakan yang telah dilakukan. Kemudian peneliti menyampaikan bahwa pada hari S</w:t>
      </w:r>
      <w:r>
        <w:rPr>
          <w:rFonts w:ascii="Times New Roman" w:hAnsi="Times New Roman" w:cs="Times New Roman"/>
          <w:bCs/>
          <w:sz w:val="24"/>
          <w:szCs w:val="24"/>
        </w:rPr>
        <w:t>enin</w:t>
      </w:r>
      <w:r w:rsidRPr="006F394A">
        <w:rPr>
          <w:rFonts w:ascii="Times New Roman" w:hAnsi="Times New Roman" w:cs="Times New Roman"/>
          <w:bCs/>
          <w:sz w:val="24"/>
          <w:szCs w:val="24"/>
        </w:rPr>
        <w:t xml:space="preserve">, </w:t>
      </w:r>
      <w:r>
        <w:rPr>
          <w:rFonts w:ascii="Times New Roman" w:hAnsi="Times New Roman" w:cs="Times New Roman"/>
          <w:bCs/>
          <w:sz w:val="24"/>
          <w:szCs w:val="24"/>
        </w:rPr>
        <w:t>23 Mei</w:t>
      </w:r>
      <w:r w:rsidRPr="006F394A">
        <w:rPr>
          <w:rFonts w:ascii="Times New Roman" w:hAnsi="Times New Roman" w:cs="Times New Roman"/>
          <w:bCs/>
          <w:sz w:val="24"/>
          <w:szCs w:val="24"/>
        </w:rPr>
        <w:t xml:space="preserve"> 2011  akan </w:t>
      </w:r>
      <w:r>
        <w:rPr>
          <w:rFonts w:ascii="Times New Roman" w:hAnsi="Times New Roman" w:cs="Times New Roman"/>
          <w:bCs/>
          <w:sz w:val="24"/>
          <w:szCs w:val="24"/>
        </w:rPr>
        <w:t>memulai penelitian</w:t>
      </w:r>
      <w:r w:rsidRPr="006F394A">
        <w:rPr>
          <w:rFonts w:ascii="Times New Roman" w:hAnsi="Times New Roman" w:cs="Times New Roman"/>
          <w:bCs/>
          <w:sz w:val="24"/>
          <w:szCs w:val="24"/>
        </w:rPr>
        <w:t xml:space="preserve">. Materi yang disampaikan adalah materi </w:t>
      </w:r>
      <w:r>
        <w:rPr>
          <w:rFonts w:ascii="Times New Roman" w:hAnsi="Times New Roman" w:cs="Times New Roman"/>
          <w:bCs/>
          <w:sz w:val="24"/>
          <w:szCs w:val="24"/>
        </w:rPr>
        <w:t>bangun ruang (kubus dan balok)</w:t>
      </w:r>
      <w:r w:rsidRPr="006F394A">
        <w:rPr>
          <w:rFonts w:ascii="Times New Roman" w:hAnsi="Times New Roman" w:cs="Times New Roman"/>
          <w:bCs/>
          <w:sz w:val="24"/>
          <w:szCs w:val="24"/>
        </w:rPr>
        <w:t>.</w:t>
      </w:r>
    </w:p>
    <w:p w:rsidR="00701D74" w:rsidRPr="0018211E" w:rsidRDefault="00701D74" w:rsidP="00A06D6A">
      <w:pPr>
        <w:pStyle w:val="ListParagraph"/>
        <w:numPr>
          <w:ilvl w:val="0"/>
          <w:numId w:val="3"/>
        </w:numPr>
        <w:spacing w:after="0" w:line="480" w:lineRule="auto"/>
        <w:jc w:val="both"/>
        <w:rPr>
          <w:rFonts w:ascii="Times New Roman" w:hAnsi="Times New Roman" w:cs="Times New Roman"/>
          <w:sz w:val="24"/>
          <w:szCs w:val="24"/>
        </w:rPr>
      </w:pPr>
      <w:r w:rsidRPr="0018211E">
        <w:rPr>
          <w:rFonts w:ascii="Times New Roman" w:hAnsi="Times New Roman" w:cs="Times New Roman"/>
          <w:sz w:val="24"/>
          <w:szCs w:val="24"/>
        </w:rPr>
        <w:t>Paparan Data Tindakan</w:t>
      </w:r>
    </w:p>
    <w:p w:rsidR="00701D74" w:rsidRPr="000C4B69" w:rsidRDefault="00701D74" w:rsidP="00A06D6A">
      <w:pPr>
        <w:pStyle w:val="ListParagraph"/>
        <w:spacing w:after="0" w:line="480" w:lineRule="auto"/>
        <w:ind w:left="786"/>
        <w:jc w:val="both"/>
        <w:rPr>
          <w:rFonts w:ascii="Times New Roman" w:hAnsi="Times New Roman" w:cs="Times New Roman"/>
          <w:b/>
          <w:i/>
          <w:sz w:val="24"/>
          <w:szCs w:val="24"/>
        </w:rPr>
      </w:pPr>
      <w:r w:rsidRPr="000C4B69">
        <w:rPr>
          <w:rFonts w:ascii="Times New Roman" w:hAnsi="Times New Roman" w:cs="Times New Roman"/>
          <w:b/>
          <w:i/>
          <w:sz w:val="24"/>
          <w:szCs w:val="24"/>
        </w:rPr>
        <w:t>Siklus I</w:t>
      </w:r>
    </w:p>
    <w:p w:rsidR="00701D74" w:rsidRPr="000C4B69" w:rsidRDefault="00701D74" w:rsidP="00916037">
      <w:pPr>
        <w:pStyle w:val="ListParagraph"/>
        <w:numPr>
          <w:ilvl w:val="0"/>
          <w:numId w:val="2"/>
        </w:numPr>
        <w:spacing w:after="0" w:line="480" w:lineRule="auto"/>
        <w:jc w:val="both"/>
        <w:rPr>
          <w:rFonts w:ascii="Times New Roman" w:hAnsi="Times New Roman" w:cs="Times New Roman"/>
          <w:sz w:val="24"/>
          <w:szCs w:val="24"/>
        </w:rPr>
      </w:pPr>
      <w:r w:rsidRPr="000C4B69">
        <w:rPr>
          <w:rFonts w:ascii="Times New Roman" w:hAnsi="Times New Roman" w:cs="Times New Roman"/>
          <w:sz w:val="24"/>
          <w:szCs w:val="24"/>
        </w:rPr>
        <w:t>Perencanaan</w:t>
      </w:r>
    </w:p>
    <w:p w:rsidR="00701D74" w:rsidRDefault="00701D74" w:rsidP="006009F2">
      <w:pPr>
        <w:spacing w:after="0" w:line="480" w:lineRule="auto"/>
        <w:ind w:left="1070" w:firstLine="720"/>
        <w:jc w:val="both"/>
        <w:rPr>
          <w:rFonts w:ascii="Times New Roman" w:hAnsi="Times New Roman" w:cs="Times New Roman"/>
          <w:sz w:val="24"/>
          <w:szCs w:val="24"/>
        </w:rPr>
      </w:pPr>
      <w:r w:rsidRPr="00105F57">
        <w:rPr>
          <w:rFonts w:ascii="Times New Roman" w:hAnsi="Times New Roman" w:cs="Times New Roman"/>
          <w:sz w:val="24"/>
          <w:szCs w:val="24"/>
        </w:rPr>
        <w:t>Sebelum melakukan suatu kegiatan seharusnya diawali dengan perencanaan. Semakin matang suatu perencanaan, maka kegiatan tersebut akan berjalan semakin lancar.</w:t>
      </w:r>
    </w:p>
    <w:p w:rsidR="00701D74" w:rsidRDefault="00701D74" w:rsidP="006009F2">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Dalam penelitian ini, sebelum melakukan penelitian peneliti mengadakan perencanaan terlebih dahulu dengan membuat RPP lengkap dengan soal-soal LKS, soal pretes dan soal tes siklus I. Selain itu pedoman observasi dan wawancara juga dibuat, karena data-data hasil observasi dan wawancara digunakan untuk memperkuat data hasil tes dan ditambah lagi dengan hasil dokumentasi.</w:t>
      </w:r>
    </w:p>
    <w:p w:rsidR="00701D74" w:rsidRPr="006D6CC6" w:rsidRDefault="00701D74" w:rsidP="006D6CC6">
      <w:pPr>
        <w:spacing w:after="0" w:line="480" w:lineRule="auto"/>
        <w:ind w:left="1070" w:firstLine="720"/>
        <w:jc w:val="both"/>
        <w:rPr>
          <w:rFonts w:ascii="Times New Roman" w:hAnsi="Times New Roman" w:cs="Times New Roman"/>
          <w:sz w:val="24"/>
          <w:szCs w:val="24"/>
          <w:lang w:val="en-US"/>
        </w:rPr>
      </w:pPr>
      <w:r>
        <w:rPr>
          <w:rFonts w:ascii="Times New Roman" w:hAnsi="Times New Roman" w:cs="Times New Roman"/>
          <w:sz w:val="24"/>
          <w:szCs w:val="24"/>
        </w:rPr>
        <w:t>Untuk alat peraga, dalam siklus 1 ini peneliti menggunakan bangun kubus dan bangun balok dari kertas karton. Selain itu juga ada kardus makanan dan rubik sebagai benda nyata dalam pendekatan realistik.</w:t>
      </w:r>
    </w:p>
    <w:p w:rsidR="00701D74" w:rsidRPr="000C4B69" w:rsidRDefault="00701D74" w:rsidP="00916037">
      <w:pPr>
        <w:pStyle w:val="ListParagraph"/>
        <w:numPr>
          <w:ilvl w:val="0"/>
          <w:numId w:val="2"/>
        </w:numPr>
        <w:spacing w:after="0" w:line="480" w:lineRule="auto"/>
        <w:jc w:val="both"/>
        <w:rPr>
          <w:rFonts w:ascii="Times New Roman" w:hAnsi="Times New Roman" w:cs="Times New Roman"/>
          <w:sz w:val="24"/>
          <w:szCs w:val="24"/>
        </w:rPr>
      </w:pPr>
      <w:r w:rsidRPr="000C4B69">
        <w:rPr>
          <w:rFonts w:ascii="Times New Roman" w:hAnsi="Times New Roman" w:cs="Times New Roman"/>
          <w:sz w:val="24"/>
          <w:szCs w:val="24"/>
        </w:rPr>
        <w:t>Pelaksanaan</w:t>
      </w:r>
    </w:p>
    <w:p w:rsidR="00701D74" w:rsidRDefault="00701D74" w:rsidP="00916037">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Pertemuan I</w:t>
      </w:r>
    </w:p>
    <w:p w:rsidR="00701D74" w:rsidRDefault="00701D74" w:rsidP="00904E72">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Pertemuan ke-1 ini di laksanakan pada hari Senin Tanggal 23 Mei 2011.</w:t>
      </w:r>
    </w:p>
    <w:p w:rsidR="00701D74" w:rsidRDefault="00701D74" w:rsidP="00904E72">
      <w:pPr>
        <w:spacing w:after="0" w:line="480" w:lineRule="auto"/>
        <w:ind w:left="993" w:firstLine="720"/>
        <w:jc w:val="both"/>
        <w:rPr>
          <w:rFonts w:ascii="Times New Roman" w:hAnsi="Times New Roman" w:cs="Times New Roman"/>
          <w:sz w:val="24"/>
          <w:szCs w:val="24"/>
        </w:rPr>
      </w:pPr>
    </w:p>
    <w:p w:rsidR="00701D74" w:rsidRDefault="00701D74" w:rsidP="00904E72">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awal</w:t>
      </w:r>
    </w:p>
    <w:p w:rsidR="00701D74" w:rsidRPr="001F005A" w:rsidRDefault="00701D74" w:rsidP="001F005A">
      <w:pPr>
        <w:spacing w:after="0" w:line="480" w:lineRule="auto"/>
        <w:ind w:left="1440" w:firstLine="720"/>
        <w:jc w:val="both"/>
        <w:rPr>
          <w:rFonts w:ascii="Times New Roman" w:hAnsi="Times New Roman" w:cs="Times New Roman"/>
          <w:sz w:val="24"/>
          <w:szCs w:val="24"/>
        </w:rPr>
      </w:pPr>
      <w:r w:rsidRPr="001F005A">
        <w:rPr>
          <w:rFonts w:ascii="Times New Roman" w:hAnsi="Times New Roman" w:cs="Times New Roman"/>
          <w:sz w:val="24"/>
          <w:szCs w:val="24"/>
        </w:rPr>
        <w:t>Dalam kegiatan pembelajaran ini kegiatan diawali dengan pertanyaan Guru kepada siswa untuk memastikan materi prasyarat sudah dikuasai siswa. Kemudian Guru memotivasi siswa tentang pentingnyan mempelajari materi bangun ruang ini. Karena materi bangun ruang bisa digunakan dalam kehidupan sehari-hari.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4"/>
      </w:tblGrid>
      <w:tr w:rsidR="00701D74" w:rsidRPr="00300AD5">
        <w:tc>
          <w:tcPr>
            <w:tcW w:w="6804" w:type="dxa"/>
          </w:tcPr>
          <w:p w:rsidR="00701D74" w:rsidRPr="00300AD5" w:rsidRDefault="00701D74" w:rsidP="00300AD5">
            <w:pPr>
              <w:spacing w:after="0" w:line="240" w:lineRule="auto"/>
              <w:ind w:right="-108"/>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“bangun datar apa saja yang kalian ketahui?”</w:t>
            </w:r>
          </w:p>
          <w:p w:rsidR="00701D74" w:rsidRPr="00300AD5" w:rsidRDefault="00701D74" w:rsidP="00300AD5">
            <w:pPr>
              <w:spacing w:after="0" w:line="240" w:lineRule="auto"/>
              <w:ind w:left="742" w:right="-108" w:hanging="742"/>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“persegi, persegi panjang, segitiga, trapesium, belah ketupat, layang-layang.”</w:t>
            </w:r>
          </w:p>
          <w:p w:rsidR="00701D74" w:rsidRPr="00300AD5" w:rsidRDefault="00701D74" w:rsidP="00300AD5">
            <w:pPr>
              <w:spacing w:after="0" w:line="240" w:lineRule="auto"/>
              <w:ind w:left="742" w:right="-108" w:hanging="708"/>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“hari ini kita akan mempelajari sifat-sifat bangun ruang balok dan kubus, materi bangun ruang ini penting untuk dipelajari karena bisa digunakan dalam kehidupan sehari-hari.”</w:t>
            </w:r>
          </w:p>
        </w:tc>
      </w:tr>
    </w:tbl>
    <w:p w:rsidR="00701D74" w:rsidRDefault="00701D74" w:rsidP="007E7CEE">
      <w:pPr>
        <w:pStyle w:val="ListParagraph"/>
        <w:spacing w:after="0" w:line="480" w:lineRule="auto"/>
        <w:ind w:left="2160" w:hanging="742"/>
        <w:jc w:val="center"/>
        <w:rPr>
          <w:rFonts w:ascii="Times New Roman" w:hAnsi="Times New Roman" w:cs="Times New Roman"/>
          <w:b/>
          <w:bCs/>
          <w:sz w:val="20"/>
          <w:szCs w:val="20"/>
        </w:rPr>
      </w:pPr>
      <w:r>
        <w:rPr>
          <w:rFonts w:ascii="Times New Roman" w:hAnsi="Times New Roman" w:cs="Times New Roman"/>
          <w:b/>
          <w:bCs/>
          <w:sz w:val="20"/>
          <w:szCs w:val="20"/>
        </w:rPr>
        <w:t>Gambar 4.2</w:t>
      </w:r>
      <w:r w:rsidRPr="001F005A">
        <w:rPr>
          <w:rFonts w:ascii="Times New Roman" w:hAnsi="Times New Roman" w:cs="Times New Roman"/>
          <w:b/>
          <w:bCs/>
          <w:sz w:val="20"/>
          <w:szCs w:val="20"/>
        </w:rPr>
        <w:t xml:space="preserve"> : pertanyaan materi prasyarat</w:t>
      </w:r>
    </w:p>
    <w:p w:rsidR="00701D74" w:rsidRPr="00A06D6A" w:rsidRDefault="00701D74" w:rsidP="00715D67">
      <w:pPr>
        <w:spacing w:after="0" w:line="480" w:lineRule="auto"/>
        <w:ind w:left="1418" w:firstLine="720"/>
        <w:jc w:val="both"/>
        <w:rPr>
          <w:rFonts w:ascii="Times New Roman" w:hAnsi="Times New Roman" w:cs="Times New Roman"/>
          <w:sz w:val="24"/>
          <w:szCs w:val="24"/>
        </w:rPr>
      </w:pPr>
      <w:r>
        <w:rPr>
          <w:rFonts w:ascii="Times New Roman" w:hAnsi="Times New Roman" w:cs="Times New Roman"/>
          <w:sz w:val="24"/>
          <w:szCs w:val="24"/>
        </w:rPr>
        <w:t>Dari gambar 4.2 terlihat bahwa penyampaian materi prasyarat yang dilakukan dengan tanya jawab antara guru dan siswa. Hal itu dilakukan untuk mengetahui sejauh mana siswa menguasai materi prasyarat sebelum guru menyampaikan materi selanjutnya.</w:t>
      </w:r>
    </w:p>
    <w:p w:rsidR="00701D74" w:rsidRPr="001F005A" w:rsidRDefault="00701D74" w:rsidP="00916037">
      <w:pPr>
        <w:pStyle w:val="ListParagraph"/>
        <w:numPr>
          <w:ilvl w:val="0"/>
          <w:numId w:val="12"/>
        </w:numPr>
        <w:spacing w:after="0" w:line="480" w:lineRule="auto"/>
        <w:jc w:val="both"/>
        <w:rPr>
          <w:rFonts w:ascii="Times New Roman" w:hAnsi="Times New Roman" w:cs="Times New Roman"/>
          <w:sz w:val="24"/>
          <w:szCs w:val="24"/>
        </w:rPr>
      </w:pPr>
      <w:r w:rsidRPr="001F005A">
        <w:rPr>
          <w:rFonts w:ascii="Times New Roman" w:hAnsi="Times New Roman" w:cs="Times New Roman"/>
          <w:sz w:val="24"/>
          <w:szCs w:val="24"/>
        </w:rPr>
        <w:t>Kegiatan inti</w:t>
      </w:r>
    </w:p>
    <w:p w:rsidR="00701D74" w:rsidRDefault="00701D74" w:rsidP="001F005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Selanjutnya pada kegiatan inti Guru menggunakan masalah kontekstual untuk memberi contoh benda-benda di sekitar siswa yang berbentuk bangun kubus dan bangun balok. Hal ini dilakukan dengan memberi pertanyaan kepada siswa, agar ada kontribusi dari siswa dalam kegiatan pembelajaran. Setelah itu Guru menggunakan model bangun kubus dan bangun balok yang terbuat dari kertas karton. Dari model itu Guru menunjukkan yang namanya sisi, rusuk dan titik sudut dari bangun kubus dan bangun balok. Dengan menggunakan model itu juga Guru memberi contoh menggambar bangun kubus dan bangun balok. Dan semua siswa harus interaktif dengan menggambar di bukunya masing-masing. Dalam menggambarkan bangun ruang, Guru mengaitkan dengan materi sebelumnya, yaitu materi bangun datar.</w:t>
      </w:r>
    </w:p>
    <w:p w:rsidR="00701D74" w:rsidRDefault="00701D74" w:rsidP="001F005A">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Setelah semua materi disampaikan Guru membagikan LKS kepada masing-masing siswa. Kemudian siswa dibentuk menjadi beberapa kelompok yang beranggotakan 4 atau 5 siswa. Dalam diskusi kelompok ini semua siswa harus aktif. Karena LKS dikerjakan secara individu dalam waktu 15 menit.Hal itu dilakukan agar ada kontribusi dari masing-masing siswa dalam memecahkan suatu masalah. Pada saat siswa mengerjakan LKS, guru berkeliling kelas melihat kegiatan siswa dan memberi arahan bagi siswa yang kurang mengerti. </w:t>
      </w:r>
    </w:p>
    <w:p w:rsidR="00701D74" w:rsidRDefault="00701D74" w:rsidP="00A43A56">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Kemudian hasil pekerjaan siswa dikoreksi dan siswa juga secara aktif ikut mengoreksi. Untuk sifat-sifat bangun kubus dan bangu balok sebagian besar siswa sudah memahaminya. Dalam soal menggambar guru meminta beberapa siswa untuk menggambar bangun kubus dan bangun balok di papan tulis dan siswa lain memperhatikan. Ternyata masih banyak siswa yang belum memahami cara menggambar kerangka bangun kubus dan bangun balok yang benar. Mereka hanya asal menggambar bentuk kerangka bangun kubus dan bangun balok saja. Ada yang menggambar dengan cara yang salah, ada juga yang menggambar tidak memperhatikan ukurannya.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4"/>
      </w:tblGrid>
      <w:tr w:rsidR="00701D74" w:rsidRPr="00300AD5">
        <w:tc>
          <w:tcPr>
            <w:tcW w:w="6804" w:type="dxa"/>
          </w:tcPr>
          <w:p w:rsidR="00701D74" w:rsidRPr="00300AD5" w:rsidRDefault="00701D74" w:rsidP="00300AD5">
            <w:pPr>
              <w:spacing w:after="0" w:line="240" w:lineRule="auto"/>
              <w:ind w:left="742" w:hanging="708"/>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“sebutkan benda-benda di sekitar kalian yang berbentuk balok dan kubus”</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“kardus, almari,rubik, kotak amal”</w:t>
            </w:r>
          </w:p>
          <w:p w:rsidR="00701D74" w:rsidRPr="00300AD5" w:rsidRDefault="00701D74" w:rsidP="00300AD5">
            <w:pPr>
              <w:spacing w:after="0" w:line="240" w:lineRule="auto"/>
              <w:ind w:left="742" w:hanging="708"/>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(menunjukkan model bangun kubus dari kertas karton dan menunjukkan yang mana sisi, rusuk, dan titik sudutnya), kemudian bertanya “ada berapa sisinya?”</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“6 buah”</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:”kalau rusuknya ada berapa banyak?”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“12 buah”</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“sedangkan titik sudutnya ada berapa banyak?”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:”8 buah”</w:t>
            </w:r>
          </w:p>
          <w:p w:rsidR="00701D74" w:rsidRPr="00300AD5" w:rsidRDefault="00701D74" w:rsidP="00300AD5">
            <w:pPr>
              <w:spacing w:after="0" w:line="240" w:lineRule="auto"/>
              <w:ind w:left="742" w:hanging="708"/>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:“hal itu merupakan sifat-sifat dari kubus, balok juga memiliki sifat-sifat yang demikian”</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sidRPr="00300AD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300AD5">
              <w:rPr>
                <w:rFonts w:ascii="Times New Roman" w:hAnsi="Times New Roman" w:cs="Times New Roman"/>
                <w:sz w:val="20"/>
                <w:szCs w:val="20"/>
                <w:lang w:val="en-US"/>
              </w:rPr>
              <w:t xml:space="preserve"> :</w:t>
            </w:r>
            <w:r w:rsidRPr="00300AD5">
              <w:rPr>
                <w:rFonts w:ascii="Times New Roman" w:hAnsi="Times New Roman" w:cs="Times New Roman"/>
                <w:sz w:val="20"/>
                <w:szCs w:val="20"/>
              </w:rPr>
              <w:t>“bagaimana sifat-sifatnya balok?”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“memiliki 6 sisi, 12 rusuk, dan 8 titik sudut”</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memberi contoh menggambar kerangka kubus dan balok di papan tulis</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menggambar di bukunya masing-masing</w:t>
            </w:r>
          </w:p>
          <w:p w:rsidR="00701D74" w:rsidRPr="00300AD5" w:rsidRDefault="00701D74" w:rsidP="00300AD5">
            <w:pPr>
              <w:spacing w:after="0" w:line="240" w:lineRule="auto"/>
              <w:ind w:left="742" w:hanging="708"/>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memberikan LKS pada masing-masing siswa dan membagi kelompok dikusi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berdiskusi dengan kelompok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mengelilingi siswa untuk  membimbing kegiatan diskusi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sidRPr="00300AD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300AD5">
              <w:rPr>
                <w:rFonts w:ascii="Times New Roman" w:hAnsi="Times New Roman" w:cs="Times New Roman"/>
                <w:sz w:val="20"/>
                <w:szCs w:val="20"/>
                <w:lang w:val="en-US"/>
              </w:rPr>
              <w:t xml:space="preserve"> :</w:t>
            </w:r>
            <w:r w:rsidRPr="00300AD5">
              <w:rPr>
                <w:rFonts w:ascii="Times New Roman" w:hAnsi="Times New Roman" w:cs="Times New Roman"/>
                <w:sz w:val="20"/>
                <w:szCs w:val="20"/>
              </w:rPr>
              <w:t xml:space="preserve"> bersama-sama siswa mengoreksi hasil diskusi kelompok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menggambar kerangka balok dan kubus di depan kelas</w:t>
            </w:r>
          </w:p>
        </w:tc>
      </w:tr>
    </w:tbl>
    <w:p w:rsidR="00701D74" w:rsidRDefault="00701D74" w:rsidP="00582FD6">
      <w:pPr>
        <w:spacing w:after="0" w:line="480" w:lineRule="auto"/>
        <w:ind w:left="993" w:firstLine="720"/>
        <w:jc w:val="center"/>
        <w:rPr>
          <w:rFonts w:ascii="Times New Roman" w:hAnsi="Times New Roman" w:cs="Times New Roman"/>
          <w:b/>
          <w:bCs/>
          <w:sz w:val="20"/>
          <w:szCs w:val="20"/>
        </w:rPr>
      </w:pPr>
      <w:r>
        <w:rPr>
          <w:rFonts w:ascii="Times New Roman" w:hAnsi="Times New Roman" w:cs="Times New Roman"/>
          <w:b/>
          <w:bCs/>
          <w:sz w:val="20"/>
          <w:szCs w:val="20"/>
        </w:rPr>
        <w:t>Gambar 4.3</w:t>
      </w:r>
      <w:r w:rsidRPr="00582FD6">
        <w:rPr>
          <w:rFonts w:ascii="Times New Roman" w:hAnsi="Times New Roman" w:cs="Times New Roman"/>
          <w:b/>
          <w:bCs/>
          <w:sz w:val="20"/>
          <w:szCs w:val="20"/>
        </w:rPr>
        <w:t xml:space="preserve"> kegiatan inti pembelajaran</w:t>
      </w:r>
    </w:p>
    <w:p w:rsidR="00701D74" w:rsidRDefault="00701D74" w:rsidP="00715D67">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gambar 4.3 terlihat bahwa kegiatan inti dalam pembelajaran yang diawali dengan pertanyaan guru tentang masalah kontekstual/masalah di sekeliling siswa yang berhubungan dengan materi. Selanjutnya pemodelan yang disertai tanya jawab antara guru dan siswa dalam penyampaian materi agar ada kontribusi dan interaksi siswa dalam kegiatan pembelajaran. Setelah itu diskusi kelompok mengerjakan LKS dan pembahasan hasil diskusi dengan melibatkan siswa.</w:t>
      </w:r>
    </w:p>
    <w:p w:rsidR="00701D74" w:rsidRPr="00E11A64" w:rsidRDefault="00701D74" w:rsidP="00715D67">
      <w:pPr>
        <w:spacing w:after="0" w:line="480" w:lineRule="auto"/>
        <w:ind w:left="1440" w:firstLine="720"/>
        <w:jc w:val="both"/>
        <w:rPr>
          <w:rFonts w:ascii="Times New Roman" w:hAnsi="Times New Roman" w:cs="Times New Roman"/>
          <w:sz w:val="24"/>
          <w:szCs w:val="24"/>
        </w:rPr>
      </w:pPr>
    </w:p>
    <w:p w:rsidR="00701D74" w:rsidRPr="00582FD6" w:rsidRDefault="00701D74" w:rsidP="00916037">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akhir</w:t>
      </w:r>
    </w:p>
    <w:p w:rsidR="00701D74" w:rsidRPr="0057430F" w:rsidRDefault="00701D74" w:rsidP="0057430F">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Untuk pertemuan ke-1 ini kegitan pembelajaran diakhiri dengan pemantapan materi dengan mengajukan pertanyaan-pertanyaan kepada siswa. Selain itu siswa diberi PR agar siswa belajar ketika sudah sampai di rumah.</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4"/>
      </w:tblGrid>
      <w:tr w:rsidR="00701D74" w:rsidRPr="00300AD5">
        <w:tc>
          <w:tcPr>
            <w:tcW w:w="6804" w:type="dxa"/>
          </w:tcPr>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“ada berapa sisi balok?”</w:t>
            </w:r>
          </w:p>
          <w:p w:rsidR="00701D74" w:rsidRPr="00300AD5" w:rsidRDefault="00701D74" w:rsidP="00300AD5">
            <w:pPr>
              <w:tabs>
                <w:tab w:val="left" w:pos="742"/>
              </w:tabs>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“6 buah”</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“kalau rusuknya ada berapa?”</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“12 buah”</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“sedangkan titik sudutnya ada berapa banyak?”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“8 buah”</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sifat-sifat kubus?”</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sidRPr="00300AD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300AD5">
              <w:rPr>
                <w:rFonts w:ascii="Times New Roman" w:hAnsi="Times New Roman" w:cs="Times New Roman"/>
                <w:sz w:val="20"/>
                <w:szCs w:val="20"/>
                <w:lang w:val="en-US"/>
              </w:rPr>
              <w:t xml:space="preserve"> :</w:t>
            </w:r>
            <w:r w:rsidRPr="00300AD5">
              <w:rPr>
                <w:rFonts w:ascii="Times New Roman" w:hAnsi="Times New Roman" w:cs="Times New Roman"/>
                <w:sz w:val="20"/>
                <w:szCs w:val="20"/>
              </w:rPr>
              <w:t xml:space="preserve"> “memiliki 6 buah sisi, 12 buah rusuk, 8 buah titik sudut”</w:t>
            </w:r>
          </w:p>
          <w:p w:rsidR="00701D74" w:rsidRPr="00300AD5" w:rsidRDefault="00701D74" w:rsidP="00300AD5">
            <w:pPr>
              <w:spacing w:after="0" w:line="240" w:lineRule="auto"/>
              <w:ind w:left="742" w:hanging="708"/>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“tugas kalian di rumah mencari sebuah benda di sekitar kalian yang berbentuk balok atau kubus, kemudian menentukan sisi, rusuk dan titik sudutnya, serta menggambar kerangkanya.”</w:t>
            </w:r>
          </w:p>
        </w:tc>
      </w:tr>
    </w:tbl>
    <w:p w:rsidR="00701D74" w:rsidRDefault="00701D74" w:rsidP="00701EE4">
      <w:pPr>
        <w:spacing w:after="0" w:line="480" w:lineRule="auto"/>
        <w:ind w:left="993" w:firstLine="720"/>
        <w:jc w:val="center"/>
        <w:rPr>
          <w:rFonts w:ascii="Times New Roman" w:hAnsi="Times New Roman" w:cs="Times New Roman"/>
          <w:b/>
          <w:bCs/>
          <w:sz w:val="20"/>
          <w:szCs w:val="20"/>
        </w:rPr>
      </w:pPr>
      <w:r>
        <w:rPr>
          <w:rFonts w:ascii="Times New Roman" w:hAnsi="Times New Roman" w:cs="Times New Roman"/>
          <w:b/>
          <w:bCs/>
          <w:sz w:val="20"/>
          <w:szCs w:val="20"/>
        </w:rPr>
        <w:t>Gambar 4.4 pemantapan materi</w:t>
      </w:r>
    </w:p>
    <w:p w:rsidR="00701D74" w:rsidRPr="006A6734" w:rsidRDefault="00701D74" w:rsidP="006A6734">
      <w:pPr>
        <w:spacing w:after="0" w:line="480" w:lineRule="auto"/>
        <w:ind w:left="1430" w:firstLine="720"/>
        <w:jc w:val="both"/>
        <w:rPr>
          <w:rFonts w:ascii="Times New Roman" w:hAnsi="Times New Roman" w:cs="Times New Roman"/>
          <w:sz w:val="24"/>
          <w:szCs w:val="24"/>
        </w:rPr>
      </w:pPr>
      <w:r>
        <w:rPr>
          <w:rFonts w:ascii="Times New Roman" w:hAnsi="Times New Roman" w:cs="Times New Roman"/>
          <w:sz w:val="24"/>
          <w:szCs w:val="24"/>
        </w:rPr>
        <w:t>Dari gambar 4.4 terlihat bahwa pemantapan materi untuk mengakhiri kegiatan pembelajaran. Hal itu dilakukan dengan tanya jawab antara guru dan siswa untuk mngambil kesimpulan dari materi yang telah dipelajari agar siswa terlibat aktif dalam pengambilan kesimpulan</w:t>
      </w:r>
    </w:p>
    <w:p w:rsidR="00701D74" w:rsidRDefault="00701D74" w:rsidP="00916037">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Pertemuan II</w:t>
      </w:r>
    </w:p>
    <w:p w:rsidR="00701D74" w:rsidRDefault="00701D74" w:rsidP="006D6CC6">
      <w:pPr>
        <w:spacing w:after="0" w:line="480" w:lineRule="auto"/>
        <w:ind w:left="993" w:firstLine="720"/>
        <w:jc w:val="both"/>
        <w:rPr>
          <w:rFonts w:ascii="Times New Roman" w:hAnsi="Times New Roman" w:cs="Times New Roman"/>
          <w:sz w:val="24"/>
          <w:szCs w:val="24"/>
        </w:rPr>
      </w:pPr>
      <w:r>
        <w:rPr>
          <w:rFonts w:ascii="Times New Roman" w:hAnsi="Times New Roman" w:cs="Times New Roman"/>
          <w:sz w:val="24"/>
          <w:szCs w:val="24"/>
        </w:rPr>
        <w:t>Pertemuan ke-2 ini dilaksanakan pada hari Selasa tanggal 24 Mei 2011.</w:t>
      </w:r>
    </w:p>
    <w:p w:rsidR="00701D74" w:rsidRDefault="00701D74" w:rsidP="006D6CC6">
      <w:pPr>
        <w:spacing w:after="0" w:line="480" w:lineRule="auto"/>
        <w:ind w:left="993" w:firstLine="720"/>
        <w:jc w:val="both"/>
        <w:rPr>
          <w:rFonts w:ascii="Times New Roman" w:hAnsi="Times New Roman" w:cs="Times New Roman"/>
          <w:sz w:val="24"/>
          <w:szCs w:val="24"/>
        </w:rPr>
      </w:pPr>
    </w:p>
    <w:p w:rsidR="00701D74" w:rsidRDefault="00701D74" w:rsidP="006D6CC6">
      <w:pPr>
        <w:spacing w:after="0" w:line="480" w:lineRule="auto"/>
        <w:ind w:left="993" w:firstLine="720"/>
        <w:jc w:val="both"/>
        <w:rPr>
          <w:rFonts w:ascii="Times New Roman" w:hAnsi="Times New Roman" w:cs="Times New Roman"/>
          <w:sz w:val="24"/>
          <w:szCs w:val="24"/>
        </w:rPr>
      </w:pPr>
    </w:p>
    <w:p w:rsidR="00701D74" w:rsidRDefault="00701D74" w:rsidP="006D6CC6">
      <w:pPr>
        <w:spacing w:after="0" w:line="480" w:lineRule="auto"/>
        <w:ind w:left="993" w:firstLine="720"/>
        <w:jc w:val="both"/>
        <w:rPr>
          <w:rFonts w:ascii="Times New Roman" w:hAnsi="Times New Roman" w:cs="Times New Roman"/>
          <w:sz w:val="24"/>
          <w:szCs w:val="24"/>
        </w:rPr>
      </w:pPr>
    </w:p>
    <w:p w:rsidR="00701D74" w:rsidRPr="00A43A56" w:rsidRDefault="00701D74" w:rsidP="00916037">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awal</w:t>
      </w:r>
    </w:p>
    <w:p w:rsidR="00701D74" w:rsidRDefault="00701D74" w:rsidP="00A43A56">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Kegiatan pembelajaran diawali dengan pembahasan PR. Dimana dalam pembahasan PR ini melibatkan kontribusi dan keaktifan semua siswa.</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4"/>
      </w:tblGrid>
      <w:tr w:rsidR="00701D74" w:rsidRPr="00300AD5">
        <w:tc>
          <w:tcPr>
            <w:tcW w:w="6804" w:type="dxa"/>
          </w:tcPr>
          <w:p w:rsidR="00701D74" w:rsidRPr="00300AD5" w:rsidRDefault="00701D74" w:rsidP="00300AD5">
            <w:pPr>
              <w:spacing w:after="0" w:line="240" w:lineRule="auto"/>
              <w:ind w:left="884" w:hanging="850"/>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“hari ini kita akan membahas tugas kemarin”, “benda apa yang telah kalian amati di rumah?”</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“kardus tv, kardus kue, rubik, kotak amal, dsb.”</w:t>
            </w:r>
          </w:p>
          <w:p w:rsidR="00701D74" w:rsidRPr="00300AD5" w:rsidRDefault="00701D74" w:rsidP="00300AD5">
            <w:pPr>
              <w:spacing w:after="0" w:line="240" w:lineRule="auto"/>
              <w:ind w:left="884" w:hanging="850"/>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“hari ini kita mengambil salah satu contoh benda saja, yaitu rubik”.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Kemudian guru membahas pekerjaan rumah bersama-sama siswa</w:t>
            </w:r>
          </w:p>
        </w:tc>
      </w:tr>
    </w:tbl>
    <w:p w:rsidR="00701D74" w:rsidRDefault="00701D74" w:rsidP="001D7433">
      <w:pPr>
        <w:spacing w:after="0" w:line="480" w:lineRule="auto"/>
        <w:ind w:left="1440" w:firstLine="720"/>
        <w:jc w:val="center"/>
        <w:rPr>
          <w:rFonts w:ascii="Times New Roman" w:hAnsi="Times New Roman" w:cs="Times New Roman"/>
          <w:b/>
          <w:bCs/>
          <w:sz w:val="20"/>
          <w:szCs w:val="20"/>
        </w:rPr>
      </w:pPr>
      <w:r>
        <w:rPr>
          <w:rFonts w:ascii="Times New Roman" w:hAnsi="Times New Roman" w:cs="Times New Roman"/>
          <w:b/>
          <w:bCs/>
          <w:sz w:val="20"/>
          <w:szCs w:val="20"/>
        </w:rPr>
        <w:t>Gambar 4.5 pembahasan PR</w:t>
      </w:r>
    </w:p>
    <w:p w:rsidR="00701D74" w:rsidRPr="006A6734" w:rsidRDefault="00701D74" w:rsidP="002B57D1">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gambar 5.4 terlihat bahwa kegiatan pembelajaran yang diawali dengan pembahasan Pekerjaan Rumah (PR). Dalam pembahasan PR ini guru melibatkan siswa agar ada interaksi dan kontribusi dari siswa dalam kegiatan pembelajaran.</w:t>
      </w:r>
    </w:p>
    <w:p w:rsidR="00701D74" w:rsidRPr="00A43A56" w:rsidRDefault="00701D74" w:rsidP="00916037">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inti</w:t>
      </w:r>
    </w:p>
    <w:p w:rsidR="00701D74" w:rsidRDefault="00701D74" w:rsidP="001D7433">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Selanjutnya pada kegiatan inti guru menggunakan benda nyata atau kontekstual sebagai model yaitu rubik dan kardus makanan. Untuk membangun kontribusi siswa guru menanyakan kembali tentang materi kemarin secara sekilas sebagai pengingat. Guru memberi pertanyaan tentang banyaknya rusuk, sisi, dan titik sudut dari bangun balok dan bangun kubus. Dan menjelaskan bahwa hal itu merupakan persamaan antara bangun balok dan bangun kubus. Selain itu juga bertanya tentang bentuk sisi dan panjang antar rusuk dari kedua bangun tersebut. Dimana bentuk sisi dan panjang antar rusuk merupakan perbedaan dari kedua bangun tersebut. </w:t>
      </w:r>
    </w:p>
    <w:p w:rsidR="00701D74" w:rsidRDefault="00701D74" w:rsidP="001D7433">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Setelah semua materi disampaikan Guru membagikan LKS kepada masing-masing siswa. Kemudian siswa dibentuk menjadi beberapa kelompok yang beranggotakan 4 atau 5 siswa. Dalam diskusi kelompok ini semua siswa harus aktif. Karena LKS dikerjakan secara individu dalam waktu 15 menit. Hal itu dilakukan agar ada kontribusi dari masing-masing siswa dalam memecahkan suatu masalah. Pada saat siswa mengerjakan LKS, guru berkeliling kelas melihat kegiatan siswa dan memberi arahan bagi siswa yang kurang mengerti. Kemudian hasil pekerjaan siswa dikoreksi dan siswa juga secara aktif ikut mengoreksi. </w:t>
      </w:r>
    </w:p>
    <w:p w:rsidR="00701D74" w:rsidRPr="00904E72" w:rsidRDefault="00701D74" w:rsidP="00904E72">
      <w:pPr>
        <w:spacing w:after="0" w:line="480" w:lineRule="auto"/>
        <w:ind w:left="1440" w:firstLine="720"/>
        <w:jc w:val="both"/>
        <w:rPr>
          <w:rFonts w:ascii="Times New Roman" w:hAnsi="Times New Roman" w:cs="Times New Roman"/>
          <w:sz w:val="24"/>
          <w:szCs w:val="24"/>
          <w:lang w:val="en-US"/>
        </w:rPr>
      </w:pPr>
      <w:r>
        <w:rPr>
          <w:rFonts w:ascii="Times New Roman" w:hAnsi="Times New Roman" w:cs="Times New Roman"/>
          <w:sz w:val="24"/>
          <w:szCs w:val="24"/>
        </w:rPr>
        <w:t>Sebelum kegiatan pembelajaran diakhiri guru memberikan soal tes siklus I kepada masing-masing siswa. Soal tersebut untuk melihat hasil yang diperoleh siswa dalam siklus pertama ini. Siswa diberi waktu 15 menit untuk mengerjakan soal tes siklus I secara individu. Setelah 15 menit semua siswa mengumpulkan hasil pekerjaannya kepada guru.</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4"/>
      </w:tblGrid>
      <w:tr w:rsidR="00701D74" w:rsidRPr="00300AD5">
        <w:tc>
          <w:tcPr>
            <w:tcW w:w="6804" w:type="dxa"/>
          </w:tcPr>
          <w:p w:rsidR="00701D74" w:rsidRPr="00300AD5" w:rsidRDefault="00701D74" w:rsidP="00300AD5">
            <w:pPr>
              <w:tabs>
                <w:tab w:val="left" w:pos="601"/>
              </w:tabs>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:”berbentuk apa rubik ini?”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 xml:space="preserve">Siswa  </w:t>
            </w:r>
            <w:r>
              <w:rPr>
                <w:rFonts w:ascii="Times New Roman" w:hAnsi="Times New Roman" w:cs="Times New Roman"/>
                <w:sz w:val="20"/>
                <w:szCs w:val="20"/>
              </w:rPr>
              <w:t xml:space="preserve"> </w:t>
            </w:r>
            <w:r w:rsidRPr="00300AD5">
              <w:rPr>
                <w:rFonts w:ascii="Times New Roman" w:hAnsi="Times New Roman" w:cs="Times New Roman"/>
                <w:sz w:val="20"/>
                <w:szCs w:val="20"/>
              </w:rPr>
              <w:t xml:space="preserve"> : “kubus”</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sifat-sifatnya?”</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“memiliki 6 buah sisi, 12 buah rusuk, 8 buah titik sudut”</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:”berbentuk apa rubik ini?”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“balok”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sifat-sifatnya?”</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lang w:val="en-US"/>
              </w:rPr>
              <w:t xml:space="preserve">  :</w:t>
            </w:r>
            <w:r w:rsidRPr="00300AD5">
              <w:rPr>
                <w:rFonts w:ascii="Times New Roman" w:hAnsi="Times New Roman" w:cs="Times New Roman"/>
                <w:sz w:val="20"/>
                <w:szCs w:val="20"/>
              </w:rPr>
              <w:t xml:space="preserve"> “memiliki 6 buah sisi, 12 buah rusuk, 8 buah titik sudut”</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“hal itu merupakan persamaan kubus dan balok”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persamaan balok dan kubus?”</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“sama-sama memiliki 6 buah sisi, 12 buah rusuk, 8 buah titik sudut”</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bentuk sisi dari rubik ini?”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:“persegi”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bentuk sisi dari kardus makanan ini?”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:“persegi panjang”</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panjang antara rusuk dari rubik ini?”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“sama panjang”</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panjang antara rusuk dari kardus makanan ini?”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“ada yang panjang ada yang pendek”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“berarti tidak sama panjang”</w:t>
            </w:r>
          </w:p>
          <w:p w:rsidR="00701D74" w:rsidRPr="00300AD5" w:rsidRDefault="00701D74" w:rsidP="009703B0">
            <w:pPr>
              <w:spacing w:after="0" w:line="240" w:lineRule="auto"/>
              <w:ind w:left="678" w:hanging="644"/>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:“jadi hal yang telah kita amati tadi merupakan perbedaan antara balok dan kubus”, “apa perbedaan balok dan kubus?”</w:t>
            </w:r>
          </w:p>
          <w:p w:rsidR="00701D74" w:rsidRPr="00300AD5" w:rsidRDefault="00701D74" w:rsidP="00300AD5">
            <w:pPr>
              <w:spacing w:after="0" w:line="240" w:lineRule="auto"/>
              <w:ind w:left="742" w:hanging="742"/>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“kalau kubus bentuk sisinya persegi, dan panjang antara rusuknya sama panjang, sedangkan balok bentuk sisinya persegi panjang, dan panjang antara rusuknya tidak sama panjang”.</w:t>
            </w:r>
          </w:p>
          <w:p w:rsidR="00701D74" w:rsidRPr="00300AD5" w:rsidRDefault="00701D74" w:rsidP="00300AD5">
            <w:pPr>
              <w:spacing w:after="0" w:line="240" w:lineRule="auto"/>
              <w:ind w:left="742" w:hanging="742"/>
              <w:jc w:val="both"/>
              <w:rPr>
                <w:rFonts w:ascii="Times New Roman" w:hAnsi="Times New Roman" w:cs="Times New Roman"/>
                <w:sz w:val="20"/>
                <w:szCs w:val="20"/>
              </w:rPr>
            </w:pPr>
            <w:r w:rsidRPr="00300AD5">
              <w:rPr>
                <w:rFonts w:ascii="Times New Roman" w:hAnsi="Times New Roman" w:cs="Times New Roman"/>
                <w:sz w:val="20"/>
                <w:szCs w:val="20"/>
              </w:rPr>
              <w:t>Gurumemberikan LKS pada masing-masing siswa dan membagi kelompok dikusi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 berdiskusi dengan kelompok</w:t>
            </w:r>
          </w:p>
          <w:p w:rsidR="00701D74" w:rsidRPr="00300AD5" w:rsidRDefault="00701D74" w:rsidP="00300AD5">
            <w:pPr>
              <w:spacing w:after="0" w:line="240" w:lineRule="auto"/>
              <w:ind w:left="175" w:hanging="141"/>
              <w:jc w:val="both"/>
              <w:rPr>
                <w:rFonts w:ascii="Times New Roman" w:hAnsi="Times New Roman" w:cs="Times New Roman"/>
                <w:sz w:val="20"/>
                <w:szCs w:val="20"/>
              </w:rPr>
            </w:pPr>
            <w:r w:rsidRPr="00300AD5">
              <w:rPr>
                <w:rFonts w:ascii="Times New Roman" w:hAnsi="Times New Roman" w:cs="Times New Roman"/>
                <w:sz w:val="20"/>
                <w:szCs w:val="20"/>
              </w:rPr>
              <w:t>Guru mengelilingi siswa untuk  membimbing kegiatan diskusi. Guru bersama sama siswa mengoreksi hasil diskusi kelompok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Gurumembagikan soal tes siklus I pada masing-masing siswa</w:t>
            </w:r>
          </w:p>
          <w:p w:rsidR="00701D74" w:rsidRPr="00300AD5" w:rsidRDefault="00701D74" w:rsidP="00300AD5">
            <w:pPr>
              <w:spacing w:after="0" w:line="240" w:lineRule="auto"/>
              <w:ind w:left="742" w:hanging="708"/>
              <w:jc w:val="both"/>
              <w:rPr>
                <w:rFonts w:ascii="Times New Roman" w:hAnsi="Times New Roman" w:cs="Times New Roman"/>
                <w:sz w:val="20"/>
                <w:szCs w:val="20"/>
              </w:rPr>
            </w:pPr>
            <w:r w:rsidRPr="00300AD5">
              <w:rPr>
                <w:rFonts w:ascii="Times New Roman" w:hAnsi="Times New Roman" w:cs="Times New Roman"/>
                <w:sz w:val="20"/>
                <w:szCs w:val="20"/>
              </w:rPr>
              <w:t>Siswa mengerjakan soal tes siklus I secara individu dan mengumpulkan kepada guru</w:t>
            </w:r>
          </w:p>
        </w:tc>
      </w:tr>
    </w:tbl>
    <w:p w:rsidR="00701D74" w:rsidRDefault="00701D74" w:rsidP="001D7433">
      <w:pPr>
        <w:spacing w:after="0" w:line="480" w:lineRule="auto"/>
        <w:ind w:left="1440" w:firstLine="720"/>
        <w:jc w:val="center"/>
        <w:rPr>
          <w:rFonts w:ascii="Times New Roman" w:hAnsi="Times New Roman" w:cs="Times New Roman"/>
          <w:b/>
          <w:bCs/>
          <w:sz w:val="20"/>
          <w:szCs w:val="20"/>
        </w:rPr>
      </w:pPr>
      <w:r>
        <w:rPr>
          <w:rFonts w:ascii="Times New Roman" w:hAnsi="Times New Roman" w:cs="Times New Roman"/>
          <w:b/>
          <w:bCs/>
          <w:sz w:val="20"/>
          <w:szCs w:val="20"/>
        </w:rPr>
        <w:t>Gambar 4.6 kegiatan inti pembelajaran</w:t>
      </w:r>
    </w:p>
    <w:p w:rsidR="00701D74" w:rsidRPr="00CC137A" w:rsidRDefault="00701D74" w:rsidP="002B57D1">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gambar 4.6 terlihat bahwa kegiatan inti dalam pembelajaran yang diawali dengan pertanyaan guru tentang masalah kontekstual/masalah di sekeliling siswa yang berhubungan dengan materi. Selanjutnya pemodelan yang disertai tanya jawab antara guru dan siswa dalam penyampaian materi agar ada kontribusi dan interaksi siswa dalam kegiatan pembelajaran. Setelah itu diskusi kelompok mengerjakan LKS dan pembahasan hasil diskusi dengan melibatkan siswa.</w:t>
      </w:r>
    </w:p>
    <w:p w:rsidR="00701D74" w:rsidRPr="001D7433" w:rsidRDefault="00701D74" w:rsidP="00916037">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akhir</w:t>
      </w:r>
    </w:p>
    <w:p w:rsidR="00701D74" w:rsidRDefault="00701D74" w:rsidP="001D7433">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Kemudian kegiatan pembelajaran diakhiri dengan penekanan materi yang telah dipelajari dengan memberikan pertanyaan-pertanyaan kepada siswa. Hal tersebut dilakukan agar siswa berperan aktif dan membangun kontribusi siswa dalam menyimpulkan suatu materi pelajaran.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4"/>
      </w:tblGrid>
      <w:tr w:rsidR="00701D74" w:rsidRPr="00300AD5">
        <w:tc>
          <w:tcPr>
            <w:tcW w:w="6804" w:type="dxa"/>
          </w:tcPr>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sifat-sifatnya kubus?”</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“memiliki 6 buah sisi, 12 buah rusuk, 8 buah titik sudut”</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sifat-sifatnya balok?”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“memiliki 6 buah sisi, 12 buah rusuk, 8 buah titik sudut”</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persamaan balok dan kubus?”</w:t>
            </w:r>
          </w:p>
          <w:p w:rsidR="00701D74" w:rsidRPr="00300AD5" w:rsidRDefault="00701D74" w:rsidP="00300AD5">
            <w:pPr>
              <w:spacing w:after="0" w:line="240" w:lineRule="auto"/>
              <w:ind w:left="742" w:hanging="742"/>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“sama-sama memiliki 6 buah sisi, 12 buah rusuk, 8 buah titik sudut”</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“apa perbedaan balok dan kubus?”</w:t>
            </w:r>
          </w:p>
          <w:p w:rsidR="00701D74" w:rsidRPr="00300AD5" w:rsidRDefault="00701D74" w:rsidP="00300AD5">
            <w:pPr>
              <w:spacing w:after="0" w:line="240" w:lineRule="auto"/>
              <w:ind w:left="742" w:hanging="708"/>
              <w:jc w:val="both"/>
              <w:rPr>
                <w:rFonts w:ascii="Times New Roman" w:hAnsi="Times New Roman" w:cs="Times New Roman"/>
                <w:sz w:val="20"/>
                <w:szCs w:val="20"/>
              </w:rPr>
            </w:pPr>
            <w:r w:rsidRPr="00300AD5">
              <w:rPr>
                <w:rFonts w:ascii="Times New Roman" w:hAnsi="Times New Roman" w:cs="Times New Roman"/>
                <w:sz w:val="20"/>
                <w:szCs w:val="20"/>
              </w:rPr>
              <w:t>Siswa : “kalau kubus bentuk sisinya persegi, dan panjang antara rusuknya sama panjang, sedangkan balok bentuk sisinya persegi panjang, dan panjang antara rusuknya tidak sama panjang”.</w:t>
            </w:r>
          </w:p>
        </w:tc>
      </w:tr>
    </w:tbl>
    <w:p w:rsidR="00701D74" w:rsidRDefault="00701D74" w:rsidP="0033591B">
      <w:pPr>
        <w:spacing w:after="0" w:line="480" w:lineRule="auto"/>
        <w:ind w:left="1440" w:firstLine="720"/>
        <w:jc w:val="center"/>
        <w:rPr>
          <w:rFonts w:ascii="Times New Roman" w:hAnsi="Times New Roman" w:cs="Times New Roman"/>
          <w:b/>
          <w:bCs/>
          <w:sz w:val="20"/>
          <w:szCs w:val="20"/>
        </w:rPr>
      </w:pPr>
      <w:r w:rsidRPr="001D7433">
        <w:rPr>
          <w:rFonts w:ascii="Times New Roman" w:hAnsi="Times New Roman" w:cs="Times New Roman"/>
          <w:b/>
          <w:bCs/>
          <w:sz w:val="20"/>
          <w:szCs w:val="20"/>
        </w:rPr>
        <w:t xml:space="preserve">Gambar </w:t>
      </w:r>
      <w:r>
        <w:rPr>
          <w:rFonts w:ascii="Times New Roman" w:hAnsi="Times New Roman" w:cs="Times New Roman"/>
          <w:b/>
          <w:bCs/>
          <w:sz w:val="20"/>
          <w:szCs w:val="20"/>
        </w:rPr>
        <w:t>4.7 pemantapan materi</w:t>
      </w:r>
    </w:p>
    <w:p w:rsidR="00701D74" w:rsidRPr="00CC137A" w:rsidRDefault="00701D74" w:rsidP="002B57D1">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Dari gambar 4.7 terlihat bahwa pemantapan materi sekaligus pengambilan kesimpulan dengan kontribusi dari semua siswa secara aktif. Guru mengajak siswa menyimpulkan suatu materi dengan tanya jawab.</w:t>
      </w:r>
    </w:p>
    <w:p w:rsidR="00701D74" w:rsidRDefault="00701D74" w:rsidP="00916037">
      <w:pPr>
        <w:pStyle w:val="ListParagraph"/>
        <w:numPr>
          <w:ilvl w:val="0"/>
          <w:numId w:val="2"/>
        </w:numPr>
        <w:spacing w:after="0" w:line="480" w:lineRule="auto"/>
        <w:jc w:val="both"/>
        <w:rPr>
          <w:rFonts w:ascii="Times New Roman" w:hAnsi="Times New Roman" w:cs="Times New Roman"/>
          <w:sz w:val="24"/>
          <w:szCs w:val="24"/>
        </w:rPr>
      </w:pPr>
      <w:r w:rsidRPr="00FF7B25">
        <w:rPr>
          <w:rFonts w:ascii="Times New Roman" w:hAnsi="Times New Roman" w:cs="Times New Roman"/>
          <w:sz w:val="24"/>
          <w:szCs w:val="24"/>
        </w:rPr>
        <w:t>Observasi</w:t>
      </w:r>
    </w:p>
    <w:p w:rsidR="00701D74" w:rsidRDefault="00701D74" w:rsidP="00904E72">
      <w:pPr>
        <w:spacing w:after="0" w:line="480" w:lineRule="auto"/>
        <w:ind w:left="1106" w:firstLine="879"/>
        <w:jc w:val="lowKashida"/>
        <w:rPr>
          <w:rFonts w:ascii="Times New Roman" w:hAnsi="Times New Roman" w:cs="Times New Roman"/>
          <w:sz w:val="24"/>
          <w:szCs w:val="24"/>
        </w:rPr>
      </w:pPr>
      <w:r w:rsidRPr="00FF7B25">
        <w:rPr>
          <w:rFonts w:ascii="Times New Roman" w:hAnsi="Times New Roman" w:cs="Times New Roman"/>
          <w:sz w:val="24"/>
          <w:szCs w:val="24"/>
        </w:rPr>
        <w:t xml:space="preserve">Pengamatan ini dilakukan oleh teman sejawat dari mahasiswa STAIN Tulungagung Jurusan </w:t>
      </w:r>
      <w:r>
        <w:rPr>
          <w:rFonts w:ascii="Times New Roman" w:hAnsi="Times New Roman" w:cs="Times New Roman"/>
          <w:sz w:val="24"/>
          <w:szCs w:val="24"/>
        </w:rPr>
        <w:t>Pendidikan Guru Madrasah Ibtida’iyah</w:t>
      </w:r>
      <w:r w:rsidRPr="00FF7B25">
        <w:rPr>
          <w:rFonts w:ascii="Times New Roman" w:hAnsi="Times New Roman" w:cs="Times New Roman"/>
          <w:sz w:val="24"/>
          <w:szCs w:val="24"/>
        </w:rPr>
        <w:t xml:space="preserve"> Semester VIII yang juga sedang melakukan penelitian di </w:t>
      </w:r>
      <w:r>
        <w:rPr>
          <w:rFonts w:ascii="Times New Roman" w:hAnsi="Times New Roman" w:cs="Times New Roman"/>
          <w:sz w:val="24"/>
          <w:szCs w:val="24"/>
        </w:rPr>
        <w:t>MI</w:t>
      </w:r>
      <w:r w:rsidRPr="00FF7B25">
        <w:rPr>
          <w:rFonts w:ascii="Times New Roman" w:hAnsi="Times New Roman" w:cs="Times New Roman"/>
          <w:sz w:val="24"/>
          <w:szCs w:val="24"/>
        </w:rPr>
        <w:t xml:space="preserve"> tersebut. Disini, pengamat bertugas untuk mengamati kegiatan guru dan siswa </w:t>
      </w:r>
      <w:r>
        <w:rPr>
          <w:rFonts w:ascii="Times New Roman" w:hAnsi="Times New Roman" w:cs="Times New Roman"/>
          <w:sz w:val="24"/>
          <w:szCs w:val="24"/>
        </w:rPr>
        <w:t>selama</w:t>
      </w:r>
      <w:r w:rsidRPr="00FF7B25">
        <w:rPr>
          <w:rFonts w:ascii="Times New Roman" w:hAnsi="Times New Roman" w:cs="Times New Roman"/>
          <w:sz w:val="24"/>
          <w:szCs w:val="24"/>
        </w:rPr>
        <w:t xml:space="preserve"> kegi</w:t>
      </w:r>
      <w:r>
        <w:rPr>
          <w:rFonts w:ascii="Times New Roman" w:hAnsi="Times New Roman" w:cs="Times New Roman"/>
          <w:sz w:val="24"/>
          <w:szCs w:val="24"/>
        </w:rPr>
        <w:t>atan pembelajaran berlangsung. J</w:t>
      </w:r>
      <w:r w:rsidRPr="00FF7B25">
        <w:rPr>
          <w:rFonts w:ascii="Times New Roman" w:hAnsi="Times New Roman" w:cs="Times New Roman"/>
          <w:sz w:val="24"/>
          <w:szCs w:val="24"/>
        </w:rPr>
        <w:t>enis observasi yang dilakukan adalah observasi yang terstruktur dan siap pakai, sehingga pengamat tinggal mengisi lembar observasi pada tempat yang disediakan.</w:t>
      </w:r>
    </w:p>
    <w:p w:rsidR="00701D74" w:rsidRDefault="00701D74" w:rsidP="00904E72">
      <w:pPr>
        <w:spacing w:after="0" w:line="480" w:lineRule="auto"/>
        <w:ind w:left="1106" w:firstLine="879"/>
        <w:jc w:val="lowKashida"/>
        <w:rPr>
          <w:rFonts w:ascii="Times New Roman" w:hAnsi="Times New Roman" w:cs="Times New Roman"/>
          <w:sz w:val="24"/>
          <w:szCs w:val="24"/>
        </w:rPr>
      </w:pPr>
      <w:r w:rsidRPr="007D3D8B">
        <w:rPr>
          <w:rFonts w:ascii="Times New Roman" w:hAnsi="Times New Roman" w:cs="Times New Roman"/>
          <w:sz w:val="24"/>
          <w:szCs w:val="24"/>
        </w:rPr>
        <w:t>Berdas</w:t>
      </w:r>
      <w:r>
        <w:rPr>
          <w:rFonts w:ascii="Times New Roman" w:hAnsi="Times New Roman" w:cs="Times New Roman"/>
          <w:sz w:val="24"/>
          <w:szCs w:val="24"/>
        </w:rPr>
        <w:t>a</w:t>
      </w:r>
      <w:r w:rsidRPr="007D3D8B">
        <w:rPr>
          <w:rFonts w:ascii="Times New Roman" w:hAnsi="Times New Roman" w:cs="Times New Roman"/>
          <w:sz w:val="24"/>
          <w:szCs w:val="24"/>
        </w:rPr>
        <w:t>r</w:t>
      </w:r>
      <w:r>
        <w:rPr>
          <w:rFonts w:ascii="Times New Roman" w:hAnsi="Times New Roman" w:cs="Times New Roman"/>
          <w:sz w:val="24"/>
          <w:szCs w:val="24"/>
        </w:rPr>
        <w:t>kan observasi dapat di peroleh keterangan sebagai berikut:</w:t>
      </w:r>
    </w:p>
    <w:p w:rsidR="00701D74" w:rsidRDefault="00701D74" w:rsidP="00904E72">
      <w:pPr>
        <w:pStyle w:val="ListParagraph"/>
        <w:numPr>
          <w:ilvl w:val="0"/>
          <w:numId w:val="14"/>
        </w:numPr>
        <w:spacing w:after="0" w:line="480" w:lineRule="auto"/>
        <w:jc w:val="lowKashida"/>
        <w:rPr>
          <w:rFonts w:ascii="Times New Roman" w:hAnsi="Times New Roman" w:cs="Times New Roman"/>
          <w:sz w:val="24"/>
          <w:szCs w:val="24"/>
        </w:rPr>
      </w:pPr>
      <w:r>
        <w:rPr>
          <w:rFonts w:ascii="Times New Roman" w:hAnsi="Times New Roman" w:cs="Times New Roman"/>
          <w:sz w:val="24"/>
          <w:szCs w:val="24"/>
        </w:rPr>
        <w:t>Penggunaan masalah kontekstual</w:t>
      </w:r>
    </w:p>
    <w:p w:rsidR="00701D74" w:rsidRDefault="00701D74" w:rsidP="00904E72">
      <w:pPr>
        <w:spacing w:after="0"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Guru cukup optimal menjelaskan pentingnya materi pelajaran dalam penerapannya. Tetapi kurang optimal dalam m</w:t>
      </w:r>
      <w:r w:rsidRPr="00340DAA">
        <w:rPr>
          <w:rFonts w:ascii="Times New Roman" w:hAnsi="Times New Roman" w:cs="Times New Roman"/>
          <w:sz w:val="24"/>
          <w:szCs w:val="24"/>
        </w:rPr>
        <w:t>enjelaskan keterkaitan materi dalam kehidupan sehari-hari</w:t>
      </w:r>
      <w:r>
        <w:rPr>
          <w:rFonts w:ascii="Times New Roman" w:hAnsi="Times New Roman" w:cs="Times New Roman"/>
          <w:sz w:val="24"/>
          <w:szCs w:val="24"/>
        </w:rPr>
        <w:t>. Guru juga sudah cukup optimal mengaitkan pertanyaan dengan masalah kontekstual. Tetapi soal tes/LKS kurang terkait dengan masalah kontekstual.</w:t>
      </w:r>
    </w:p>
    <w:p w:rsidR="00701D74" w:rsidRPr="002B57D1" w:rsidRDefault="00701D74" w:rsidP="002B57D1">
      <w:pPr>
        <w:spacing w:after="0"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Siswa sudah cukup mampu memahami masalah kontekstual. Siswa pun juga sudah cukup mampu mengaitkan materi pelajaran dengan kehidupan sehari-hari.</w:t>
      </w:r>
    </w:p>
    <w:p w:rsidR="00701D74" w:rsidRDefault="00701D74" w:rsidP="00904E7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Penggunaan model</w:t>
      </w:r>
    </w:p>
    <w:p w:rsidR="00701D74" w:rsidRDefault="00701D74" w:rsidP="00904E72">
      <w:pPr>
        <w:spacing w:after="0"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Guru sudah cukup menunjukkan contoh benda/model yang berhubungan dengan materi pelajaran. Guru pun juga sudah cukup optimal dalam menjelaskan materi dengan mengamati model. Tetapi guru kurang optimal dalam membimbing siswa untuk memecahkan  masalah berdasarkan model.</w:t>
      </w:r>
    </w:p>
    <w:p w:rsidR="00701D74" w:rsidRDefault="00701D74" w:rsidP="00904E72">
      <w:pPr>
        <w:spacing w:after="0"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Siswa kurang m</w:t>
      </w:r>
      <w:r w:rsidRPr="00445D00">
        <w:rPr>
          <w:rFonts w:ascii="Times New Roman" w:hAnsi="Times New Roman" w:cs="Times New Roman"/>
          <w:sz w:val="24"/>
          <w:szCs w:val="24"/>
        </w:rPr>
        <w:t xml:space="preserve">ampu </w:t>
      </w:r>
      <w:r>
        <w:rPr>
          <w:rFonts w:ascii="Times New Roman" w:hAnsi="Times New Roman" w:cs="Times New Roman"/>
          <w:sz w:val="24"/>
          <w:szCs w:val="24"/>
        </w:rPr>
        <w:t xml:space="preserve">dalam </w:t>
      </w:r>
      <w:r w:rsidRPr="00445D00">
        <w:rPr>
          <w:rFonts w:ascii="Times New Roman" w:hAnsi="Times New Roman" w:cs="Times New Roman"/>
          <w:sz w:val="24"/>
          <w:szCs w:val="24"/>
        </w:rPr>
        <w:t>memahami materi</w:t>
      </w:r>
      <w:r>
        <w:rPr>
          <w:rFonts w:ascii="Times New Roman" w:hAnsi="Times New Roman" w:cs="Times New Roman"/>
          <w:sz w:val="24"/>
          <w:szCs w:val="24"/>
        </w:rPr>
        <w:t xml:space="preserve"> pelajaran</w:t>
      </w:r>
      <w:r w:rsidRPr="00445D00">
        <w:rPr>
          <w:rFonts w:ascii="Times New Roman" w:hAnsi="Times New Roman" w:cs="Times New Roman"/>
          <w:sz w:val="24"/>
          <w:szCs w:val="24"/>
        </w:rPr>
        <w:t xml:space="preserve"> berdasarkan model</w:t>
      </w:r>
      <w:r>
        <w:rPr>
          <w:rFonts w:ascii="Times New Roman" w:hAnsi="Times New Roman" w:cs="Times New Roman"/>
          <w:sz w:val="24"/>
          <w:szCs w:val="24"/>
        </w:rPr>
        <w:t>. Siswa pun juga kuarang m</w:t>
      </w:r>
      <w:r w:rsidRPr="00445D00">
        <w:rPr>
          <w:rFonts w:ascii="Times New Roman" w:hAnsi="Times New Roman" w:cs="Times New Roman"/>
          <w:sz w:val="24"/>
          <w:szCs w:val="24"/>
        </w:rPr>
        <w:t xml:space="preserve">ampu </w:t>
      </w:r>
      <w:r>
        <w:rPr>
          <w:rFonts w:ascii="Times New Roman" w:hAnsi="Times New Roman" w:cs="Times New Roman"/>
          <w:sz w:val="24"/>
          <w:szCs w:val="24"/>
        </w:rPr>
        <w:t xml:space="preserve">dalam </w:t>
      </w:r>
      <w:r w:rsidRPr="00445D00">
        <w:rPr>
          <w:rFonts w:ascii="Times New Roman" w:hAnsi="Times New Roman" w:cs="Times New Roman"/>
          <w:sz w:val="24"/>
          <w:szCs w:val="24"/>
        </w:rPr>
        <w:t>menemukan strategi pemecahan masalah berdasarkan model</w:t>
      </w:r>
      <w:r>
        <w:rPr>
          <w:rFonts w:ascii="Times New Roman" w:hAnsi="Times New Roman" w:cs="Times New Roman"/>
          <w:sz w:val="24"/>
          <w:szCs w:val="24"/>
        </w:rPr>
        <w:t>.</w:t>
      </w:r>
    </w:p>
    <w:p w:rsidR="00701D74" w:rsidRDefault="00701D74" w:rsidP="00904E7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Kontribusi siswa</w:t>
      </w:r>
    </w:p>
    <w:p w:rsidR="00701D74" w:rsidRDefault="00701D74" w:rsidP="00904E72">
      <w:pPr>
        <w:spacing w:after="0" w:line="480" w:lineRule="auto"/>
        <w:ind w:left="1790" w:firstLine="720"/>
        <w:jc w:val="both"/>
        <w:rPr>
          <w:rFonts w:ascii="Times New Roman" w:hAnsi="Times New Roman" w:cs="Times New Roman"/>
          <w:sz w:val="24"/>
          <w:szCs w:val="24"/>
        </w:rPr>
      </w:pPr>
      <w:r w:rsidRPr="00445D00">
        <w:rPr>
          <w:rFonts w:ascii="Times New Roman" w:hAnsi="Times New Roman" w:cs="Times New Roman"/>
          <w:sz w:val="24"/>
          <w:szCs w:val="24"/>
        </w:rPr>
        <w:t>Guru tidak optimal dalam memancing siswa untuk mengajukan pendapat. Guru pun juga tidak menghargai pendapat siswa dan tidak memberi kesempatan kepada siswa untuk menanggapi pendapat temannya. Guru kurang melibatkan siswa dalam memecahkan masalah. Tetapi guru cukup optimal dalam mengambil kesimpulan dengan melibatkan siswa.</w:t>
      </w:r>
    </w:p>
    <w:p w:rsidR="00701D74" w:rsidRPr="002B57D1" w:rsidRDefault="00701D74" w:rsidP="002B57D1">
      <w:pPr>
        <w:spacing w:after="0"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Sebagian kecil saja s</w:t>
      </w:r>
      <w:r w:rsidRPr="00445D00">
        <w:rPr>
          <w:rFonts w:ascii="Times New Roman" w:hAnsi="Times New Roman" w:cs="Times New Roman"/>
          <w:sz w:val="24"/>
          <w:szCs w:val="24"/>
        </w:rPr>
        <w:t>iswa</w:t>
      </w:r>
      <w:r>
        <w:rPr>
          <w:rFonts w:ascii="Times New Roman" w:hAnsi="Times New Roman" w:cs="Times New Roman"/>
          <w:sz w:val="24"/>
          <w:szCs w:val="24"/>
        </w:rPr>
        <w:t xml:space="preserve"> yang</w:t>
      </w:r>
      <w:r w:rsidRPr="00445D00">
        <w:rPr>
          <w:rFonts w:ascii="Times New Roman" w:hAnsi="Times New Roman" w:cs="Times New Roman"/>
          <w:sz w:val="24"/>
          <w:szCs w:val="24"/>
        </w:rPr>
        <w:t xml:space="preserve"> berani mengemukakan pendapat</w:t>
      </w:r>
      <w:r>
        <w:rPr>
          <w:rFonts w:ascii="Times New Roman" w:hAnsi="Times New Roman" w:cs="Times New Roman"/>
          <w:sz w:val="24"/>
          <w:szCs w:val="24"/>
        </w:rPr>
        <w:t>nya dan tidak berani</w:t>
      </w:r>
      <w:r w:rsidRPr="00445D00">
        <w:rPr>
          <w:rFonts w:ascii="Times New Roman" w:hAnsi="Times New Roman" w:cs="Times New Roman"/>
          <w:sz w:val="24"/>
          <w:szCs w:val="24"/>
        </w:rPr>
        <w:t xml:space="preserve"> menanggapi pendapat teman</w:t>
      </w:r>
      <w:r>
        <w:rPr>
          <w:rFonts w:ascii="Times New Roman" w:hAnsi="Times New Roman" w:cs="Times New Roman"/>
          <w:sz w:val="24"/>
          <w:szCs w:val="24"/>
        </w:rPr>
        <w:t>nya. Tetapi siswa m</w:t>
      </w:r>
      <w:r w:rsidRPr="00445D00">
        <w:rPr>
          <w:rFonts w:ascii="Times New Roman" w:hAnsi="Times New Roman" w:cs="Times New Roman"/>
          <w:sz w:val="24"/>
          <w:szCs w:val="24"/>
        </w:rPr>
        <w:t>ampu membuat kesimpulan yang logis</w:t>
      </w:r>
      <w:r>
        <w:rPr>
          <w:rFonts w:ascii="Times New Roman" w:hAnsi="Times New Roman" w:cs="Times New Roman"/>
          <w:sz w:val="24"/>
          <w:szCs w:val="24"/>
        </w:rPr>
        <w:t>, meskipun masih kurang optimal.</w:t>
      </w:r>
    </w:p>
    <w:p w:rsidR="00701D74" w:rsidRDefault="00701D74" w:rsidP="002B57D1">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Interaksi</w:t>
      </w:r>
    </w:p>
    <w:p w:rsidR="00701D74" w:rsidRDefault="00701D74" w:rsidP="00904E72">
      <w:pPr>
        <w:spacing w:after="0"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Guru m</w:t>
      </w:r>
      <w:r w:rsidRPr="00127767">
        <w:rPr>
          <w:rFonts w:ascii="Times New Roman" w:hAnsi="Times New Roman" w:cs="Times New Roman"/>
          <w:sz w:val="24"/>
          <w:szCs w:val="24"/>
        </w:rPr>
        <w:t>embentuk kelompok agar siswa berdiskusi secara aktif dengan teman sebangku</w:t>
      </w:r>
      <w:r>
        <w:rPr>
          <w:rFonts w:ascii="Times New Roman" w:hAnsi="Times New Roman" w:cs="Times New Roman"/>
          <w:sz w:val="24"/>
          <w:szCs w:val="24"/>
        </w:rPr>
        <w:t xml:space="preserve"> dan m</w:t>
      </w:r>
      <w:r w:rsidRPr="00127767">
        <w:rPr>
          <w:rFonts w:ascii="Times New Roman" w:hAnsi="Times New Roman" w:cs="Times New Roman"/>
          <w:sz w:val="24"/>
          <w:szCs w:val="24"/>
        </w:rPr>
        <w:t>embentuk kelompok agar siswa berdiskusi secara aktif dengan teman satu kelas</w:t>
      </w:r>
      <w:r>
        <w:rPr>
          <w:rFonts w:ascii="Times New Roman" w:hAnsi="Times New Roman" w:cs="Times New Roman"/>
          <w:sz w:val="24"/>
          <w:szCs w:val="24"/>
        </w:rPr>
        <w:t>. Dan guru juga m</w:t>
      </w:r>
      <w:r w:rsidRPr="00127767">
        <w:rPr>
          <w:rFonts w:ascii="Times New Roman" w:hAnsi="Times New Roman" w:cs="Times New Roman"/>
          <w:sz w:val="24"/>
          <w:szCs w:val="24"/>
        </w:rPr>
        <w:t xml:space="preserve">emberi kesempatan </w:t>
      </w:r>
      <w:r>
        <w:rPr>
          <w:rFonts w:ascii="Times New Roman" w:hAnsi="Times New Roman" w:cs="Times New Roman"/>
          <w:sz w:val="24"/>
          <w:szCs w:val="24"/>
        </w:rPr>
        <w:t xml:space="preserve">pada </w:t>
      </w:r>
      <w:r w:rsidRPr="00127767">
        <w:rPr>
          <w:rFonts w:ascii="Times New Roman" w:hAnsi="Times New Roman" w:cs="Times New Roman"/>
          <w:sz w:val="24"/>
          <w:szCs w:val="24"/>
        </w:rPr>
        <w:t>siswa untuk bertanya</w:t>
      </w:r>
      <w:r>
        <w:rPr>
          <w:rFonts w:ascii="Times New Roman" w:hAnsi="Times New Roman" w:cs="Times New Roman"/>
          <w:sz w:val="24"/>
          <w:szCs w:val="24"/>
        </w:rPr>
        <w:t>. Tetapi guru kurang m</w:t>
      </w:r>
      <w:r w:rsidRPr="00127767">
        <w:rPr>
          <w:rFonts w:ascii="Times New Roman" w:hAnsi="Times New Roman" w:cs="Times New Roman"/>
          <w:sz w:val="24"/>
          <w:szCs w:val="24"/>
        </w:rPr>
        <w:t>enghargai pertanyaan siswa</w:t>
      </w:r>
      <w:r>
        <w:rPr>
          <w:rFonts w:ascii="Times New Roman" w:hAnsi="Times New Roman" w:cs="Times New Roman"/>
          <w:sz w:val="24"/>
          <w:szCs w:val="24"/>
        </w:rPr>
        <w:t>.</w:t>
      </w:r>
    </w:p>
    <w:p w:rsidR="00701D74" w:rsidRPr="00127767" w:rsidRDefault="00701D74" w:rsidP="00904E72">
      <w:pPr>
        <w:spacing w:after="0" w:line="480" w:lineRule="auto"/>
        <w:ind w:left="1790" w:firstLine="720"/>
        <w:jc w:val="both"/>
        <w:rPr>
          <w:rFonts w:ascii="Times New Roman" w:hAnsi="Times New Roman" w:cs="Times New Roman"/>
          <w:sz w:val="24"/>
          <w:szCs w:val="24"/>
        </w:rPr>
      </w:pPr>
      <w:r w:rsidRPr="00127767">
        <w:rPr>
          <w:rFonts w:ascii="Times New Roman" w:hAnsi="Times New Roman" w:cs="Times New Roman"/>
          <w:sz w:val="24"/>
          <w:szCs w:val="24"/>
        </w:rPr>
        <w:t xml:space="preserve">Siswa </w:t>
      </w:r>
      <w:r>
        <w:rPr>
          <w:rFonts w:ascii="Times New Roman" w:hAnsi="Times New Roman" w:cs="Times New Roman"/>
          <w:sz w:val="24"/>
          <w:szCs w:val="24"/>
        </w:rPr>
        <w:t xml:space="preserve">kurang </w:t>
      </w:r>
      <w:r w:rsidRPr="00127767">
        <w:rPr>
          <w:rFonts w:ascii="Times New Roman" w:hAnsi="Times New Roman" w:cs="Times New Roman"/>
          <w:sz w:val="24"/>
          <w:szCs w:val="24"/>
        </w:rPr>
        <w:t>berani bertanya kepada guru</w:t>
      </w:r>
      <w:r>
        <w:rPr>
          <w:rFonts w:ascii="Times New Roman" w:hAnsi="Times New Roman" w:cs="Times New Roman"/>
          <w:sz w:val="24"/>
          <w:szCs w:val="24"/>
        </w:rPr>
        <w:t>. Dan s</w:t>
      </w:r>
      <w:r w:rsidRPr="00127767">
        <w:rPr>
          <w:rFonts w:ascii="Times New Roman" w:hAnsi="Times New Roman" w:cs="Times New Roman"/>
          <w:sz w:val="24"/>
          <w:szCs w:val="24"/>
        </w:rPr>
        <w:t xml:space="preserve">iswa </w:t>
      </w:r>
      <w:r>
        <w:rPr>
          <w:rFonts w:ascii="Times New Roman" w:hAnsi="Times New Roman" w:cs="Times New Roman"/>
          <w:sz w:val="24"/>
          <w:szCs w:val="24"/>
        </w:rPr>
        <w:t xml:space="preserve">kurang </w:t>
      </w:r>
      <w:r w:rsidRPr="00127767">
        <w:rPr>
          <w:rFonts w:ascii="Times New Roman" w:hAnsi="Times New Roman" w:cs="Times New Roman"/>
          <w:sz w:val="24"/>
          <w:szCs w:val="24"/>
        </w:rPr>
        <w:t>berdiskusi secara aktif dengan teman satu bangku</w:t>
      </w:r>
      <w:r>
        <w:rPr>
          <w:rFonts w:ascii="Times New Roman" w:hAnsi="Times New Roman" w:cs="Times New Roman"/>
          <w:sz w:val="24"/>
          <w:szCs w:val="24"/>
        </w:rPr>
        <w:t>. S</w:t>
      </w:r>
      <w:r w:rsidRPr="00127767">
        <w:rPr>
          <w:rFonts w:ascii="Times New Roman" w:hAnsi="Times New Roman" w:cs="Times New Roman"/>
          <w:sz w:val="24"/>
          <w:szCs w:val="24"/>
        </w:rPr>
        <w:t xml:space="preserve">iswa </w:t>
      </w:r>
      <w:r>
        <w:rPr>
          <w:rFonts w:ascii="Times New Roman" w:hAnsi="Times New Roman" w:cs="Times New Roman"/>
          <w:sz w:val="24"/>
          <w:szCs w:val="24"/>
        </w:rPr>
        <w:t xml:space="preserve">tidak </w:t>
      </w:r>
      <w:r w:rsidRPr="00127767">
        <w:rPr>
          <w:rFonts w:ascii="Times New Roman" w:hAnsi="Times New Roman" w:cs="Times New Roman"/>
          <w:sz w:val="24"/>
          <w:szCs w:val="24"/>
        </w:rPr>
        <w:t>berdiskusi secara aktif dengan teman satu kelas</w:t>
      </w:r>
      <w:r>
        <w:rPr>
          <w:rFonts w:ascii="Times New Roman" w:hAnsi="Times New Roman" w:cs="Times New Roman"/>
          <w:sz w:val="24"/>
          <w:szCs w:val="24"/>
        </w:rPr>
        <w:t>.</w:t>
      </w:r>
    </w:p>
    <w:p w:rsidR="00701D74" w:rsidRDefault="00701D74" w:rsidP="00904E7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Keterkaitan</w:t>
      </w:r>
    </w:p>
    <w:p w:rsidR="00701D74" w:rsidRPr="008204E0" w:rsidRDefault="00701D74" w:rsidP="00904E72">
      <w:pPr>
        <w:spacing w:after="0" w:line="480" w:lineRule="auto"/>
        <w:ind w:left="1790" w:firstLine="720"/>
        <w:jc w:val="both"/>
        <w:rPr>
          <w:rFonts w:ascii="Times New Roman" w:hAnsi="Times New Roman" w:cs="Times New Roman"/>
          <w:sz w:val="24"/>
          <w:szCs w:val="24"/>
        </w:rPr>
      </w:pPr>
      <w:r w:rsidRPr="008204E0">
        <w:rPr>
          <w:rFonts w:ascii="Times New Roman" w:hAnsi="Times New Roman" w:cs="Times New Roman"/>
          <w:sz w:val="24"/>
          <w:szCs w:val="24"/>
        </w:rPr>
        <w:t>Guru sudah cukup mengaitkan materi pelajaran dengan konsep lain atau materi sebelumnya yang menjadi prasyarat. Dan siswa cukup mampu mengaitkan materi yang dipelajari dengan materi sebelumnya yang menjadi prasyarat.</w:t>
      </w:r>
    </w:p>
    <w:p w:rsidR="00701D74" w:rsidRDefault="00701D74" w:rsidP="00DC733C">
      <w:pPr>
        <w:spacing w:line="480" w:lineRule="auto"/>
        <w:ind w:left="1106" w:firstLine="879"/>
        <w:jc w:val="lowKashida"/>
        <w:rPr>
          <w:rFonts w:ascii="Times New Roman" w:hAnsi="Times New Roman" w:cs="Times New Roman"/>
          <w:sz w:val="20"/>
          <w:szCs w:val="20"/>
        </w:rPr>
      </w:pPr>
      <w:r w:rsidRPr="007C0054">
        <w:rPr>
          <w:rFonts w:ascii="Times New Roman" w:hAnsi="Times New Roman" w:cs="Times New Roman"/>
          <w:sz w:val="24"/>
          <w:szCs w:val="24"/>
        </w:rPr>
        <w:t>Berdasarkan tabel</w:t>
      </w:r>
      <w:r>
        <w:rPr>
          <w:rFonts w:ascii="Times New Roman" w:hAnsi="Times New Roman" w:cs="Times New Roman"/>
          <w:sz w:val="24"/>
          <w:szCs w:val="24"/>
        </w:rPr>
        <w:t xml:space="preserve"> pedoman observasi bagi guru</w:t>
      </w:r>
      <w:r w:rsidRPr="007C0054">
        <w:rPr>
          <w:rFonts w:ascii="Times New Roman" w:hAnsi="Times New Roman" w:cs="Times New Roman"/>
          <w:sz w:val="24"/>
          <w:szCs w:val="24"/>
        </w:rPr>
        <w:t xml:space="preserve">, </w:t>
      </w:r>
      <w:r>
        <w:rPr>
          <w:rFonts w:ascii="Times New Roman" w:hAnsi="Times New Roman" w:cs="Times New Roman"/>
          <w:sz w:val="24"/>
          <w:szCs w:val="24"/>
        </w:rPr>
        <w:t>skor</w:t>
      </w:r>
      <w:r w:rsidRPr="007C0054">
        <w:rPr>
          <w:rFonts w:ascii="Times New Roman" w:hAnsi="Times New Roman" w:cs="Times New Roman"/>
          <w:sz w:val="24"/>
          <w:szCs w:val="24"/>
        </w:rPr>
        <w:t xml:space="preserve"> yang didapat </w:t>
      </w:r>
      <w:r>
        <w:rPr>
          <w:rFonts w:ascii="Times New Roman" w:hAnsi="Times New Roman" w:cs="Times New Roman"/>
          <w:sz w:val="24"/>
          <w:szCs w:val="24"/>
        </w:rPr>
        <w:t>adalah 54</w:t>
      </w:r>
      <w:r w:rsidRPr="007C0054">
        <w:rPr>
          <w:rFonts w:ascii="Times New Roman" w:hAnsi="Times New Roman" w:cs="Times New Roman"/>
          <w:sz w:val="24"/>
          <w:szCs w:val="24"/>
        </w:rPr>
        <w:t xml:space="preserve"> dan </w:t>
      </w:r>
      <w:r>
        <w:rPr>
          <w:rFonts w:ascii="Times New Roman" w:hAnsi="Times New Roman" w:cs="Times New Roman"/>
          <w:sz w:val="24"/>
          <w:szCs w:val="24"/>
        </w:rPr>
        <w:t>skor</w:t>
      </w:r>
      <w:r w:rsidRPr="007C0054">
        <w:rPr>
          <w:rFonts w:ascii="Times New Roman" w:hAnsi="Times New Roman" w:cs="Times New Roman"/>
          <w:sz w:val="24"/>
          <w:szCs w:val="24"/>
        </w:rPr>
        <w:t xml:space="preserve"> maksimal adalah </w:t>
      </w:r>
      <w:r>
        <w:rPr>
          <w:rFonts w:ascii="Times New Roman" w:hAnsi="Times New Roman" w:cs="Times New Roman"/>
          <w:sz w:val="24"/>
          <w:szCs w:val="24"/>
        </w:rPr>
        <w:t xml:space="preserve">85. </w:t>
      </w:r>
      <w:r w:rsidRPr="007C0054">
        <w:rPr>
          <w:rFonts w:ascii="Times New Roman" w:hAnsi="Times New Roman" w:cs="Times New Roman"/>
          <w:sz w:val="24"/>
          <w:szCs w:val="24"/>
        </w:rPr>
        <w:t xml:space="preserve">Untuk mencari prosentase </w:t>
      </w:r>
      <w:r>
        <w:rPr>
          <w:rFonts w:ascii="Times New Roman" w:hAnsi="Times New Roman" w:cs="Times New Roman"/>
          <w:sz w:val="24"/>
          <w:szCs w:val="24"/>
        </w:rPr>
        <w:t>skor</w:t>
      </w:r>
      <w:r w:rsidRPr="007C0054">
        <w:rPr>
          <w:rFonts w:ascii="Times New Roman" w:hAnsi="Times New Roman" w:cs="Times New Roman"/>
          <w:sz w:val="24"/>
          <w:szCs w:val="24"/>
        </w:rPr>
        <w:t xml:space="preserve"> dapat digunakan dengan rumus </w:t>
      </w:r>
      <w:r>
        <w:rPr>
          <w:rFonts w:ascii="Times New Roman" w:hAnsi="Times New Roman" w:cs="Times New Roman"/>
          <w:sz w:val="24"/>
          <w:szCs w:val="24"/>
        </w:rPr>
        <w:t>sebagai berikut ini: prosentase skor</w:t>
      </w:r>
      <w:r w:rsidRPr="00300AD5">
        <w:rPr>
          <w:rFonts w:ascii="Times New Roman" w:hAnsi="Times New Roman" w:cs="Times New Roman"/>
          <w:sz w:val="20"/>
          <w:szCs w:val="20"/>
        </w:rPr>
        <w:fldChar w:fldCharType="begin"/>
      </w:r>
      <w:r w:rsidRPr="00300AD5">
        <w:rPr>
          <w:rFonts w:ascii="Times New Roman" w:hAnsi="Times New Roman" w:cs="Times New Roman"/>
          <w:sz w:val="20"/>
          <w:szCs w:val="20"/>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9.25pt">
            <v:imagedata r:id="rId7" o:title="" chromakey="white"/>
          </v:shape>
        </w:pict>
      </w:r>
      <w:r w:rsidRPr="00300AD5">
        <w:rPr>
          <w:rFonts w:ascii="Times New Roman" w:hAnsi="Times New Roman" w:cs="Times New Roman"/>
          <w:sz w:val="20"/>
          <w:szCs w:val="20"/>
        </w:rPr>
        <w:instrText xml:space="preserve"> </w:instrText>
      </w:r>
      <w:r w:rsidRPr="00300AD5">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DC733C">
        <w:rPr>
          <w:rFonts w:ascii="Times New Roman" w:hAnsi="Times New Roman" w:cs="Times New Roman"/>
          <w:position w:val="-24"/>
          <w:sz w:val="20"/>
          <w:szCs w:val="20"/>
        </w:rPr>
        <w:object w:dxaOrig="2799" w:dyaOrig="620">
          <v:shape id="_x0000_i1026" type="#_x0000_t75" style="width:140.25pt;height:30.75pt" o:ole="">
            <v:imagedata r:id="rId8" o:title=""/>
          </v:shape>
          <o:OLEObject Type="Embed" ProgID="Equation.3" ShapeID="_x0000_i1026" DrawAspect="Content" ObjectID="_1370467734" r:id="rId9"/>
        </w:object>
      </w:r>
      <w:r>
        <w:rPr>
          <w:rFonts w:ascii="Times New Roman" w:hAnsi="Times New Roman" w:cs="Times New Roman"/>
          <w:sz w:val="20"/>
          <w:szCs w:val="20"/>
        </w:rPr>
        <w:t xml:space="preserve">. </w:t>
      </w:r>
    </w:p>
    <w:p w:rsidR="00701D74" w:rsidRPr="002B57D1" w:rsidRDefault="00701D74" w:rsidP="00DC733C">
      <w:pPr>
        <w:spacing w:line="480" w:lineRule="auto"/>
        <w:ind w:left="1106" w:firstLine="879"/>
        <w:jc w:val="lowKashida"/>
        <w:rPr>
          <w:rFonts w:ascii="Times New Roman" w:hAnsi="Times New Roman" w:cs="Times New Roman"/>
          <w:sz w:val="20"/>
          <w:szCs w:val="20"/>
        </w:rPr>
      </w:pPr>
      <w:r>
        <w:rPr>
          <w:rFonts w:ascii="Times New Roman" w:hAnsi="Times New Roman" w:cs="Times New Roman"/>
          <w:sz w:val="20"/>
          <w:szCs w:val="20"/>
        </w:rPr>
        <w:t>.</w:t>
      </w:r>
      <w:r w:rsidRPr="007C0054">
        <w:rPr>
          <w:rFonts w:ascii="Times New Roman" w:hAnsi="Times New Roman" w:cs="Times New Roman"/>
          <w:sz w:val="24"/>
          <w:szCs w:val="24"/>
        </w:rPr>
        <w:t xml:space="preserve">Jadi, </w:t>
      </w:r>
      <w:r>
        <w:rPr>
          <w:rFonts w:ascii="Times New Roman" w:hAnsi="Times New Roman" w:cs="Times New Roman"/>
          <w:sz w:val="24"/>
          <w:szCs w:val="24"/>
        </w:rPr>
        <w:t>prosentase skoraktifitas guru/peneliti pada siklus I</w:t>
      </w:r>
      <w:r w:rsidRPr="007C0054">
        <w:rPr>
          <w:rFonts w:ascii="Times New Roman" w:hAnsi="Times New Roman" w:cs="Times New Roman"/>
          <w:sz w:val="24"/>
          <w:szCs w:val="24"/>
        </w:rPr>
        <w:t xml:space="preserve"> yang didapatkan adalah : </w:t>
      </w:r>
      <w:r w:rsidRPr="00300AD5">
        <w:rPr>
          <w:rFonts w:ascii="Times New Roman" w:hAnsi="Times New Roman" w:cs="Times New Roman"/>
          <w:sz w:val="20"/>
          <w:szCs w:val="20"/>
        </w:rPr>
        <w:fldChar w:fldCharType="begin"/>
      </w:r>
      <w:r w:rsidRPr="00300AD5">
        <w:rPr>
          <w:rFonts w:ascii="Times New Roman" w:hAnsi="Times New Roman" w:cs="Times New Roman"/>
          <w:sz w:val="20"/>
          <w:szCs w:val="20"/>
        </w:rPr>
        <w:instrText xml:space="preserve"> QUOTE </w:instrText>
      </w:r>
      <w:r>
        <w:pict>
          <v:shape id="_x0000_i1027" type="#_x0000_t75" style="width:17.25pt;height:24pt">
            <v:imagedata r:id="rId10" o:title="" chromakey="white"/>
          </v:shape>
        </w:pict>
      </w:r>
      <w:r w:rsidRPr="00300AD5">
        <w:rPr>
          <w:rFonts w:ascii="Times New Roman" w:hAnsi="Times New Roman" w:cs="Times New Roman"/>
          <w:sz w:val="20"/>
          <w:szCs w:val="20"/>
        </w:rPr>
        <w:instrText xml:space="preserve"> </w:instrText>
      </w:r>
      <w:r w:rsidRPr="00300AD5">
        <w:rPr>
          <w:rFonts w:ascii="Times New Roman" w:hAnsi="Times New Roman" w:cs="Times New Roman"/>
          <w:sz w:val="20"/>
          <w:szCs w:val="20"/>
        </w:rPr>
        <w:fldChar w:fldCharType="separate"/>
      </w:r>
      <w:r>
        <w:pict>
          <v:shape id="_x0000_i1028" type="#_x0000_t75" style="width:17.25pt;height:24pt">
            <v:imagedata r:id="rId10" o:title="" chromakey="white"/>
          </v:shape>
        </w:pict>
      </w:r>
      <w:r w:rsidRPr="00300AD5">
        <w:rPr>
          <w:rFonts w:ascii="Times New Roman" w:hAnsi="Times New Roman" w:cs="Times New Roman"/>
          <w:sz w:val="20"/>
          <w:szCs w:val="20"/>
        </w:rPr>
        <w:fldChar w:fldCharType="end"/>
      </w:r>
      <w:r>
        <w:rPr>
          <w:rFonts w:ascii="Times New Roman" w:hAnsi="Times New Roman" w:cs="Times New Roman"/>
          <w:sz w:val="20"/>
          <w:szCs w:val="20"/>
        </w:rPr>
        <w:t>X 100%= 63,5%</w:t>
      </w:r>
    </w:p>
    <w:p w:rsidR="00701D74" w:rsidRPr="007C0054" w:rsidRDefault="00701D74" w:rsidP="00904E72">
      <w:pPr>
        <w:spacing w:after="0" w:line="480" w:lineRule="auto"/>
        <w:ind w:left="1106"/>
        <w:jc w:val="lowKashida"/>
        <w:rPr>
          <w:rFonts w:ascii="Times New Roman" w:hAnsi="Times New Roman" w:cs="Times New Roman"/>
          <w:sz w:val="24"/>
          <w:szCs w:val="24"/>
        </w:rPr>
      </w:pPr>
      <w:r w:rsidRPr="007C0054">
        <w:rPr>
          <w:rFonts w:ascii="Times New Roman" w:hAnsi="Times New Roman" w:cs="Times New Roman"/>
          <w:sz w:val="24"/>
          <w:szCs w:val="24"/>
        </w:rPr>
        <w:t>Kriteria Keberhasilan Tindakan</w:t>
      </w:r>
    </w:p>
    <w:p w:rsidR="00701D74" w:rsidRPr="007C0054" w:rsidRDefault="00701D74" w:rsidP="007868F0">
      <w:pPr>
        <w:numPr>
          <w:ilvl w:val="0"/>
          <w:numId w:val="9"/>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90% ≤ NR ≤ 100% = Sangat Baik</w:t>
      </w:r>
    </w:p>
    <w:p w:rsidR="00701D74" w:rsidRPr="007C0054" w:rsidRDefault="00701D74" w:rsidP="007868F0">
      <w:pPr>
        <w:numPr>
          <w:ilvl w:val="0"/>
          <w:numId w:val="9"/>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80% ≤ NR ≤ 89% = Baik</w:t>
      </w:r>
    </w:p>
    <w:p w:rsidR="00701D74" w:rsidRPr="007C0054" w:rsidRDefault="00701D74" w:rsidP="007868F0">
      <w:pPr>
        <w:numPr>
          <w:ilvl w:val="0"/>
          <w:numId w:val="9"/>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70% ≤ NR ≤ 79% = Cukup</w:t>
      </w:r>
    </w:p>
    <w:p w:rsidR="00701D74" w:rsidRPr="007C0054" w:rsidRDefault="00701D74" w:rsidP="007868F0">
      <w:pPr>
        <w:numPr>
          <w:ilvl w:val="0"/>
          <w:numId w:val="9"/>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60% ≤ NR ≤ 69% = Kurang</w:t>
      </w:r>
    </w:p>
    <w:p w:rsidR="00701D74" w:rsidRPr="007868F0" w:rsidRDefault="00701D74" w:rsidP="007868F0">
      <w:pPr>
        <w:numPr>
          <w:ilvl w:val="0"/>
          <w:numId w:val="9"/>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0% ≤ NR ≤ 59% = Kurang sekali</w:t>
      </w:r>
    </w:p>
    <w:p w:rsidR="00701D74" w:rsidRPr="007C0054" w:rsidRDefault="00701D74" w:rsidP="00904E72">
      <w:pPr>
        <w:spacing w:after="0" w:line="480" w:lineRule="auto"/>
        <w:ind w:left="1106" w:firstLine="720"/>
        <w:jc w:val="lowKashida"/>
        <w:rPr>
          <w:rFonts w:ascii="Times New Roman" w:hAnsi="Times New Roman" w:cs="Times New Roman"/>
          <w:sz w:val="24"/>
          <w:szCs w:val="24"/>
        </w:rPr>
      </w:pPr>
      <w:r w:rsidRPr="007C0054">
        <w:rPr>
          <w:rFonts w:ascii="Times New Roman" w:hAnsi="Times New Roman" w:cs="Times New Roman"/>
          <w:sz w:val="24"/>
          <w:szCs w:val="24"/>
        </w:rPr>
        <w:t xml:space="preserve">Berdasarkan pada kriteria keberhasilan tindakan, maka taraf keberhasilan aktifitas peneliti berada pada kategori </w:t>
      </w:r>
      <w:r>
        <w:rPr>
          <w:rFonts w:ascii="Times New Roman" w:hAnsi="Times New Roman" w:cs="Times New Roman"/>
          <w:sz w:val="24"/>
          <w:szCs w:val="24"/>
        </w:rPr>
        <w:t>kurang</w:t>
      </w:r>
      <w:r w:rsidRPr="007C0054">
        <w:rPr>
          <w:rFonts w:ascii="Times New Roman" w:hAnsi="Times New Roman" w:cs="Times New Roman"/>
          <w:sz w:val="24"/>
          <w:szCs w:val="24"/>
        </w:rPr>
        <w:t>.</w:t>
      </w:r>
    </w:p>
    <w:p w:rsidR="00701D74" w:rsidRPr="00DC733C" w:rsidRDefault="00701D74" w:rsidP="00DC733C">
      <w:pPr>
        <w:spacing w:after="0" w:line="480" w:lineRule="auto"/>
        <w:ind w:left="1106" w:firstLine="720"/>
        <w:jc w:val="lowKashida"/>
        <w:rPr>
          <w:rFonts w:ascii="Times New Roman" w:hAnsi="Times New Roman" w:cs="Times New Roman"/>
          <w:sz w:val="20"/>
          <w:szCs w:val="20"/>
        </w:rPr>
      </w:pPr>
      <w:r w:rsidRPr="007C0054">
        <w:rPr>
          <w:rFonts w:ascii="Times New Roman" w:hAnsi="Times New Roman" w:cs="Times New Roman"/>
          <w:sz w:val="24"/>
          <w:szCs w:val="24"/>
        </w:rPr>
        <w:t>Untuk pengamatan yang kedua adalah pengamatan aktivitas siswa selama kegiatan pembelajaran berlangsung.</w:t>
      </w:r>
      <w:r>
        <w:rPr>
          <w:rFonts w:ascii="Times New Roman" w:hAnsi="Times New Roman" w:cs="Times New Roman"/>
          <w:sz w:val="24"/>
          <w:szCs w:val="24"/>
        </w:rPr>
        <w:t xml:space="preserve"> Berdasarkan tabel pedoman observasi skor yang didapat adalah 33, dan skor maksimal adalah 55.</w:t>
      </w:r>
      <w:r w:rsidRPr="007C0054">
        <w:rPr>
          <w:rFonts w:ascii="Times New Roman" w:hAnsi="Times New Roman" w:cs="Times New Roman"/>
          <w:sz w:val="24"/>
          <w:szCs w:val="24"/>
        </w:rPr>
        <w:t xml:space="preserve">Untuk mencari prosentase </w:t>
      </w:r>
      <w:r>
        <w:rPr>
          <w:rFonts w:ascii="Times New Roman" w:hAnsi="Times New Roman" w:cs="Times New Roman"/>
          <w:sz w:val="24"/>
          <w:szCs w:val="24"/>
        </w:rPr>
        <w:t>skor</w:t>
      </w:r>
      <w:r w:rsidRPr="007C0054">
        <w:rPr>
          <w:rFonts w:ascii="Times New Roman" w:hAnsi="Times New Roman" w:cs="Times New Roman"/>
          <w:sz w:val="24"/>
          <w:szCs w:val="24"/>
        </w:rPr>
        <w:t xml:space="preserve"> dapat digunakan dengan rumus </w:t>
      </w:r>
      <w:r>
        <w:rPr>
          <w:rFonts w:ascii="Times New Roman" w:hAnsi="Times New Roman" w:cs="Times New Roman"/>
          <w:sz w:val="24"/>
          <w:szCs w:val="24"/>
        </w:rPr>
        <w:t>sebagai berikut</w:t>
      </w:r>
      <w:r w:rsidRPr="007C0054">
        <w:rPr>
          <w:rFonts w:ascii="Times New Roman" w:hAnsi="Times New Roman" w:cs="Times New Roman"/>
          <w:sz w:val="24"/>
          <w:szCs w:val="24"/>
        </w:rPr>
        <w:t xml:space="preserve"> ini:prosentase </w:t>
      </w:r>
      <w:r>
        <w:rPr>
          <w:rFonts w:ascii="Times New Roman" w:hAnsi="Times New Roman" w:cs="Times New Roman"/>
          <w:sz w:val="24"/>
          <w:szCs w:val="24"/>
        </w:rPr>
        <w:t>skor</w:t>
      </w:r>
      <w:r w:rsidRPr="00300AD5">
        <w:rPr>
          <w:rFonts w:ascii="Times New Roman" w:hAnsi="Times New Roman" w:cs="Times New Roman"/>
          <w:sz w:val="20"/>
          <w:szCs w:val="20"/>
        </w:rPr>
        <w:fldChar w:fldCharType="begin"/>
      </w:r>
      <w:r w:rsidRPr="00300AD5">
        <w:rPr>
          <w:rFonts w:ascii="Times New Roman" w:hAnsi="Times New Roman" w:cs="Times New Roman"/>
          <w:sz w:val="20"/>
          <w:szCs w:val="20"/>
        </w:rPr>
        <w:instrText xml:space="preserve"> QUOTE </w:instrText>
      </w:r>
      <w:r>
        <w:pict>
          <v:shape id="_x0000_i1029" type="#_x0000_t75" style="width:117pt;height:29.25pt">
            <v:imagedata r:id="rId7" o:title="" chromakey="white"/>
          </v:shape>
        </w:pict>
      </w:r>
      <w:r w:rsidRPr="00300AD5">
        <w:rPr>
          <w:rFonts w:ascii="Times New Roman" w:hAnsi="Times New Roman" w:cs="Times New Roman"/>
          <w:sz w:val="20"/>
          <w:szCs w:val="20"/>
        </w:rPr>
        <w:instrText xml:space="preserve"> </w:instrText>
      </w:r>
      <w:r w:rsidRPr="00300AD5">
        <w:rPr>
          <w:rFonts w:ascii="Times New Roman" w:hAnsi="Times New Roman" w:cs="Times New Roman"/>
          <w:sz w:val="20"/>
          <w:szCs w:val="20"/>
        </w:rPr>
        <w:fldChar w:fldCharType="separate"/>
      </w:r>
      <w:r w:rsidRPr="00DC733C">
        <w:rPr>
          <w:rFonts w:ascii="Times New Roman" w:hAnsi="Times New Roman" w:cs="Times New Roman"/>
          <w:position w:val="-24"/>
          <w:sz w:val="20"/>
          <w:szCs w:val="20"/>
        </w:rPr>
        <w:object w:dxaOrig="2799" w:dyaOrig="620">
          <v:shape id="_x0000_i1030" type="#_x0000_t75" style="width:140.25pt;height:30.75pt" o:ole="">
            <v:imagedata r:id="rId11" o:title=""/>
          </v:shape>
          <o:OLEObject Type="Embed" ProgID="Equation.3" ShapeID="_x0000_i1030" DrawAspect="Content" ObjectID="_1370467735" r:id="rId12"/>
        </w:object>
      </w:r>
      <w:r w:rsidRPr="00300AD5">
        <w:rPr>
          <w:rFonts w:ascii="Times New Roman" w:hAnsi="Times New Roman" w:cs="Times New Roman"/>
          <w:sz w:val="20"/>
          <w:szCs w:val="20"/>
        </w:rPr>
        <w:fldChar w:fldCharType="end"/>
      </w:r>
      <w:r>
        <w:rPr>
          <w:rFonts w:ascii="Times New Roman" w:hAnsi="Times New Roman" w:cs="Times New Roman"/>
          <w:sz w:val="24"/>
          <w:szCs w:val="24"/>
        </w:rPr>
        <w:t xml:space="preserve">. </w:t>
      </w:r>
      <w:r w:rsidRPr="007C0054">
        <w:rPr>
          <w:rFonts w:ascii="Times New Roman" w:hAnsi="Times New Roman" w:cs="Times New Roman"/>
          <w:sz w:val="24"/>
          <w:szCs w:val="24"/>
        </w:rPr>
        <w:t xml:space="preserve">Jadi, </w:t>
      </w:r>
      <w:r>
        <w:rPr>
          <w:rFonts w:ascii="Times New Roman" w:hAnsi="Times New Roman" w:cs="Times New Roman"/>
          <w:sz w:val="24"/>
          <w:szCs w:val="24"/>
        </w:rPr>
        <w:t>prosentase skoraktifitas siswa pada siklus I</w:t>
      </w:r>
      <w:r w:rsidRPr="007C0054">
        <w:rPr>
          <w:rFonts w:ascii="Times New Roman" w:hAnsi="Times New Roman" w:cs="Times New Roman"/>
          <w:sz w:val="24"/>
          <w:szCs w:val="24"/>
        </w:rPr>
        <w:t xml:space="preserve"> yang didapatkan adalah : </w:t>
      </w:r>
      <w:r w:rsidRPr="00300AD5">
        <w:rPr>
          <w:rFonts w:ascii="Times New Roman" w:hAnsi="Times New Roman" w:cs="Times New Roman"/>
          <w:sz w:val="20"/>
          <w:szCs w:val="20"/>
        </w:rPr>
        <w:fldChar w:fldCharType="begin"/>
      </w:r>
      <w:r w:rsidRPr="00300AD5">
        <w:rPr>
          <w:rFonts w:ascii="Times New Roman" w:hAnsi="Times New Roman" w:cs="Times New Roman"/>
          <w:sz w:val="20"/>
          <w:szCs w:val="20"/>
        </w:rPr>
        <w:instrText xml:space="preserve"> QUOTE </w:instrText>
      </w:r>
      <w:r>
        <w:pict>
          <v:shape id="_x0000_i1031" type="#_x0000_t75" style="width:17.25pt;height:24pt">
            <v:imagedata r:id="rId13" o:title="" chromakey="white"/>
          </v:shape>
        </w:pict>
      </w:r>
      <w:r w:rsidRPr="00300AD5">
        <w:rPr>
          <w:rFonts w:ascii="Times New Roman" w:hAnsi="Times New Roman" w:cs="Times New Roman"/>
          <w:sz w:val="20"/>
          <w:szCs w:val="20"/>
        </w:rPr>
        <w:instrText xml:space="preserve"> </w:instrText>
      </w:r>
      <w:r w:rsidRPr="00300AD5">
        <w:rPr>
          <w:rFonts w:ascii="Times New Roman" w:hAnsi="Times New Roman" w:cs="Times New Roman"/>
          <w:sz w:val="20"/>
          <w:szCs w:val="20"/>
        </w:rPr>
        <w:fldChar w:fldCharType="separate"/>
      </w:r>
      <w:r>
        <w:pict>
          <v:shape id="_x0000_i1032" type="#_x0000_t75" style="width:17.25pt;height:24pt">
            <v:imagedata r:id="rId13" o:title="" chromakey="white"/>
          </v:shape>
        </w:pict>
      </w:r>
      <w:r w:rsidRPr="00300AD5">
        <w:rPr>
          <w:rFonts w:ascii="Times New Roman" w:hAnsi="Times New Roman" w:cs="Times New Roman"/>
          <w:sz w:val="20"/>
          <w:szCs w:val="20"/>
        </w:rPr>
        <w:fldChar w:fldCharType="end"/>
      </w:r>
      <w:r>
        <w:rPr>
          <w:rFonts w:ascii="Times New Roman" w:hAnsi="Times New Roman" w:cs="Times New Roman"/>
          <w:sz w:val="20"/>
          <w:szCs w:val="20"/>
        </w:rPr>
        <w:t>X 100%= 60%</w:t>
      </w:r>
    </w:p>
    <w:p w:rsidR="00701D74" w:rsidRPr="007C0054" w:rsidRDefault="00701D74" w:rsidP="00511B6B">
      <w:pPr>
        <w:spacing w:line="480" w:lineRule="auto"/>
        <w:ind w:left="720" w:firstLine="720"/>
        <w:jc w:val="lowKashida"/>
        <w:rPr>
          <w:rFonts w:ascii="Times New Roman" w:hAnsi="Times New Roman" w:cs="Times New Roman"/>
          <w:sz w:val="24"/>
          <w:szCs w:val="24"/>
        </w:rPr>
      </w:pPr>
      <w:r w:rsidRPr="007C0054">
        <w:rPr>
          <w:rFonts w:ascii="Times New Roman" w:hAnsi="Times New Roman" w:cs="Times New Roman"/>
          <w:sz w:val="24"/>
          <w:szCs w:val="24"/>
        </w:rPr>
        <w:t>Kriteria Keberhasilan Tindakan</w:t>
      </w:r>
    </w:p>
    <w:p w:rsidR="00701D74" w:rsidRPr="007C0054" w:rsidRDefault="00701D74" w:rsidP="002B57D1">
      <w:pPr>
        <w:numPr>
          <w:ilvl w:val="0"/>
          <w:numId w:val="10"/>
        </w:numPr>
        <w:spacing w:after="0" w:line="480" w:lineRule="auto"/>
        <w:ind w:left="1560" w:hanging="426"/>
        <w:jc w:val="lowKashida"/>
        <w:rPr>
          <w:rFonts w:ascii="Times New Roman" w:hAnsi="Times New Roman" w:cs="Times New Roman"/>
          <w:sz w:val="24"/>
          <w:szCs w:val="24"/>
        </w:rPr>
      </w:pPr>
      <w:r w:rsidRPr="007C0054">
        <w:rPr>
          <w:rFonts w:ascii="Times New Roman" w:hAnsi="Times New Roman" w:cs="Times New Roman"/>
          <w:sz w:val="24"/>
          <w:szCs w:val="24"/>
        </w:rPr>
        <w:t>90% ≤ NR ≤ 100% = Sangat Baik</w:t>
      </w:r>
    </w:p>
    <w:p w:rsidR="00701D74" w:rsidRPr="007C0054" w:rsidRDefault="00701D74" w:rsidP="002B57D1">
      <w:pPr>
        <w:numPr>
          <w:ilvl w:val="0"/>
          <w:numId w:val="10"/>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80% ≤ NR ≤ 89% = Baik</w:t>
      </w:r>
    </w:p>
    <w:p w:rsidR="00701D74" w:rsidRPr="007C0054" w:rsidRDefault="00701D74" w:rsidP="002B57D1">
      <w:pPr>
        <w:numPr>
          <w:ilvl w:val="0"/>
          <w:numId w:val="10"/>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70% ≤ NR ≤ 79% = Cukup</w:t>
      </w:r>
    </w:p>
    <w:p w:rsidR="00701D74" w:rsidRPr="007C0054" w:rsidRDefault="00701D74" w:rsidP="002B57D1">
      <w:pPr>
        <w:numPr>
          <w:ilvl w:val="0"/>
          <w:numId w:val="10"/>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60% ≤ NR ≤ 69% = Kurang</w:t>
      </w:r>
    </w:p>
    <w:p w:rsidR="00701D74" w:rsidRPr="002B57D1" w:rsidRDefault="00701D74" w:rsidP="002B57D1">
      <w:pPr>
        <w:numPr>
          <w:ilvl w:val="0"/>
          <w:numId w:val="10"/>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0% ≤ NR ≤ 59% = Kurang sekali</w:t>
      </w:r>
    </w:p>
    <w:p w:rsidR="00701D74" w:rsidRDefault="00701D74" w:rsidP="00404D44">
      <w:pPr>
        <w:spacing w:after="0" w:line="480" w:lineRule="auto"/>
        <w:ind w:left="1070" w:firstLine="720"/>
        <w:jc w:val="lowKashida"/>
        <w:rPr>
          <w:rFonts w:ascii="Times New Roman" w:hAnsi="Times New Roman" w:cs="Times New Roman"/>
          <w:sz w:val="24"/>
          <w:szCs w:val="24"/>
        </w:rPr>
      </w:pPr>
      <w:r w:rsidRPr="007C0054">
        <w:rPr>
          <w:rFonts w:ascii="Times New Roman" w:hAnsi="Times New Roman" w:cs="Times New Roman"/>
          <w:sz w:val="24"/>
          <w:szCs w:val="24"/>
        </w:rPr>
        <w:t xml:space="preserve">Berdasarkan pada kriteria keberhasilan tindakan, maka taraf keberhasilan aktifitas </w:t>
      </w:r>
      <w:r>
        <w:rPr>
          <w:rFonts w:ascii="Times New Roman" w:hAnsi="Times New Roman" w:cs="Times New Roman"/>
          <w:sz w:val="24"/>
          <w:szCs w:val="24"/>
        </w:rPr>
        <w:t>siswa</w:t>
      </w:r>
      <w:r w:rsidRPr="007C0054">
        <w:rPr>
          <w:rFonts w:ascii="Times New Roman" w:hAnsi="Times New Roman" w:cs="Times New Roman"/>
          <w:sz w:val="24"/>
          <w:szCs w:val="24"/>
        </w:rPr>
        <w:t xml:space="preserve"> berada pada kategori </w:t>
      </w:r>
      <w:r>
        <w:rPr>
          <w:rFonts w:ascii="Times New Roman" w:hAnsi="Times New Roman" w:cs="Times New Roman"/>
          <w:sz w:val="24"/>
          <w:szCs w:val="24"/>
        </w:rPr>
        <w:t>kurang</w:t>
      </w:r>
      <w:r w:rsidRPr="007C0054">
        <w:rPr>
          <w:rFonts w:ascii="Times New Roman" w:hAnsi="Times New Roman" w:cs="Times New Roman"/>
          <w:sz w:val="24"/>
          <w:szCs w:val="24"/>
        </w:rPr>
        <w:t>.</w:t>
      </w:r>
    </w:p>
    <w:p w:rsidR="00701D74" w:rsidRDefault="00701D74" w:rsidP="00916037">
      <w:pPr>
        <w:pStyle w:val="ListParagraph"/>
        <w:numPr>
          <w:ilvl w:val="0"/>
          <w:numId w:val="2"/>
        </w:numPr>
        <w:spacing w:after="0" w:line="480" w:lineRule="auto"/>
        <w:jc w:val="both"/>
        <w:rPr>
          <w:rFonts w:ascii="Times New Roman" w:hAnsi="Times New Roman" w:cs="Times New Roman"/>
          <w:sz w:val="24"/>
          <w:szCs w:val="24"/>
        </w:rPr>
      </w:pPr>
      <w:r w:rsidRPr="004969C1">
        <w:rPr>
          <w:rFonts w:ascii="Times New Roman" w:hAnsi="Times New Roman" w:cs="Times New Roman"/>
          <w:sz w:val="24"/>
          <w:szCs w:val="24"/>
        </w:rPr>
        <w:t>Refleksi</w:t>
      </w:r>
    </w:p>
    <w:p w:rsidR="00701D74" w:rsidRPr="004969C1" w:rsidRDefault="00701D74" w:rsidP="006009F2">
      <w:pPr>
        <w:spacing w:after="0" w:line="480" w:lineRule="auto"/>
        <w:ind w:left="1070" w:firstLine="720"/>
        <w:jc w:val="both"/>
        <w:rPr>
          <w:rFonts w:ascii="Times New Roman" w:hAnsi="Times New Roman" w:cs="Times New Roman"/>
          <w:sz w:val="24"/>
          <w:szCs w:val="24"/>
        </w:rPr>
      </w:pPr>
      <w:r w:rsidRPr="004969C1">
        <w:rPr>
          <w:rFonts w:ascii="Times New Roman" w:hAnsi="Times New Roman" w:cs="Times New Roman"/>
          <w:sz w:val="24"/>
          <w:szCs w:val="24"/>
        </w:rPr>
        <w:t>Setelah perencanaan, pelaksanaan dan observasi, kemudian peneliti melakukan refleksi dari semua kegiatan pada siklus 1. Pertama peneliti melihat hasil LKS yang telah dikerjakan siswa. Disitu terlihat bahwa indikator 1 dan 2 yaitu sifat-sifat bangun kubus dan sifat-sifat bangun balok sudah banyak dipahami oleh sebagian besar siswa. Tetapi pada indikator menggambar kerangka</w:t>
      </w:r>
      <w:r>
        <w:rPr>
          <w:rFonts w:ascii="Times New Roman" w:hAnsi="Times New Roman" w:cs="Times New Roman"/>
          <w:sz w:val="24"/>
          <w:szCs w:val="24"/>
        </w:rPr>
        <w:t xml:space="preserve"> bangun balok dan bangun kubus</w:t>
      </w:r>
      <w:r w:rsidRPr="004969C1">
        <w:rPr>
          <w:rFonts w:ascii="Times New Roman" w:hAnsi="Times New Roman" w:cs="Times New Roman"/>
          <w:sz w:val="24"/>
          <w:szCs w:val="24"/>
        </w:rPr>
        <w:t xml:space="preserve">, </w:t>
      </w:r>
      <w:r>
        <w:rPr>
          <w:rFonts w:ascii="Times New Roman" w:hAnsi="Times New Roman" w:cs="Times New Roman"/>
          <w:sz w:val="24"/>
          <w:szCs w:val="24"/>
        </w:rPr>
        <w:t xml:space="preserve">serta </w:t>
      </w:r>
      <w:r w:rsidRPr="004969C1">
        <w:rPr>
          <w:rFonts w:ascii="Times New Roman" w:hAnsi="Times New Roman" w:cs="Times New Roman"/>
          <w:sz w:val="24"/>
          <w:szCs w:val="24"/>
        </w:rPr>
        <w:t xml:space="preserve">persamaan dan perbedaan bangun kubus dan bangun balok hanya sebagian </w:t>
      </w:r>
      <w:r>
        <w:rPr>
          <w:rFonts w:ascii="Times New Roman" w:hAnsi="Times New Roman" w:cs="Times New Roman"/>
          <w:sz w:val="24"/>
          <w:szCs w:val="24"/>
        </w:rPr>
        <w:t>kecil siswa yang menjawab benar.</w:t>
      </w:r>
    </w:p>
    <w:p w:rsidR="00701D74" w:rsidRPr="002B4F65" w:rsidRDefault="00701D74" w:rsidP="00404D44">
      <w:pPr>
        <w:spacing w:after="0" w:line="480" w:lineRule="auto"/>
        <w:ind w:left="1070" w:firstLine="720"/>
        <w:jc w:val="lowKashida"/>
        <w:rPr>
          <w:rFonts w:ascii="Times New Roman" w:hAnsi="Times New Roman" w:cs="Times New Roman"/>
          <w:sz w:val="24"/>
          <w:szCs w:val="24"/>
        </w:rPr>
      </w:pPr>
      <w:r>
        <w:rPr>
          <w:rFonts w:ascii="Times New Roman" w:hAnsi="Times New Roman" w:cs="Times New Roman"/>
          <w:sz w:val="24"/>
          <w:szCs w:val="24"/>
        </w:rPr>
        <w:t xml:space="preserve">Selanjutnya peneliti menganalisis hasil tes. </w:t>
      </w:r>
      <w:r w:rsidRPr="002B4F65">
        <w:rPr>
          <w:rFonts w:ascii="Times New Roman" w:hAnsi="Times New Roman" w:cs="Times New Roman"/>
          <w:sz w:val="24"/>
          <w:szCs w:val="24"/>
        </w:rPr>
        <w:t xml:space="preserve">Berdasarkan </w:t>
      </w:r>
      <w:r>
        <w:rPr>
          <w:rFonts w:ascii="Times New Roman" w:hAnsi="Times New Roman" w:cs="Times New Roman"/>
          <w:sz w:val="24"/>
          <w:szCs w:val="24"/>
        </w:rPr>
        <w:t>analisis tes</w:t>
      </w:r>
      <w:r w:rsidRPr="002B4F65">
        <w:rPr>
          <w:rFonts w:ascii="Times New Roman" w:hAnsi="Times New Roman" w:cs="Times New Roman"/>
          <w:sz w:val="24"/>
          <w:szCs w:val="24"/>
        </w:rPr>
        <w:t xml:space="preserve"> diperoleh nilai</w:t>
      </w:r>
      <w:r>
        <w:rPr>
          <w:rFonts w:ascii="Times New Roman" w:hAnsi="Times New Roman" w:cs="Times New Roman"/>
          <w:sz w:val="24"/>
          <w:szCs w:val="24"/>
        </w:rPr>
        <w:t xml:space="preserve"> pre tes</w:t>
      </w:r>
      <w:r w:rsidRPr="002B4F65">
        <w:rPr>
          <w:rFonts w:ascii="Times New Roman" w:hAnsi="Times New Roman" w:cs="Times New Roman"/>
          <w:sz w:val="24"/>
          <w:szCs w:val="24"/>
        </w:rPr>
        <w:t xml:space="preserve"> rata-rata </w:t>
      </w:r>
      <w:r>
        <w:rPr>
          <w:rFonts w:ascii="Times New Roman" w:hAnsi="Times New Roman" w:cs="Times New Roman"/>
          <w:sz w:val="24"/>
          <w:szCs w:val="24"/>
        </w:rPr>
        <w:t>3,94</w:t>
      </w:r>
      <w:r w:rsidRPr="002B4F65">
        <w:rPr>
          <w:rFonts w:ascii="Times New Roman" w:hAnsi="Times New Roman" w:cs="Times New Roman"/>
          <w:sz w:val="24"/>
          <w:szCs w:val="24"/>
        </w:rPr>
        <w:t xml:space="preserve"> dan berdasar pada kriteria penilaian dapat dis</w:t>
      </w:r>
      <w:r>
        <w:rPr>
          <w:rFonts w:ascii="Times New Roman" w:hAnsi="Times New Roman" w:cs="Times New Roman"/>
          <w:sz w:val="24"/>
          <w:szCs w:val="24"/>
        </w:rPr>
        <w:t xml:space="preserve">impulkan bahwa pemahaman materi </w:t>
      </w:r>
      <w:r w:rsidRPr="002B4F65">
        <w:rPr>
          <w:rFonts w:ascii="Times New Roman" w:hAnsi="Times New Roman" w:cs="Times New Roman"/>
          <w:sz w:val="24"/>
          <w:szCs w:val="24"/>
        </w:rPr>
        <w:t xml:space="preserve">dalam kategori </w:t>
      </w:r>
      <w:r>
        <w:rPr>
          <w:rFonts w:ascii="Times New Roman" w:hAnsi="Times New Roman" w:cs="Times New Roman"/>
          <w:sz w:val="24"/>
          <w:szCs w:val="24"/>
        </w:rPr>
        <w:t>kurang sekali</w:t>
      </w:r>
      <w:r w:rsidRPr="002B4F65">
        <w:rPr>
          <w:rFonts w:ascii="Times New Roman" w:hAnsi="Times New Roman" w:cs="Times New Roman"/>
          <w:sz w:val="24"/>
          <w:szCs w:val="24"/>
        </w:rPr>
        <w:t>.</w:t>
      </w:r>
      <w:r>
        <w:rPr>
          <w:rFonts w:ascii="Times New Roman" w:hAnsi="Times New Roman" w:cs="Times New Roman"/>
          <w:sz w:val="24"/>
          <w:szCs w:val="24"/>
        </w:rPr>
        <w:t xml:space="preserve"> Sedangkan tes siklus I diperoleh nilai rata-rata 6,37 </w:t>
      </w:r>
      <w:r w:rsidRPr="002B4F65">
        <w:rPr>
          <w:rFonts w:ascii="Times New Roman" w:hAnsi="Times New Roman" w:cs="Times New Roman"/>
          <w:sz w:val="24"/>
          <w:szCs w:val="24"/>
        </w:rPr>
        <w:t xml:space="preserve">dan berdasar pada kriteria penilaian dapat disimpulkan bahwa pemahaman materi pada siklus I masuk dalam kategori </w:t>
      </w:r>
      <w:r>
        <w:rPr>
          <w:rFonts w:ascii="Times New Roman" w:hAnsi="Times New Roman" w:cs="Times New Roman"/>
          <w:sz w:val="24"/>
          <w:szCs w:val="24"/>
        </w:rPr>
        <w:t xml:space="preserve">kurang. Meskipun skor tes siklus I sudah meningkat bila dibandingkan dengan skor pre tes, tetapi indikator yang tercapai maksimal hanya sifat-sifat bangun kubus dan bangun balok. Pada indikator menggambar kerangkabangun balok dan bangun kubus, serta persamaan dan perbedaan bangun kubus dan bangun balok masih sebagian besar siswa yang belum memahami. </w:t>
      </w:r>
    </w:p>
    <w:p w:rsidR="00701D74" w:rsidRPr="006E7C30" w:rsidRDefault="00701D74" w:rsidP="00404D44">
      <w:pPr>
        <w:spacing w:after="0" w:line="480" w:lineRule="auto"/>
        <w:ind w:left="1070" w:firstLine="720"/>
        <w:jc w:val="lowKashida"/>
      </w:pPr>
      <w:r>
        <w:rPr>
          <w:rFonts w:ascii="Times New Roman" w:hAnsi="Times New Roman" w:cs="Times New Roman"/>
          <w:sz w:val="24"/>
          <w:szCs w:val="24"/>
        </w:rPr>
        <w:t>Kemudian peneliti melihat hasil observasi. Pada hasil observasi menunjukkan bahwa penggunaan masalah kontekstual dan penggunaan model sudah terlaksana cukup optimal. Tetapi kontribusi siswa, interaktif dan keterkaitan masih terlaksana kurang optimal. Guru pun juga kurang maksimal dalam motivasi siswa untuk mengeluarkan pendapat dan menanggapi pendapat temannya.</w:t>
      </w:r>
      <w:r w:rsidRPr="006E7C30">
        <w:rPr>
          <w:rFonts w:ascii="Times New Roman" w:hAnsi="Times New Roman" w:cs="Times New Roman"/>
          <w:sz w:val="24"/>
          <w:szCs w:val="24"/>
        </w:rPr>
        <w:t xml:space="preserve">Hasil pengamatan terhadap peneliti menunjukkan kriteria </w:t>
      </w:r>
      <w:r>
        <w:rPr>
          <w:rFonts w:ascii="Times New Roman" w:hAnsi="Times New Roman" w:cs="Times New Roman"/>
          <w:sz w:val="24"/>
          <w:szCs w:val="24"/>
        </w:rPr>
        <w:t>kurang</w:t>
      </w:r>
      <w:r w:rsidRPr="006E7C30">
        <w:rPr>
          <w:rFonts w:ascii="Times New Roman" w:hAnsi="Times New Roman" w:cs="Times New Roman"/>
          <w:sz w:val="24"/>
          <w:szCs w:val="24"/>
        </w:rPr>
        <w:t xml:space="preserve">, begitu juga aktivitas siswa juga menunjukkan tingkat keberhasilan pada kriteria </w:t>
      </w:r>
      <w:r>
        <w:rPr>
          <w:rFonts w:ascii="Times New Roman" w:hAnsi="Times New Roman" w:cs="Times New Roman"/>
          <w:sz w:val="24"/>
          <w:szCs w:val="24"/>
        </w:rPr>
        <w:t>kurang</w:t>
      </w:r>
      <w:r w:rsidRPr="006E7C30">
        <w:rPr>
          <w:rFonts w:ascii="Times New Roman" w:hAnsi="Times New Roman" w:cs="Times New Roman"/>
          <w:sz w:val="24"/>
          <w:szCs w:val="24"/>
        </w:rPr>
        <w:t>.</w:t>
      </w:r>
    </w:p>
    <w:p w:rsidR="00701D74" w:rsidRDefault="00701D74" w:rsidP="00404D44">
      <w:pPr>
        <w:spacing w:after="0" w:line="480" w:lineRule="auto"/>
        <w:ind w:left="1070" w:firstLine="720"/>
        <w:jc w:val="lowKashida"/>
        <w:rPr>
          <w:rFonts w:ascii="Times New Roman" w:hAnsi="Times New Roman" w:cs="Times New Roman"/>
          <w:sz w:val="24"/>
          <w:szCs w:val="24"/>
        </w:rPr>
      </w:pPr>
      <w:r w:rsidRPr="002B4F65">
        <w:rPr>
          <w:rFonts w:ascii="Times New Roman" w:hAnsi="Times New Roman" w:cs="Times New Roman"/>
          <w:sz w:val="24"/>
          <w:szCs w:val="24"/>
        </w:rPr>
        <w:t>Wawancara dilakukan pada saat siswa mengadakan kerja / belajar kelompok. Wawancara dilakukan kepada subyek wawancara (siswa) yang telah dipilih secara acak</w:t>
      </w:r>
      <w:r>
        <w:rPr>
          <w:rFonts w:ascii="Times New Roman" w:hAnsi="Times New Roman" w:cs="Times New Roman"/>
          <w:sz w:val="24"/>
          <w:szCs w:val="24"/>
        </w:rPr>
        <w:t>. Hasil wawancara menunjukkan bahwa siswa merasa senang dengan pendekatan pembelajaran realistik ini, karena siswa bisa lebih baik berkontribusi secara aktif dalam kegiatan pembelajaran. Selain itu untuk memahami materi juga lebih mudahkarena berkaitan dengan masalah kontekstual dan juga ada model aslinya, yaitu bangun kubus dan bangun balok.</w:t>
      </w:r>
    </w:p>
    <w:p w:rsidR="00701D74" w:rsidRPr="002B57D1" w:rsidRDefault="00701D74" w:rsidP="002B57D1">
      <w:pPr>
        <w:spacing w:after="0" w:line="480" w:lineRule="auto"/>
        <w:ind w:left="1070" w:firstLine="720"/>
        <w:jc w:val="lowKashida"/>
        <w:rPr>
          <w:rFonts w:ascii="Times New Roman" w:hAnsi="Times New Roman" w:cs="Times New Roman"/>
          <w:sz w:val="24"/>
          <w:szCs w:val="24"/>
        </w:rPr>
      </w:pPr>
      <w:r w:rsidRPr="00511B6B">
        <w:rPr>
          <w:rFonts w:ascii="Times New Roman" w:hAnsi="Times New Roman" w:cs="Times New Roman"/>
          <w:sz w:val="24"/>
          <w:szCs w:val="24"/>
        </w:rPr>
        <w:t>Berdasarkan hasil refleksi, dapat disimpulkan bahwa masih diperlukan pengulangan siklus untuk meningkatkan prestasi dan keaktifan siswa dalam kegiatan pembelajaran.</w:t>
      </w:r>
    </w:p>
    <w:p w:rsidR="00701D74" w:rsidRPr="008204E0" w:rsidRDefault="00701D74" w:rsidP="00C10278">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Tabel 4.1</w:t>
      </w:r>
      <w:r w:rsidRPr="008204E0">
        <w:rPr>
          <w:rFonts w:ascii="Times New Roman" w:hAnsi="Times New Roman" w:cs="Times New Roman"/>
          <w:b/>
          <w:bCs/>
          <w:sz w:val="24"/>
          <w:szCs w:val="24"/>
        </w:rPr>
        <w:t xml:space="preserve"> Kendala pada Siklus I dan Perencanaan Perbaikan pada Siklus II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92"/>
        <w:gridCol w:w="4199"/>
      </w:tblGrid>
      <w:tr w:rsidR="00701D74" w:rsidRPr="00300AD5">
        <w:trPr>
          <w:trHeight w:val="284"/>
        </w:trPr>
        <w:tc>
          <w:tcPr>
            <w:tcW w:w="4092" w:type="dxa"/>
          </w:tcPr>
          <w:p w:rsidR="00701D74" w:rsidRPr="00300AD5" w:rsidRDefault="00701D74" w:rsidP="00300AD5">
            <w:pPr>
              <w:spacing w:after="0" w:line="240" w:lineRule="auto"/>
              <w:jc w:val="center"/>
              <w:rPr>
                <w:rFonts w:ascii="Times New Roman" w:hAnsi="Times New Roman" w:cs="Times New Roman"/>
                <w:sz w:val="20"/>
                <w:szCs w:val="20"/>
              </w:rPr>
            </w:pPr>
            <w:r w:rsidRPr="00300AD5">
              <w:rPr>
                <w:rFonts w:ascii="Times New Roman" w:hAnsi="Times New Roman" w:cs="Times New Roman"/>
                <w:sz w:val="20"/>
                <w:szCs w:val="20"/>
              </w:rPr>
              <w:t>Kendala pada siklus I</w:t>
            </w:r>
          </w:p>
        </w:tc>
        <w:tc>
          <w:tcPr>
            <w:tcW w:w="4199" w:type="dxa"/>
          </w:tcPr>
          <w:p w:rsidR="00701D74" w:rsidRPr="00300AD5" w:rsidRDefault="00701D74" w:rsidP="00300AD5">
            <w:pPr>
              <w:spacing w:after="0" w:line="240" w:lineRule="auto"/>
              <w:jc w:val="center"/>
              <w:rPr>
                <w:rFonts w:ascii="Times New Roman" w:hAnsi="Times New Roman" w:cs="Times New Roman"/>
                <w:sz w:val="20"/>
                <w:szCs w:val="20"/>
              </w:rPr>
            </w:pPr>
            <w:r w:rsidRPr="00300AD5">
              <w:rPr>
                <w:rFonts w:ascii="Times New Roman" w:hAnsi="Times New Roman" w:cs="Times New Roman"/>
                <w:sz w:val="20"/>
                <w:szCs w:val="20"/>
              </w:rPr>
              <w:t>Perencanaan perbaikan pada siklus II</w:t>
            </w:r>
          </w:p>
        </w:tc>
      </w:tr>
      <w:tr w:rsidR="00701D74" w:rsidRPr="00300AD5">
        <w:trPr>
          <w:trHeight w:val="300"/>
        </w:trPr>
        <w:tc>
          <w:tcPr>
            <w:tcW w:w="4092" w:type="dxa"/>
          </w:tcPr>
          <w:p w:rsidR="00701D74" w:rsidRPr="00300AD5" w:rsidRDefault="00701D74" w:rsidP="00300AD5">
            <w:pPr>
              <w:pStyle w:val="ListParagraph"/>
              <w:numPr>
                <w:ilvl w:val="0"/>
                <w:numId w:val="5"/>
              </w:num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 kurang berani bertanya kepada guru</w:t>
            </w:r>
          </w:p>
          <w:p w:rsidR="00701D74" w:rsidRPr="00300AD5" w:rsidRDefault="00701D74" w:rsidP="00300AD5">
            <w:pPr>
              <w:pStyle w:val="ListParagraph"/>
              <w:spacing w:after="0" w:line="240" w:lineRule="auto"/>
              <w:ind w:left="360"/>
              <w:jc w:val="both"/>
              <w:rPr>
                <w:rFonts w:ascii="Times New Roman" w:hAnsi="Times New Roman" w:cs="Times New Roman"/>
                <w:sz w:val="20"/>
                <w:szCs w:val="20"/>
              </w:rPr>
            </w:pPr>
          </w:p>
          <w:p w:rsidR="00701D74" w:rsidRPr="00300AD5" w:rsidRDefault="00701D74" w:rsidP="00300AD5">
            <w:pPr>
              <w:pStyle w:val="ListParagraph"/>
              <w:numPr>
                <w:ilvl w:val="0"/>
                <w:numId w:val="5"/>
              </w:num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 kurang berani mengajukan pendapat dan menggapi pendapat temannya</w:t>
            </w:r>
          </w:p>
          <w:p w:rsidR="00701D74" w:rsidRPr="00300AD5" w:rsidRDefault="00701D74" w:rsidP="00300AD5">
            <w:pPr>
              <w:pStyle w:val="ListParagraph"/>
              <w:numPr>
                <w:ilvl w:val="0"/>
                <w:numId w:val="5"/>
              </w:num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 kurang aktif dalam berdiskusi karena terlalu banyak anggota kelompok</w:t>
            </w:r>
          </w:p>
          <w:p w:rsidR="00701D74" w:rsidRPr="00300AD5" w:rsidRDefault="00701D74" w:rsidP="00300AD5">
            <w:pPr>
              <w:pStyle w:val="ListParagraph"/>
              <w:numPr>
                <w:ilvl w:val="0"/>
                <w:numId w:val="5"/>
              </w:num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 kesulitan menggambar kerangka bangun kubus dengan mengamati model real bangun kubus dan bangun balok</w:t>
            </w:r>
          </w:p>
          <w:p w:rsidR="00701D74" w:rsidRPr="00300AD5" w:rsidRDefault="00701D74" w:rsidP="00300AD5">
            <w:pPr>
              <w:pStyle w:val="ListParagraph"/>
              <w:numPr>
                <w:ilvl w:val="0"/>
                <w:numId w:val="5"/>
              </w:num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 kesulitan memahami persamaan bangun kubus dan bangun balok hanya dengan mengamati model real bangun kubus dan bangun balok</w:t>
            </w:r>
          </w:p>
          <w:p w:rsidR="00701D74" w:rsidRPr="00300AD5" w:rsidRDefault="00701D74" w:rsidP="00300AD5">
            <w:pPr>
              <w:pStyle w:val="ListParagraph"/>
              <w:numPr>
                <w:ilvl w:val="0"/>
                <w:numId w:val="5"/>
              </w:num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 kesulitan memahami perbedaan bangun kubus dan bangun balok hanya dengan mengamati model real bangun kubus dan bangun balok</w:t>
            </w:r>
          </w:p>
        </w:tc>
        <w:tc>
          <w:tcPr>
            <w:tcW w:w="4199" w:type="dxa"/>
          </w:tcPr>
          <w:p w:rsidR="00701D74" w:rsidRPr="00300AD5" w:rsidRDefault="00701D74" w:rsidP="00300AD5">
            <w:pPr>
              <w:pStyle w:val="ListParagraph"/>
              <w:numPr>
                <w:ilvl w:val="0"/>
                <w:numId w:val="6"/>
              </w:num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Memberi motivasi kepada siswa bahwa pembelajaran hari tidak mempengaruhi nilai</w:t>
            </w:r>
          </w:p>
          <w:p w:rsidR="00701D74" w:rsidRPr="00300AD5" w:rsidRDefault="00701D74" w:rsidP="00300AD5">
            <w:pPr>
              <w:pStyle w:val="ListParagraph"/>
              <w:numPr>
                <w:ilvl w:val="0"/>
                <w:numId w:val="6"/>
              </w:num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Memberi motivasi kepada siswa bahwa pembelajaran hari tidak mempengaruhi nilai</w:t>
            </w:r>
          </w:p>
          <w:p w:rsidR="00701D74" w:rsidRPr="00300AD5" w:rsidRDefault="00701D74" w:rsidP="00300AD5">
            <w:pPr>
              <w:pStyle w:val="ListParagraph"/>
              <w:numPr>
                <w:ilvl w:val="0"/>
                <w:numId w:val="6"/>
              </w:num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Membagi kelompok menjadi 9 kelompok yang beranggotakan 2-3 siswa</w:t>
            </w:r>
          </w:p>
          <w:p w:rsidR="00701D74" w:rsidRPr="00300AD5" w:rsidRDefault="00701D74" w:rsidP="00300AD5">
            <w:pPr>
              <w:pStyle w:val="ListParagraph"/>
              <w:numPr>
                <w:ilvl w:val="0"/>
                <w:numId w:val="6"/>
              </w:num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Membuat model real kerangka bangun balok dan bangun kubus dari bahan sedotan plastik, sehingga bentuk kerangkanya terlihat nyata</w:t>
            </w:r>
          </w:p>
          <w:p w:rsidR="00701D74" w:rsidRPr="00300AD5" w:rsidRDefault="00701D74" w:rsidP="00300AD5">
            <w:pPr>
              <w:pStyle w:val="ListParagraph"/>
              <w:numPr>
                <w:ilvl w:val="0"/>
                <w:numId w:val="6"/>
              </w:num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Membongkar bangun balok dan bangun kubus dari kertas karton agar terlihat jelas jaring-jaringnya, sehingga persamaannya bisa terlihat nyata</w:t>
            </w:r>
          </w:p>
          <w:p w:rsidR="00701D74" w:rsidRPr="00300AD5" w:rsidRDefault="00701D74" w:rsidP="00300AD5">
            <w:pPr>
              <w:pStyle w:val="ListParagraph"/>
              <w:numPr>
                <w:ilvl w:val="0"/>
                <w:numId w:val="6"/>
              </w:num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Membongkar bangun balok dan bangun kubus dari kertas karton agar terlihat jelas jaring-jaringnya, sehingga perbedaannya terlihat lebih nyata</w:t>
            </w:r>
          </w:p>
        </w:tc>
      </w:tr>
    </w:tbl>
    <w:p w:rsidR="00701D74" w:rsidRDefault="00701D74" w:rsidP="002A7999">
      <w:pPr>
        <w:spacing w:after="0" w:line="480" w:lineRule="auto"/>
        <w:jc w:val="both"/>
        <w:rPr>
          <w:rFonts w:ascii="Times New Roman" w:hAnsi="Times New Roman" w:cs="Times New Roman"/>
          <w:sz w:val="24"/>
          <w:szCs w:val="24"/>
        </w:rPr>
      </w:pPr>
    </w:p>
    <w:p w:rsidR="00701D74" w:rsidRDefault="00701D74" w:rsidP="002A7999">
      <w:pPr>
        <w:spacing w:after="0" w:line="480" w:lineRule="auto"/>
        <w:jc w:val="both"/>
        <w:rPr>
          <w:rFonts w:ascii="Times New Roman" w:hAnsi="Times New Roman" w:cs="Times New Roman"/>
          <w:sz w:val="24"/>
          <w:szCs w:val="24"/>
        </w:rPr>
      </w:pPr>
    </w:p>
    <w:p w:rsidR="00701D74" w:rsidRDefault="00701D74" w:rsidP="002A7999">
      <w:pPr>
        <w:spacing w:after="0" w:line="480" w:lineRule="auto"/>
        <w:jc w:val="both"/>
        <w:rPr>
          <w:rFonts w:ascii="Times New Roman" w:hAnsi="Times New Roman" w:cs="Times New Roman"/>
          <w:sz w:val="24"/>
          <w:szCs w:val="24"/>
        </w:rPr>
      </w:pPr>
    </w:p>
    <w:p w:rsidR="00701D74" w:rsidRPr="003B4BFB" w:rsidRDefault="00701D74" w:rsidP="002A7999">
      <w:pPr>
        <w:spacing w:after="0" w:line="480" w:lineRule="auto"/>
        <w:jc w:val="both"/>
        <w:rPr>
          <w:rFonts w:ascii="Times New Roman" w:hAnsi="Times New Roman" w:cs="Times New Roman"/>
          <w:sz w:val="24"/>
          <w:szCs w:val="24"/>
        </w:rPr>
      </w:pPr>
    </w:p>
    <w:p w:rsidR="00701D74" w:rsidRDefault="00701D74" w:rsidP="006009F2">
      <w:pPr>
        <w:spacing w:after="0" w:line="480" w:lineRule="auto"/>
        <w:ind w:firstLine="710"/>
        <w:jc w:val="both"/>
        <w:rPr>
          <w:rFonts w:ascii="Times New Roman" w:hAnsi="Times New Roman" w:cs="Times New Roman"/>
          <w:b/>
          <w:i/>
          <w:sz w:val="24"/>
          <w:szCs w:val="24"/>
        </w:rPr>
      </w:pPr>
      <w:r w:rsidRPr="00357904">
        <w:rPr>
          <w:rFonts w:ascii="Times New Roman" w:hAnsi="Times New Roman" w:cs="Times New Roman"/>
          <w:b/>
          <w:i/>
          <w:sz w:val="24"/>
          <w:szCs w:val="24"/>
        </w:rPr>
        <w:t>Siklus II</w:t>
      </w:r>
    </w:p>
    <w:p w:rsidR="00701D74" w:rsidRPr="000C4B69" w:rsidRDefault="00701D74" w:rsidP="00916037">
      <w:pPr>
        <w:pStyle w:val="ListParagraph"/>
        <w:numPr>
          <w:ilvl w:val="0"/>
          <w:numId w:val="4"/>
        </w:numPr>
        <w:spacing w:after="0" w:line="480" w:lineRule="auto"/>
        <w:jc w:val="both"/>
        <w:rPr>
          <w:rFonts w:ascii="Times New Roman" w:hAnsi="Times New Roman" w:cs="Times New Roman"/>
          <w:sz w:val="24"/>
          <w:szCs w:val="24"/>
        </w:rPr>
      </w:pPr>
      <w:r w:rsidRPr="000C4B69">
        <w:rPr>
          <w:rFonts w:ascii="Times New Roman" w:hAnsi="Times New Roman" w:cs="Times New Roman"/>
          <w:sz w:val="24"/>
          <w:szCs w:val="24"/>
        </w:rPr>
        <w:t>Perencanaan</w:t>
      </w:r>
    </w:p>
    <w:p w:rsidR="00701D74" w:rsidRDefault="00701D74" w:rsidP="006009F2">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Dalam penelitian ini, sebelum melakukan penelitian peneliti mengadakan perencanaan terlebih dahulu dengan membuat RPP lengkap dengan soal LKS dan soal tes siklus II. Selain itu pedoman observasi dan wawancara juga dibuat, karena data-data hasil observasi dan wawancara digunakan untuk memperkuat data hasil tes dan ditambah lagi dengan hasil dokumentasi.</w:t>
      </w:r>
    </w:p>
    <w:p w:rsidR="00701D74" w:rsidRDefault="00701D74" w:rsidP="006009F2">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Untuk alat peraga, dalam siklus II ini peneliti menggunakan bangun kubus dan bangun balok dari kertas karton. Selain itu juga ada kerangka bangun balok dan bangun kubus yang terbuat dari sedotan plastik.</w:t>
      </w:r>
    </w:p>
    <w:p w:rsidR="00701D74" w:rsidRPr="000C4B69" w:rsidRDefault="00701D74" w:rsidP="00916037">
      <w:pPr>
        <w:pStyle w:val="ListParagraph"/>
        <w:numPr>
          <w:ilvl w:val="0"/>
          <w:numId w:val="4"/>
        </w:numPr>
        <w:spacing w:after="0" w:line="480" w:lineRule="auto"/>
        <w:jc w:val="both"/>
        <w:rPr>
          <w:rFonts w:ascii="Times New Roman" w:hAnsi="Times New Roman" w:cs="Times New Roman"/>
          <w:sz w:val="24"/>
          <w:szCs w:val="24"/>
        </w:rPr>
      </w:pPr>
      <w:r w:rsidRPr="000C4B69">
        <w:rPr>
          <w:rFonts w:ascii="Times New Roman" w:hAnsi="Times New Roman" w:cs="Times New Roman"/>
          <w:sz w:val="24"/>
          <w:szCs w:val="24"/>
        </w:rPr>
        <w:t>Pelaksanaan</w:t>
      </w:r>
    </w:p>
    <w:p w:rsidR="00701D74" w:rsidRDefault="00701D74" w:rsidP="00023A6C">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Pada siklus II kegiatan pembelajaran hanya satu kali pertemuan, yaitu dilaksanakan pada hari Senin Tanggal 30 Mei 2011. Karena pada siklus II ini peneliti hanya membahas indikator dari siklus I yang belum tercapai.</w:t>
      </w:r>
    </w:p>
    <w:p w:rsidR="00701D74" w:rsidRPr="008204E0" w:rsidRDefault="00701D74" w:rsidP="00916037">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awal</w:t>
      </w:r>
    </w:p>
    <w:p w:rsidR="00701D74" w:rsidRDefault="00701D74" w:rsidP="007868F0">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Dalam pembelajaran ini kegiatan diawali dengan pertanyaan-pertanyaan guru kepada siswa untuk memastikan materi prasyarat sudah dikuasai siswa. Kemudian guru memotivasi siswa tentang pentingnya mempelajari materi bangun ruang ini. Karena materi bangun ruang bisa digunakan dalam kehidupan sehari-hari. Selain itu guru juga sedikit mengulang tentang materi yang telah di sampaikan pada siklus 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4"/>
      </w:tblGrid>
      <w:tr w:rsidR="00701D74" w:rsidRPr="00300AD5">
        <w:tc>
          <w:tcPr>
            <w:tcW w:w="6804" w:type="dxa"/>
          </w:tcPr>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“ada berapa sisi kubus?”</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“6 buah”</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“kalau rusuknya ada berapa?”</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“12 buah”</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“sedangkan titik sudutnya ada berapa banyak?”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“8 buah”</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sifat-sifat balok?”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“memiliki 6 buah sisi, 12 buah rusuk, 8 buah titik sudut”</w:t>
            </w:r>
          </w:p>
        </w:tc>
      </w:tr>
    </w:tbl>
    <w:p w:rsidR="00701D74" w:rsidRPr="003229B0" w:rsidRDefault="00701D74" w:rsidP="00EA5A4F">
      <w:pPr>
        <w:spacing w:after="0" w:line="480" w:lineRule="auto"/>
        <w:ind w:firstLine="720"/>
        <w:jc w:val="center"/>
        <w:rPr>
          <w:rFonts w:ascii="Times New Roman" w:hAnsi="Times New Roman" w:cs="Times New Roman"/>
          <w:b/>
          <w:bCs/>
          <w:sz w:val="20"/>
          <w:szCs w:val="20"/>
        </w:rPr>
      </w:pPr>
      <w:r>
        <w:rPr>
          <w:rFonts w:ascii="Times New Roman" w:hAnsi="Times New Roman" w:cs="Times New Roman"/>
          <w:b/>
          <w:bCs/>
          <w:sz w:val="20"/>
          <w:szCs w:val="20"/>
        </w:rPr>
        <w:t>Gambar 4.8 pengulangan materi</w:t>
      </w:r>
    </w:p>
    <w:p w:rsidR="00701D74" w:rsidRPr="00CC137A" w:rsidRDefault="00701D74" w:rsidP="007868F0">
      <w:pPr>
        <w:spacing w:after="0" w:line="480" w:lineRule="auto"/>
        <w:ind w:left="1430" w:firstLine="720"/>
        <w:jc w:val="both"/>
        <w:rPr>
          <w:rFonts w:ascii="Times New Roman" w:hAnsi="Times New Roman" w:cs="Times New Roman"/>
          <w:sz w:val="24"/>
          <w:szCs w:val="24"/>
        </w:rPr>
      </w:pPr>
      <w:r>
        <w:rPr>
          <w:rFonts w:ascii="Times New Roman" w:hAnsi="Times New Roman" w:cs="Times New Roman"/>
          <w:sz w:val="24"/>
          <w:szCs w:val="24"/>
        </w:rPr>
        <w:t>Dari gambar 4.8 terlihat bahwa kegiatan pembelajaran yang diawali dengan tanya jawab materi prasyarat antara guru dan siswa untuk melihat sejauh mana kemampuan siswa sebelum memulai kegiatan pembelajaran.</w:t>
      </w:r>
    </w:p>
    <w:p w:rsidR="00701D74" w:rsidRPr="008204E0" w:rsidRDefault="00701D74" w:rsidP="00916037">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inti</w:t>
      </w:r>
    </w:p>
    <w:p w:rsidR="00701D74" w:rsidRDefault="00701D74" w:rsidP="008204E0">
      <w:pPr>
        <w:spacing w:after="0" w:line="480" w:lineRule="auto"/>
        <w:ind w:left="1430" w:firstLine="720"/>
        <w:jc w:val="both"/>
        <w:rPr>
          <w:rFonts w:ascii="Times New Roman" w:hAnsi="Times New Roman" w:cs="Times New Roman"/>
          <w:sz w:val="24"/>
          <w:szCs w:val="24"/>
        </w:rPr>
      </w:pPr>
      <w:r>
        <w:rPr>
          <w:rFonts w:ascii="Times New Roman" w:hAnsi="Times New Roman" w:cs="Times New Roman"/>
          <w:sz w:val="24"/>
          <w:szCs w:val="24"/>
        </w:rPr>
        <w:t>Selanjutnya pada kegiatan inti guru menggunakan masalah kontekstual untuk memberi contoh benda-benda di sekitar siswa yang berbentuk bangun kubus dan bangun balok. Hal ini dilakukan dengan memberi pertanyaan kepada siswa, agar ada kontribusi dari siswa dalam kegiatan pembelajaran. Guru menggunakan model kerangka bangun kubus dan bangun balok yang terbuat dari sedotan plastik. Dari model itu siswa bisa lebih jelas melihat bentuk nyata kerangka bangun kubus dan bangun balok. Dengan menggunakan model itu juga guru memberi contoh menggambar kerangka bangun kubus dan bangun balok. Dan semua siswa harus interaktif dengan menggambar di bukunya masing-masing. Dalam menggambarkan bangun ruang, guru mengaitkan dengan materi sebelumnya, yaitu materi bangun datar.</w:t>
      </w:r>
    </w:p>
    <w:p w:rsidR="00701D74" w:rsidRDefault="00701D74" w:rsidP="008204E0">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Selanjutnya guru menggunakan model bangun kubus dan bangun balok dari kertas karton. Kemudian model itu di bongkar dan diamati oleh semua siswa. Dari jaring-jaring kedua bangun tersebut akan terlihat jelas perbedaan dan persamaan antara bangun kubus dan bangun balok. Untuk membangun kontribusi siswa guru menanyakan kembali tentang materi kemarin secara sekilas sebagai pengingat. Guru memberi pertanyaan tentang banyaknya rusuk, sisi, dan titik sudut dari bangun balok dan bangun kubus. Dan menjelaskan bahwa hal itu merupakan persamaan antara bangun balok dan bangun kubus. Selain itu juga bertanya tentang bentuk sisi dan panjang antar rusuk dari kedua bangun tersebut. Dimana bentuk sisi dan panjang antar rusuk merupakan perbedaan dari kedua bangun tersebut.</w:t>
      </w:r>
    </w:p>
    <w:p w:rsidR="00701D74" w:rsidRDefault="00701D74" w:rsidP="008F2D9E">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Setelah semua materi disampaikan guru membagikan LKS kepada masing-masing siswa. Kemudian siswa dibentuk menjadi beberapa kelompok yang beranggotakan 2 atau 3 siswa. Dalam diskusi kelompok ini semua siswa harus aktif. Karena LKS dikerjakan secara individu dalam waktu 15 menit. Hal itu dilakukan agar ada kontribusi dari masing-masing siswa dalam memecahkan suatu masalah. Pada saat siswa mengerjakan LKS, guru berkeliling kelas melihat kegiatan siswa dan memberi arahan bagi siswa yang kurang mengerti. Kemudian hasil pekerjaan siswa dikoreksi dan siswa juga secara aktif ikut mengoreksi. Dalam soal menggambar guru meminta beberapa siswa untuk menggambar bangun kubus dan bangun balok di papan tulis dan siswa lain memperhatikan.</w:t>
      </w:r>
    </w:p>
    <w:p w:rsidR="00701D74" w:rsidRPr="007868F0" w:rsidRDefault="00701D74" w:rsidP="007868F0">
      <w:pPr>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Sebelum kegiatan pembelajaran diakhiri guru memberikan soal tes siklus II kepada masing-masing siswa. Soal tersebut untuk melihat hasil yang diperoleh siswa dalam siklus pertama ini. Siswa diberi waktu 15 menit untuk mengerjakan soal tes siklus II secara individu. Setelah 15 menit semua siswa mengumpulkan hasil pekerjaannya kepada guru.</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4"/>
      </w:tblGrid>
      <w:tr w:rsidR="00701D74" w:rsidRPr="00300AD5">
        <w:tc>
          <w:tcPr>
            <w:tcW w:w="6804" w:type="dxa"/>
          </w:tcPr>
          <w:p w:rsidR="00701D74" w:rsidRPr="00300AD5" w:rsidRDefault="00701D74" w:rsidP="00300AD5">
            <w:pPr>
              <w:spacing w:after="0" w:line="240" w:lineRule="auto"/>
              <w:ind w:left="742" w:hanging="708"/>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“sebutkan benda-benda di sekitar kalian yang berberntuk balok dan kubus”</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“kardus, almari,rubik, kotak amal, dsb”</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    : menunjukkan model kerangka balok dan kubus dari sedotan plastik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   : mengamati model tersebut</w:t>
            </w:r>
          </w:p>
          <w:p w:rsidR="00701D74" w:rsidRPr="00300AD5" w:rsidRDefault="00701D74" w:rsidP="00300AD5">
            <w:pPr>
              <w:spacing w:after="0" w:line="240" w:lineRule="auto"/>
              <w:ind w:left="742" w:hanging="742"/>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memberi contoh cara menggambar kerangka kubus dan balok yang benar di papan tulis</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menggambar di bukunya masing-masing</w:t>
            </w:r>
          </w:p>
          <w:p w:rsidR="00701D74" w:rsidRPr="00300AD5" w:rsidRDefault="00701D74" w:rsidP="00300AD5">
            <w:pPr>
              <w:spacing w:after="0" w:line="240" w:lineRule="auto"/>
              <w:ind w:left="742" w:hanging="742"/>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xml:space="preserve">: menunjukkan kubus dari kertas karton pada siswa dan membongkar sehingga terlihat jelas jaring-jaringnya </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   : mengamatinya</w:t>
            </w:r>
            <w:bookmarkStart w:id="0" w:name="_GoBack"/>
            <w:bookmarkEnd w:id="0"/>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sifat-sifatnya?”</w:t>
            </w:r>
          </w:p>
          <w:p w:rsidR="00701D74" w:rsidRPr="00300AD5" w:rsidRDefault="00701D74" w:rsidP="00300AD5">
            <w:pPr>
              <w:tabs>
                <w:tab w:val="left" w:pos="601"/>
              </w:tabs>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“memiliki 6 buah sisi, 12 buah rusuk, 8 buah titik sudut”</w:t>
            </w:r>
          </w:p>
          <w:p w:rsidR="00701D74" w:rsidRPr="00300AD5" w:rsidRDefault="00701D74" w:rsidP="00300AD5">
            <w:pPr>
              <w:spacing w:after="0" w:line="240" w:lineRule="auto"/>
              <w:ind w:left="742" w:hanging="708"/>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(menunjukkan balok dari kertas karton pada siswa dan membongkar sehingga terlihat jelas jaring-jaringnya )</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(mengamatinya)</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sifat-sifatnya?”</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“memiliki 6 buah sisi, 12 buah rusuk, 8 buah titik sudut”</w:t>
            </w:r>
          </w:p>
          <w:p w:rsidR="00701D74" w:rsidRPr="00300AD5" w:rsidRDefault="00701D74" w:rsidP="00300AD5">
            <w:pPr>
              <w:spacing w:after="0" w:line="240" w:lineRule="auto"/>
              <w:ind w:left="742" w:hanging="742"/>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“hal itu merupakan persamaan kubus dan balok”, “bagaimana persamaan balok dan kubus?”</w:t>
            </w:r>
          </w:p>
          <w:p w:rsidR="00701D74" w:rsidRPr="00300AD5" w:rsidRDefault="00701D74" w:rsidP="00300AD5">
            <w:pPr>
              <w:spacing w:after="0" w:line="240" w:lineRule="auto"/>
              <w:ind w:left="742" w:hanging="742"/>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“sama-sama memiliki 6 buah sisi, 12 buah rusuk, 8 buah titik sudut”</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bentuk sisi dari jaring-jaring kubus ini?”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:“persegi”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bentuk sisi dari jaring-jaring balok ini?”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:“persegi panjang”</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panjang antara rusuk dari jaring-jaring kubus ini?”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“sama panjang”</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panjang antara rusuk dari jaring-jaring balok ini?”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“tidak sama panjang”</w:t>
            </w:r>
          </w:p>
          <w:p w:rsidR="00701D74" w:rsidRPr="00300AD5" w:rsidRDefault="00701D74" w:rsidP="00300AD5">
            <w:pPr>
              <w:spacing w:after="0" w:line="240" w:lineRule="auto"/>
              <w:ind w:left="742" w:hanging="708"/>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:“jadi hal yang telah kita amati tadi merupakan perbedaan antara balok dan kubus”, “apa perbedaan balok dan kubus?”</w:t>
            </w:r>
          </w:p>
          <w:p w:rsidR="00701D74" w:rsidRPr="00300AD5" w:rsidRDefault="00701D74" w:rsidP="00300AD5">
            <w:pPr>
              <w:spacing w:after="0" w:line="240" w:lineRule="auto"/>
              <w:ind w:left="742" w:hanging="742"/>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xml:space="preserve"> : “kalau kubus bentuk sisinya persegi, dan panjang antara rusuknya sama panjang, sedangkan balok bentuk sisinya persegi panjang, dan panjang antara rusuknya tidak sama panjang”.</w:t>
            </w:r>
          </w:p>
          <w:p w:rsidR="00701D74" w:rsidRPr="00300AD5" w:rsidRDefault="00701D74" w:rsidP="00300AD5">
            <w:pPr>
              <w:spacing w:after="0" w:line="240" w:lineRule="auto"/>
              <w:ind w:left="742" w:hanging="742"/>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memberikan LKS pada masing-masing siswa dan membagi kelompok dikusi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berdiskusi dengan kelompok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mengelilingi siswa untuk  membimbing kegiatan diskusi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bersama-sama siswa mengoreksi hasil diskusi kelompok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menggambar kerangka balok dan kubus di depan kelas</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membagikan soal tes siklusII</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mengerjakan soal tes siklusII</w:t>
            </w:r>
          </w:p>
        </w:tc>
      </w:tr>
    </w:tbl>
    <w:p w:rsidR="00701D74" w:rsidRDefault="00701D74" w:rsidP="00023A6C">
      <w:pPr>
        <w:spacing w:after="0" w:line="480" w:lineRule="auto"/>
        <w:ind w:left="1440" w:firstLine="720"/>
        <w:jc w:val="center"/>
        <w:rPr>
          <w:rFonts w:ascii="Times New Roman" w:hAnsi="Times New Roman" w:cs="Times New Roman"/>
          <w:b/>
          <w:bCs/>
          <w:sz w:val="20"/>
          <w:szCs w:val="20"/>
        </w:rPr>
      </w:pPr>
      <w:r>
        <w:rPr>
          <w:rFonts w:ascii="Times New Roman" w:hAnsi="Times New Roman" w:cs="Times New Roman"/>
          <w:b/>
          <w:bCs/>
          <w:sz w:val="20"/>
          <w:szCs w:val="20"/>
        </w:rPr>
        <w:t>Gambar 4.9 kegiatan inti</w:t>
      </w:r>
    </w:p>
    <w:p w:rsidR="00701D74" w:rsidRPr="00E411DE" w:rsidRDefault="00701D74" w:rsidP="007868F0">
      <w:pPr>
        <w:spacing w:after="0" w:line="480" w:lineRule="auto"/>
        <w:ind w:left="1430" w:firstLine="720"/>
        <w:jc w:val="both"/>
        <w:rPr>
          <w:rFonts w:ascii="Times New Roman" w:hAnsi="Times New Roman" w:cs="Times New Roman"/>
          <w:sz w:val="24"/>
          <w:szCs w:val="24"/>
        </w:rPr>
      </w:pPr>
      <w:r>
        <w:rPr>
          <w:rFonts w:ascii="Times New Roman" w:hAnsi="Times New Roman" w:cs="Times New Roman"/>
          <w:sz w:val="24"/>
          <w:szCs w:val="24"/>
        </w:rPr>
        <w:t>Dari gambar 4.9 terlihat bahwa kegiatan inti pembelajaran yang dimulai dari tanya jawab guru dan siswa tentang materi. Kemudian guru menjelaskan materi dengan mengajak siswa mengamati model yang disertai dengan tanya jawab. Setelah materi tersampaikan siswa mengerjakan LKS dengan diskusi kelompok. Guru membimbing kegiatan diskusi dan mengoreksi hasil diskusi dengan kontribusi siswa.</w:t>
      </w:r>
    </w:p>
    <w:p w:rsidR="00701D74" w:rsidRPr="008F2D9E" w:rsidRDefault="00701D74" w:rsidP="00916037">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Kegiatan akhir</w:t>
      </w:r>
    </w:p>
    <w:p w:rsidR="00701D74" w:rsidRDefault="00701D74" w:rsidP="008F2D9E">
      <w:pPr>
        <w:spacing w:after="0" w:line="480" w:lineRule="auto"/>
        <w:ind w:left="1430" w:firstLine="720"/>
        <w:jc w:val="both"/>
        <w:rPr>
          <w:rFonts w:ascii="Times New Roman" w:hAnsi="Times New Roman" w:cs="Times New Roman"/>
          <w:sz w:val="24"/>
          <w:szCs w:val="24"/>
        </w:rPr>
      </w:pPr>
      <w:r>
        <w:rPr>
          <w:rFonts w:ascii="Times New Roman" w:hAnsi="Times New Roman" w:cs="Times New Roman"/>
          <w:sz w:val="24"/>
          <w:szCs w:val="24"/>
        </w:rPr>
        <w:t>Kemudian kegiatan pembelajaran diakhiri dengan penekanan materi yang telah dipelajari dengan memberikan pertanyaan-pertanyaan kepada siswa. Hal tersebut dilakukan agar siswa berperan aktif dan membangun kontribusi siswa dalam menyimpulkan suatu materi pelajaran.</w:t>
      </w:r>
    </w:p>
    <w:p w:rsidR="00701D74" w:rsidRDefault="00701D74" w:rsidP="008F2D9E">
      <w:pPr>
        <w:spacing w:after="0" w:line="480" w:lineRule="auto"/>
        <w:ind w:left="1430" w:firstLine="720"/>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4"/>
      </w:tblGrid>
      <w:tr w:rsidR="00701D74" w:rsidRPr="00300AD5">
        <w:tc>
          <w:tcPr>
            <w:tcW w:w="6804" w:type="dxa"/>
          </w:tcPr>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sifat-sifatnya kubus?”</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“memiliki 6 buah sisi, 12 buah rusuk, 8 buah titik sudut”</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sifat-sifatnya balok?”</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“memiliki 6 buah sisi, 12 buah rusuk, 8 buah titik sudut”</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“bagaimana persamaan balok dan kubus?”</w:t>
            </w:r>
          </w:p>
          <w:p w:rsidR="00701D74" w:rsidRPr="00300AD5" w:rsidRDefault="00701D74" w:rsidP="00300AD5">
            <w:pPr>
              <w:spacing w:after="0" w:line="240" w:lineRule="auto"/>
              <w:ind w:left="742" w:hanging="708"/>
              <w:jc w:val="both"/>
              <w:rPr>
                <w:rFonts w:ascii="Times New Roman" w:hAnsi="Times New Roman" w:cs="Times New Roman"/>
                <w:sz w:val="20"/>
                <w:szCs w:val="20"/>
              </w:rPr>
            </w:pPr>
            <w:r w:rsidRPr="00300AD5">
              <w:rPr>
                <w:rFonts w:ascii="Times New Roman" w:hAnsi="Times New Roman" w:cs="Times New Roman"/>
                <w:sz w:val="20"/>
                <w:szCs w:val="20"/>
              </w:rPr>
              <w:t>Siswa</w:t>
            </w:r>
            <w:r>
              <w:rPr>
                <w:rFonts w:ascii="Times New Roman" w:hAnsi="Times New Roman" w:cs="Times New Roman"/>
                <w:sz w:val="20"/>
                <w:szCs w:val="20"/>
              </w:rPr>
              <w:t xml:space="preserve"> </w:t>
            </w:r>
            <w:r w:rsidRPr="00300AD5">
              <w:rPr>
                <w:rFonts w:ascii="Times New Roman" w:hAnsi="Times New Roman" w:cs="Times New Roman"/>
                <w:sz w:val="20"/>
                <w:szCs w:val="20"/>
              </w:rPr>
              <w:t>: “sama-sama memiliki 6 buah sisi, 12 buah rusuk, 8 buah titik sudut”</w:t>
            </w:r>
          </w:p>
          <w:p w:rsidR="00701D74" w:rsidRPr="00300AD5" w:rsidRDefault="00701D74" w:rsidP="00300AD5">
            <w:pPr>
              <w:spacing w:after="0" w:line="240" w:lineRule="auto"/>
              <w:jc w:val="both"/>
              <w:rPr>
                <w:rFonts w:ascii="Times New Roman" w:hAnsi="Times New Roman" w:cs="Times New Roman"/>
                <w:sz w:val="20"/>
                <w:szCs w:val="20"/>
              </w:rPr>
            </w:pPr>
            <w:r w:rsidRPr="00300AD5">
              <w:rPr>
                <w:rFonts w:ascii="Times New Roman" w:hAnsi="Times New Roman" w:cs="Times New Roman"/>
                <w:sz w:val="20"/>
                <w:szCs w:val="20"/>
              </w:rPr>
              <w:t>Guru</w:t>
            </w:r>
            <w:r>
              <w:rPr>
                <w:rFonts w:ascii="Times New Roman" w:hAnsi="Times New Roman" w:cs="Times New Roman"/>
                <w:sz w:val="20"/>
                <w:szCs w:val="20"/>
              </w:rPr>
              <w:t xml:space="preserve">   </w:t>
            </w:r>
            <w:r w:rsidRPr="00300AD5">
              <w:rPr>
                <w:rFonts w:ascii="Times New Roman" w:hAnsi="Times New Roman" w:cs="Times New Roman"/>
                <w:sz w:val="20"/>
                <w:szCs w:val="20"/>
              </w:rPr>
              <w:t>: “apa perbedaan balok dan kubus?”</w:t>
            </w:r>
          </w:p>
          <w:p w:rsidR="00701D74" w:rsidRPr="00300AD5" w:rsidRDefault="00701D74" w:rsidP="00300AD5">
            <w:pPr>
              <w:spacing w:after="0" w:line="240" w:lineRule="auto"/>
              <w:ind w:left="742" w:hanging="708"/>
              <w:jc w:val="both"/>
              <w:rPr>
                <w:rFonts w:ascii="Times New Roman" w:hAnsi="Times New Roman" w:cs="Times New Roman"/>
                <w:sz w:val="20"/>
                <w:szCs w:val="20"/>
              </w:rPr>
            </w:pPr>
            <w:r w:rsidRPr="00300AD5">
              <w:rPr>
                <w:rFonts w:ascii="Times New Roman" w:hAnsi="Times New Roman" w:cs="Times New Roman"/>
                <w:sz w:val="20"/>
                <w:szCs w:val="20"/>
              </w:rPr>
              <w:t>Sisw</w:t>
            </w:r>
            <w:r w:rsidRPr="00300AD5">
              <w:rPr>
                <w:rFonts w:ascii="Times New Roman" w:hAnsi="Times New Roman" w:cs="Times New Roman"/>
                <w:sz w:val="20"/>
                <w:szCs w:val="20"/>
                <w:lang w:val="en-US"/>
              </w:rPr>
              <w:t>a</w:t>
            </w:r>
            <w:r w:rsidRPr="00300AD5">
              <w:rPr>
                <w:rFonts w:ascii="Times New Roman" w:hAnsi="Times New Roman" w:cs="Times New Roman"/>
                <w:sz w:val="20"/>
                <w:szCs w:val="20"/>
              </w:rPr>
              <w:t xml:space="preserve"> : “kalau kubus bentuk sisinya persegi, dan panjang antara rusuknya sama, sedangkan balok bentuk sisinya persegi panjang, dan panjang antara rusuknya tidak sama panjang”.</w:t>
            </w:r>
          </w:p>
        </w:tc>
      </w:tr>
    </w:tbl>
    <w:p w:rsidR="00701D74" w:rsidRDefault="00701D74" w:rsidP="00023A6C">
      <w:pPr>
        <w:spacing w:after="0" w:line="480" w:lineRule="auto"/>
        <w:ind w:left="1430" w:firstLine="720"/>
        <w:jc w:val="center"/>
        <w:rPr>
          <w:rFonts w:ascii="Times New Roman" w:hAnsi="Times New Roman" w:cs="Times New Roman"/>
          <w:b/>
          <w:bCs/>
          <w:sz w:val="20"/>
          <w:szCs w:val="20"/>
        </w:rPr>
      </w:pPr>
      <w:r>
        <w:rPr>
          <w:rFonts w:ascii="Times New Roman" w:hAnsi="Times New Roman" w:cs="Times New Roman"/>
          <w:b/>
          <w:bCs/>
          <w:sz w:val="20"/>
          <w:szCs w:val="20"/>
        </w:rPr>
        <w:t>Gambar 4.10 pengambilan kesimpulan</w:t>
      </w:r>
    </w:p>
    <w:p w:rsidR="00701D74" w:rsidRPr="00FF3B3E" w:rsidRDefault="00701D74" w:rsidP="007868F0">
      <w:pPr>
        <w:spacing w:after="0" w:line="480" w:lineRule="auto"/>
        <w:ind w:left="1430" w:firstLine="720"/>
        <w:jc w:val="both"/>
        <w:rPr>
          <w:rFonts w:ascii="Times New Roman" w:hAnsi="Times New Roman" w:cs="Times New Roman"/>
          <w:sz w:val="24"/>
          <w:szCs w:val="24"/>
        </w:rPr>
      </w:pPr>
      <w:r w:rsidRPr="00FF3B3E">
        <w:rPr>
          <w:rFonts w:ascii="Times New Roman" w:hAnsi="Times New Roman" w:cs="Times New Roman"/>
          <w:sz w:val="24"/>
          <w:szCs w:val="24"/>
        </w:rPr>
        <w:t xml:space="preserve">Dari </w:t>
      </w:r>
      <w:r>
        <w:rPr>
          <w:rFonts w:ascii="Times New Roman" w:hAnsi="Times New Roman" w:cs="Times New Roman"/>
          <w:sz w:val="24"/>
          <w:szCs w:val="24"/>
        </w:rPr>
        <w:t>gambar 4.10 terlihat bahwa guru mengambil kesimpulan dengan kontribusi siswa. Siswa terlibat secara aktif dalam menyimpulkan suatu materi pelajaran.</w:t>
      </w:r>
    </w:p>
    <w:p w:rsidR="00701D74" w:rsidRDefault="00701D74" w:rsidP="00916037">
      <w:pPr>
        <w:pStyle w:val="ListParagraph"/>
        <w:numPr>
          <w:ilvl w:val="0"/>
          <w:numId w:val="4"/>
        </w:numPr>
        <w:spacing w:after="0" w:line="480" w:lineRule="auto"/>
        <w:jc w:val="both"/>
        <w:rPr>
          <w:rFonts w:ascii="Times New Roman" w:hAnsi="Times New Roman" w:cs="Times New Roman"/>
          <w:sz w:val="24"/>
          <w:szCs w:val="24"/>
        </w:rPr>
      </w:pPr>
      <w:r w:rsidRPr="00221F59">
        <w:rPr>
          <w:rFonts w:ascii="Times New Roman" w:hAnsi="Times New Roman" w:cs="Times New Roman"/>
          <w:sz w:val="24"/>
          <w:szCs w:val="24"/>
        </w:rPr>
        <w:t>Observasi</w:t>
      </w:r>
    </w:p>
    <w:p w:rsidR="00701D74" w:rsidRPr="00015699" w:rsidRDefault="00701D74" w:rsidP="00404D44">
      <w:pPr>
        <w:spacing w:after="0" w:line="480" w:lineRule="auto"/>
        <w:ind w:left="1106" w:firstLine="879"/>
        <w:jc w:val="lowKashida"/>
        <w:rPr>
          <w:rFonts w:ascii="Times New Roman" w:hAnsi="Times New Roman" w:cs="Times New Roman"/>
          <w:sz w:val="24"/>
          <w:szCs w:val="24"/>
          <w:lang w:val="en-US"/>
        </w:rPr>
      </w:pPr>
      <w:r w:rsidRPr="007D3D8B">
        <w:rPr>
          <w:rFonts w:ascii="Times New Roman" w:hAnsi="Times New Roman" w:cs="Times New Roman"/>
          <w:sz w:val="24"/>
          <w:szCs w:val="24"/>
        </w:rPr>
        <w:t>Berdas</w:t>
      </w:r>
      <w:r>
        <w:rPr>
          <w:rFonts w:ascii="Times New Roman" w:hAnsi="Times New Roman" w:cs="Times New Roman"/>
          <w:sz w:val="24"/>
          <w:szCs w:val="24"/>
          <w:lang w:val="en-US"/>
        </w:rPr>
        <w:t>a</w:t>
      </w:r>
      <w:r w:rsidRPr="007D3D8B">
        <w:rPr>
          <w:rFonts w:ascii="Times New Roman" w:hAnsi="Times New Roman" w:cs="Times New Roman"/>
          <w:sz w:val="24"/>
          <w:szCs w:val="24"/>
        </w:rPr>
        <w:t>r</w:t>
      </w:r>
      <w:r>
        <w:rPr>
          <w:rFonts w:ascii="Times New Roman" w:hAnsi="Times New Roman" w:cs="Times New Roman"/>
          <w:sz w:val="24"/>
          <w:szCs w:val="24"/>
        </w:rPr>
        <w:t>kan observasi dapat di peroleh keterangan sebagai berikut:</w:t>
      </w:r>
    </w:p>
    <w:p w:rsidR="00701D74" w:rsidRDefault="00701D74" w:rsidP="00404D44">
      <w:pPr>
        <w:pStyle w:val="ListParagraph"/>
        <w:numPr>
          <w:ilvl w:val="0"/>
          <w:numId w:val="16"/>
        </w:numPr>
        <w:spacing w:after="0" w:line="480" w:lineRule="auto"/>
        <w:jc w:val="lowKashida"/>
        <w:rPr>
          <w:rFonts w:ascii="Times New Roman" w:hAnsi="Times New Roman" w:cs="Times New Roman"/>
          <w:sz w:val="24"/>
          <w:szCs w:val="24"/>
        </w:rPr>
      </w:pPr>
      <w:r>
        <w:rPr>
          <w:rFonts w:ascii="Times New Roman" w:hAnsi="Times New Roman" w:cs="Times New Roman"/>
          <w:sz w:val="24"/>
          <w:szCs w:val="24"/>
        </w:rPr>
        <w:t>Penggunaan masalah kontekstual</w:t>
      </w:r>
    </w:p>
    <w:p w:rsidR="00701D74" w:rsidRDefault="00701D74" w:rsidP="007868F0">
      <w:pPr>
        <w:spacing w:after="0"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Guru sudah optimal menjelaskan pentingnya materi pelajaran dalam penerapannya dan juga optimal dalam m</w:t>
      </w:r>
      <w:r w:rsidRPr="00340DAA">
        <w:rPr>
          <w:rFonts w:ascii="Times New Roman" w:hAnsi="Times New Roman" w:cs="Times New Roman"/>
          <w:sz w:val="24"/>
          <w:szCs w:val="24"/>
        </w:rPr>
        <w:t>enjelaskan keterkaitan materi dalam kehidupan sehari-hari</w:t>
      </w:r>
      <w:r>
        <w:rPr>
          <w:rFonts w:ascii="Times New Roman" w:hAnsi="Times New Roman" w:cs="Times New Roman"/>
          <w:sz w:val="24"/>
          <w:szCs w:val="24"/>
        </w:rPr>
        <w:t>. Guru juga sudah cukup optimal mengaitkan pertanyaan dengan masalah kontekstual. Soal tes/LKS pun juga sudah cukup terkait dengan masalah kontekstual.</w:t>
      </w:r>
    </w:p>
    <w:p w:rsidR="00701D74" w:rsidRDefault="00701D74" w:rsidP="007868F0">
      <w:pPr>
        <w:spacing w:after="0"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Siswa sudah cukup mampu memahami masalah kontekstual. Siswa pun juga sudah cukup mampu mengaitkan materi pelajaran dengan kehidupan sehari-hari.</w:t>
      </w:r>
    </w:p>
    <w:p w:rsidR="00701D74" w:rsidRDefault="00701D74" w:rsidP="00404D44">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Penggunaan model</w:t>
      </w:r>
    </w:p>
    <w:p w:rsidR="00701D74" w:rsidRDefault="00701D74" w:rsidP="00404D44">
      <w:pPr>
        <w:spacing w:after="0"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Guru sudah menunjukkan contoh benda/model yang berhubungan dengan materi pelajaran. Guru pun juga sudah optimal dalam menjelaskan materi dengan mengamati model. Tetapi guru kurang optimal dalam membimbing siswa untuk memecahkan  masalah berdasarkan model.</w:t>
      </w:r>
    </w:p>
    <w:p w:rsidR="00701D74" w:rsidRDefault="00701D74" w:rsidP="00404D44">
      <w:pPr>
        <w:spacing w:after="0"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Siswa cukup m</w:t>
      </w:r>
      <w:r w:rsidRPr="00445D00">
        <w:rPr>
          <w:rFonts w:ascii="Times New Roman" w:hAnsi="Times New Roman" w:cs="Times New Roman"/>
          <w:sz w:val="24"/>
          <w:szCs w:val="24"/>
        </w:rPr>
        <w:t xml:space="preserve">ampu </w:t>
      </w:r>
      <w:r>
        <w:rPr>
          <w:rFonts w:ascii="Times New Roman" w:hAnsi="Times New Roman" w:cs="Times New Roman"/>
          <w:sz w:val="24"/>
          <w:szCs w:val="24"/>
        </w:rPr>
        <w:t xml:space="preserve">dalam </w:t>
      </w:r>
      <w:r w:rsidRPr="00445D00">
        <w:rPr>
          <w:rFonts w:ascii="Times New Roman" w:hAnsi="Times New Roman" w:cs="Times New Roman"/>
          <w:sz w:val="24"/>
          <w:szCs w:val="24"/>
        </w:rPr>
        <w:t>memahami materi</w:t>
      </w:r>
      <w:r>
        <w:rPr>
          <w:rFonts w:ascii="Times New Roman" w:hAnsi="Times New Roman" w:cs="Times New Roman"/>
          <w:sz w:val="24"/>
          <w:szCs w:val="24"/>
        </w:rPr>
        <w:t xml:space="preserve"> pelajaran</w:t>
      </w:r>
      <w:r w:rsidRPr="00445D00">
        <w:rPr>
          <w:rFonts w:ascii="Times New Roman" w:hAnsi="Times New Roman" w:cs="Times New Roman"/>
          <w:sz w:val="24"/>
          <w:szCs w:val="24"/>
        </w:rPr>
        <w:t xml:space="preserve"> berdasarkan model</w:t>
      </w:r>
      <w:r>
        <w:rPr>
          <w:rFonts w:ascii="Times New Roman" w:hAnsi="Times New Roman" w:cs="Times New Roman"/>
          <w:sz w:val="24"/>
          <w:szCs w:val="24"/>
        </w:rPr>
        <w:t>. Siswa pun juga cukup m</w:t>
      </w:r>
      <w:r w:rsidRPr="00445D00">
        <w:rPr>
          <w:rFonts w:ascii="Times New Roman" w:hAnsi="Times New Roman" w:cs="Times New Roman"/>
          <w:sz w:val="24"/>
          <w:szCs w:val="24"/>
        </w:rPr>
        <w:t xml:space="preserve">ampu </w:t>
      </w:r>
      <w:r>
        <w:rPr>
          <w:rFonts w:ascii="Times New Roman" w:hAnsi="Times New Roman" w:cs="Times New Roman"/>
          <w:sz w:val="24"/>
          <w:szCs w:val="24"/>
        </w:rPr>
        <w:t xml:space="preserve">dalam </w:t>
      </w:r>
      <w:r w:rsidRPr="00445D00">
        <w:rPr>
          <w:rFonts w:ascii="Times New Roman" w:hAnsi="Times New Roman" w:cs="Times New Roman"/>
          <w:sz w:val="24"/>
          <w:szCs w:val="24"/>
        </w:rPr>
        <w:t>menemukan strategi pemecahan masalah berdasarkan model</w:t>
      </w:r>
      <w:r>
        <w:rPr>
          <w:rFonts w:ascii="Times New Roman" w:hAnsi="Times New Roman" w:cs="Times New Roman"/>
          <w:sz w:val="24"/>
          <w:szCs w:val="24"/>
        </w:rPr>
        <w:t>.</w:t>
      </w:r>
    </w:p>
    <w:p w:rsidR="00701D74" w:rsidRDefault="00701D74" w:rsidP="00404D44">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Kontribusi siswa</w:t>
      </w:r>
    </w:p>
    <w:p w:rsidR="00701D74" w:rsidRDefault="00701D74" w:rsidP="00404D44">
      <w:pPr>
        <w:spacing w:after="0" w:line="480" w:lineRule="auto"/>
        <w:ind w:left="1790" w:firstLine="720"/>
        <w:jc w:val="both"/>
        <w:rPr>
          <w:rFonts w:ascii="Times New Roman" w:hAnsi="Times New Roman" w:cs="Times New Roman"/>
          <w:sz w:val="24"/>
          <w:szCs w:val="24"/>
        </w:rPr>
      </w:pPr>
      <w:r w:rsidRPr="00445D00">
        <w:rPr>
          <w:rFonts w:ascii="Times New Roman" w:hAnsi="Times New Roman" w:cs="Times New Roman"/>
          <w:sz w:val="24"/>
          <w:szCs w:val="24"/>
        </w:rPr>
        <w:t xml:space="preserve">Guru </w:t>
      </w:r>
      <w:r>
        <w:rPr>
          <w:rFonts w:ascii="Times New Roman" w:hAnsi="Times New Roman" w:cs="Times New Roman"/>
          <w:sz w:val="24"/>
          <w:szCs w:val="24"/>
        </w:rPr>
        <w:t>cukup</w:t>
      </w:r>
      <w:r w:rsidRPr="00445D00">
        <w:rPr>
          <w:rFonts w:ascii="Times New Roman" w:hAnsi="Times New Roman" w:cs="Times New Roman"/>
          <w:sz w:val="24"/>
          <w:szCs w:val="24"/>
        </w:rPr>
        <w:t xml:space="preserve"> optimal dalam memancing siswa untuk mengajukan pendapat. Guru pun juga </w:t>
      </w:r>
      <w:r>
        <w:rPr>
          <w:rFonts w:ascii="Times New Roman" w:hAnsi="Times New Roman" w:cs="Times New Roman"/>
          <w:sz w:val="24"/>
          <w:szCs w:val="24"/>
        </w:rPr>
        <w:t>cukup</w:t>
      </w:r>
      <w:r w:rsidRPr="00445D00">
        <w:rPr>
          <w:rFonts w:ascii="Times New Roman" w:hAnsi="Times New Roman" w:cs="Times New Roman"/>
          <w:sz w:val="24"/>
          <w:szCs w:val="24"/>
        </w:rPr>
        <w:t xml:space="preserve"> menghargai pendapat siswa dan tidak memberi kesempatan kepada siswa untuk menanggapi pendapat temannya. Guru </w:t>
      </w:r>
      <w:r>
        <w:rPr>
          <w:rFonts w:ascii="Times New Roman" w:hAnsi="Times New Roman" w:cs="Times New Roman"/>
          <w:sz w:val="24"/>
          <w:szCs w:val="24"/>
        </w:rPr>
        <w:t xml:space="preserve">sudah </w:t>
      </w:r>
      <w:r w:rsidRPr="00445D00">
        <w:rPr>
          <w:rFonts w:ascii="Times New Roman" w:hAnsi="Times New Roman" w:cs="Times New Roman"/>
          <w:sz w:val="24"/>
          <w:szCs w:val="24"/>
        </w:rPr>
        <w:t xml:space="preserve">melibatkan siswa dalam memecahkan masalah. </w:t>
      </w:r>
      <w:r>
        <w:rPr>
          <w:rFonts w:ascii="Times New Roman" w:hAnsi="Times New Roman" w:cs="Times New Roman"/>
          <w:sz w:val="24"/>
          <w:szCs w:val="24"/>
        </w:rPr>
        <w:t>Dan</w:t>
      </w:r>
      <w:r w:rsidRPr="00445D00">
        <w:rPr>
          <w:rFonts w:ascii="Times New Roman" w:hAnsi="Times New Roman" w:cs="Times New Roman"/>
          <w:sz w:val="24"/>
          <w:szCs w:val="24"/>
        </w:rPr>
        <w:t xml:space="preserve"> guru </w:t>
      </w:r>
      <w:r>
        <w:rPr>
          <w:rFonts w:ascii="Times New Roman" w:hAnsi="Times New Roman" w:cs="Times New Roman"/>
          <w:sz w:val="24"/>
          <w:szCs w:val="24"/>
        </w:rPr>
        <w:t>juga sudah</w:t>
      </w:r>
      <w:r w:rsidRPr="00445D00">
        <w:rPr>
          <w:rFonts w:ascii="Times New Roman" w:hAnsi="Times New Roman" w:cs="Times New Roman"/>
          <w:sz w:val="24"/>
          <w:szCs w:val="24"/>
        </w:rPr>
        <w:t xml:space="preserve"> optimal dalam mengambil kesimpulan dengan melibatkan siswa.</w:t>
      </w:r>
    </w:p>
    <w:p w:rsidR="00701D74" w:rsidRDefault="00701D74" w:rsidP="007868F0">
      <w:pPr>
        <w:spacing w:after="0"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S</w:t>
      </w:r>
      <w:r w:rsidRPr="00445D00">
        <w:rPr>
          <w:rFonts w:ascii="Times New Roman" w:hAnsi="Times New Roman" w:cs="Times New Roman"/>
          <w:sz w:val="24"/>
          <w:szCs w:val="24"/>
        </w:rPr>
        <w:t>iswa</w:t>
      </w:r>
      <w:r>
        <w:rPr>
          <w:rFonts w:ascii="Times New Roman" w:hAnsi="Times New Roman" w:cs="Times New Roman"/>
          <w:sz w:val="24"/>
          <w:szCs w:val="24"/>
        </w:rPr>
        <w:t xml:space="preserve"> sudah </w:t>
      </w:r>
      <w:r w:rsidRPr="00445D00">
        <w:rPr>
          <w:rFonts w:ascii="Times New Roman" w:hAnsi="Times New Roman" w:cs="Times New Roman"/>
          <w:sz w:val="24"/>
          <w:szCs w:val="24"/>
        </w:rPr>
        <w:t>berani mengemukakan pendapat</w:t>
      </w:r>
      <w:r>
        <w:rPr>
          <w:rFonts w:ascii="Times New Roman" w:hAnsi="Times New Roman" w:cs="Times New Roman"/>
          <w:sz w:val="24"/>
          <w:szCs w:val="24"/>
        </w:rPr>
        <w:t>nya dan juga sudah berani</w:t>
      </w:r>
      <w:r w:rsidRPr="00445D00">
        <w:rPr>
          <w:rFonts w:ascii="Times New Roman" w:hAnsi="Times New Roman" w:cs="Times New Roman"/>
          <w:sz w:val="24"/>
          <w:szCs w:val="24"/>
        </w:rPr>
        <w:t xml:space="preserve"> menanggapi pendapat teman</w:t>
      </w:r>
      <w:r>
        <w:rPr>
          <w:rFonts w:ascii="Times New Roman" w:hAnsi="Times New Roman" w:cs="Times New Roman"/>
          <w:sz w:val="24"/>
          <w:szCs w:val="24"/>
        </w:rPr>
        <w:t>nya. Dan siswa juga m</w:t>
      </w:r>
      <w:r w:rsidRPr="00445D00">
        <w:rPr>
          <w:rFonts w:ascii="Times New Roman" w:hAnsi="Times New Roman" w:cs="Times New Roman"/>
          <w:sz w:val="24"/>
          <w:szCs w:val="24"/>
        </w:rPr>
        <w:t>ampu membuat kesimpulan yang logis</w:t>
      </w:r>
      <w:r>
        <w:rPr>
          <w:rFonts w:ascii="Times New Roman" w:hAnsi="Times New Roman" w:cs="Times New Roman"/>
          <w:sz w:val="24"/>
          <w:szCs w:val="24"/>
        </w:rPr>
        <w:t>.</w:t>
      </w:r>
    </w:p>
    <w:p w:rsidR="00701D74" w:rsidRDefault="00701D74" w:rsidP="007868F0">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Interaksi</w:t>
      </w:r>
    </w:p>
    <w:p w:rsidR="00701D74" w:rsidRDefault="00701D74" w:rsidP="00404D44">
      <w:pPr>
        <w:spacing w:after="0" w:line="480" w:lineRule="auto"/>
        <w:ind w:left="1790" w:firstLine="720"/>
        <w:jc w:val="both"/>
        <w:rPr>
          <w:rFonts w:ascii="Times New Roman" w:hAnsi="Times New Roman" w:cs="Times New Roman"/>
          <w:sz w:val="24"/>
          <w:szCs w:val="24"/>
        </w:rPr>
      </w:pPr>
      <w:r>
        <w:rPr>
          <w:rFonts w:ascii="Times New Roman" w:hAnsi="Times New Roman" w:cs="Times New Roman"/>
          <w:sz w:val="24"/>
          <w:szCs w:val="24"/>
        </w:rPr>
        <w:t>Guru sudah m</w:t>
      </w:r>
      <w:r w:rsidRPr="00127767">
        <w:rPr>
          <w:rFonts w:ascii="Times New Roman" w:hAnsi="Times New Roman" w:cs="Times New Roman"/>
          <w:sz w:val="24"/>
          <w:szCs w:val="24"/>
        </w:rPr>
        <w:t>embentuk kelompok agar siswa berdiskusi secara aktif dengan teman sebangku</w:t>
      </w:r>
      <w:r>
        <w:rPr>
          <w:rFonts w:ascii="Times New Roman" w:hAnsi="Times New Roman" w:cs="Times New Roman"/>
          <w:sz w:val="24"/>
          <w:szCs w:val="24"/>
        </w:rPr>
        <w:t xml:space="preserve"> dan m</w:t>
      </w:r>
      <w:r w:rsidRPr="00127767">
        <w:rPr>
          <w:rFonts w:ascii="Times New Roman" w:hAnsi="Times New Roman" w:cs="Times New Roman"/>
          <w:sz w:val="24"/>
          <w:szCs w:val="24"/>
        </w:rPr>
        <w:t>embentuk kelompok agar siswa berdiskusi secara aktif dengan teman satu kelas</w:t>
      </w:r>
      <w:r>
        <w:rPr>
          <w:rFonts w:ascii="Times New Roman" w:hAnsi="Times New Roman" w:cs="Times New Roman"/>
          <w:sz w:val="24"/>
          <w:szCs w:val="24"/>
        </w:rPr>
        <w:t>. Dan guru juga m</w:t>
      </w:r>
      <w:r w:rsidRPr="00127767">
        <w:rPr>
          <w:rFonts w:ascii="Times New Roman" w:hAnsi="Times New Roman" w:cs="Times New Roman"/>
          <w:sz w:val="24"/>
          <w:szCs w:val="24"/>
        </w:rPr>
        <w:t xml:space="preserve">emberi kesempatan </w:t>
      </w:r>
      <w:r>
        <w:rPr>
          <w:rFonts w:ascii="Times New Roman" w:hAnsi="Times New Roman" w:cs="Times New Roman"/>
          <w:sz w:val="24"/>
          <w:szCs w:val="24"/>
        </w:rPr>
        <w:t xml:space="preserve">pada </w:t>
      </w:r>
      <w:r w:rsidRPr="00127767">
        <w:rPr>
          <w:rFonts w:ascii="Times New Roman" w:hAnsi="Times New Roman" w:cs="Times New Roman"/>
          <w:sz w:val="24"/>
          <w:szCs w:val="24"/>
        </w:rPr>
        <w:t>siswa untuk bertanya</w:t>
      </w:r>
      <w:r>
        <w:rPr>
          <w:rFonts w:ascii="Times New Roman" w:hAnsi="Times New Roman" w:cs="Times New Roman"/>
          <w:sz w:val="24"/>
          <w:szCs w:val="24"/>
        </w:rPr>
        <w:t>. Guru sudah m</w:t>
      </w:r>
      <w:r w:rsidRPr="00127767">
        <w:rPr>
          <w:rFonts w:ascii="Times New Roman" w:hAnsi="Times New Roman" w:cs="Times New Roman"/>
          <w:sz w:val="24"/>
          <w:szCs w:val="24"/>
        </w:rPr>
        <w:t>enghargai pertanyaan siswa</w:t>
      </w:r>
      <w:r>
        <w:rPr>
          <w:rFonts w:ascii="Times New Roman" w:hAnsi="Times New Roman" w:cs="Times New Roman"/>
          <w:sz w:val="24"/>
          <w:szCs w:val="24"/>
        </w:rPr>
        <w:t>.</w:t>
      </w:r>
    </w:p>
    <w:p w:rsidR="00701D74" w:rsidRPr="00127767" w:rsidRDefault="00701D74" w:rsidP="00404D44">
      <w:pPr>
        <w:spacing w:after="0" w:line="480" w:lineRule="auto"/>
        <w:ind w:left="1790" w:firstLine="720"/>
        <w:jc w:val="both"/>
        <w:rPr>
          <w:rFonts w:ascii="Times New Roman" w:hAnsi="Times New Roman" w:cs="Times New Roman"/>
          <w:sz w:val="24"/>
          <w:szCs w:val="24"/>
        </w:rPr>
      </w:pPr>
      <w:r w:rsidRPr="00127767">
        <w:rPr>
          <w:rFonts w:ascii="Times New Roman" w:hAnsi="Times New Roman" w:cs="Times New Roman"/>
          <w:sz w:val="24"/>
          <w:szCs w:val="24"/>
        </w:rPr>
        <w:t xml:space="preserve">Siswa </w:t>
      </w:r>
      <w:r>
        <w:rPr>
          <w:rFonts w:ascii="Times New Roman" w:hAnsi="Times New Roman" w:cs="Times New Roman"/>
          <w:sz w:val="24"/>
          <w:szCs w:val="24"/>
        </w:rPr>
        <w:t>cukup</w:t>
      </w:r>
      <w:r w:rsidRPr="00127767">
        <w:rPr>
          <w:rFonts w:ascii="Times New Roman" w:hAnsi="Times New Roman" w:cs="Times New Roman"/>
          <w:sz w:val="24"/>
          <w:szCs w:val="24"/>
        </w:rPr>
        <w:t>berani bertanya kepada guru</w:t>
      </w:r>
      <w:r>
        <w:rPr>
          <w:rFonts w:ascii="Times New Roman" w:hAnsi="Times New Roman" w:cs="Times New Roman"/>
          <w:sz w:val="24"/>
          <w:szCs w:val="24"/>
        </w:rPr>
        <w:t>. Dan s</w:t>
      </w:r>
      <w:r w:rsidRPr="00127767">
        <w:rPr>
          <w:rFonts w:ascii="Times New Roman" w:hAnsi="Times New Roman" w:cs="Times New Roman"/>
          <w:sz w:val="24"/>
          <w:szCs w:val="24"/>
        </w:rPr>
        <w:t xml:space="preserve">iswa </w:t>
      </w:r>
      <w:r>
        <w:rPr>
          <w:rFonts w:ascii="Times New Roman" w:hAnsi="Times New Roman" w:cs="Times New Roman"/>
          <w:sz w:val="24"/>
          <w:szCs w:val="24"/>
        </w:rPr>
        <w:t>juga cukup</w:t>
      </w:r>
      <w:r w:rsidRPr="00127767">
        <w:rPr>
          <w:rFonts w:ascii="Times New Roman" w:hAnsi="Times New Roman" w:cs="Times New Roman"/>
          <w:sz w:val="24"/>
          <w:szCs w:val="24"/>
        </w:rPr>
        <w:t>berdiskusi secara aktif dengan teman satu bangku</w:t>
      </w:r>
      <w:r>
        <w:rPr>
          <w:rFonts w:ascii="Times New Roman" w:hAnsi="Times New Roman" w:cs="Times New Roman"/>
          <w:sz w:val="24"/>
          <w:szCs w:val="24"/>
        </w:rPr>
        <w:t>. S</w:t>
      </w:r>
      <w:r w:rsidRPr="00127767">
        <w:rPr>
          <w:rFonts w:ascii="Times New Roman" w:hAnsi="Times New Roman" w:cs="Times New Roman"/>
          <w:sz w:val="24"/>
          <w:szCs w:val="24"/>
        </w:rPr>
        <w:t xml:space="preserve">iswa </w:t>
      </w:r>
      <w:r>
        <w:rPr>
          <w:rFonts w:ascii="Times New Roman" w:hAnsi="Times New Roman" w:cs="Times New Roman"/>
          <w:sz w:val="24"/>
          <w:szCs w:val="24"/>
        </w:rPr>
        <w:t>kurang</w:t>
      </w:r>
      <w:r w:rsidRPr="00127767">
        <w:rPr>
          <w:rFonts w:ascii="Times New Roman" w:hAnsi="Times New Roman" w:cs="Times New Roman"/>
          <w:sz w:val="24"/>
          <w:szCs w:val="24"/>
        </w:rPr>
        <w:t>berdiskusi secara aktif dengan teman satu kelas</w:t>
      </w:r>
      <w:r>
        <w:rPr>
          <w:rFonts w:ascii="Times New Roman" w:hAnsi="Times New Roman" w:cs="Times New Roman"/>
          <w:sz w:val="24"/>
          <w:szCs w:val="24"/>
        </w:rPr>
        <w:t>.</w:t>
      </w:r>
    </w:p>
    <w:p w:rsidR="00701D74" w:rsidRDefault="00701D74" w:rsidP="00404D44">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Keterkaitan</w:t>
      </w:r>
    </w:p>
    <w:p w:rsidR="00701D74" w:rsidRPr="008F2D9E" w:rsidRDefault="00701D74" w:rsidP="00404D44">
      <w:pPr>
        <w:spacing w:after="0" w:line="480" w:lineRule="auto"/>
        <w:ind w:left="1790" w:firstLine="720"/>
        <w:jc w:val="both"/>
        <w:rPr>
          <w:rFonts w:ascii="Times New Roman" w:hAnsi="Times New Roman" w:cs="Times New Roman"/>
          <w:sz w:val="24"/>
          <w:szCs w:val="24"/>
        </w:rPr>
      </w:pPr>
      <w:r w:rsidRPr="008204E0">
        <w:rPr>
          <w:rFonts w:ascii="Times New Roman" w:hAnsi="Times New Roman" w:cs="Times New Roman"/>
          <w:sz w:val="24"/>
          <w:szCs w:val="24"/>
        </w:rPr>
        <w:t xml:space="preserve">Guru sudah </w:t>
      </w:r>
      <w:r>
        <w:rPr>
          <w:rFonts w:ascii="Times New Roman" w:hAnsi="Times New Roman" w:cs="Times New Roman"/>
          <w:sz w:val="24"/>
          <w:szCs w:val="24"/>
        </w:rPr>
        <w:t xml:space="preserve">optimal </w:t>
      </w:r>
      <w:r w:rsidRPr="008204E0">
        <w:rPr>
          <w:rFonts w:ascii="Times New Roman" w:hAnsi="Times New Roman" w:cs="Times New Roman"/>
          <w:sz w:val="24"/>
          <w:szCs w:val="24"/>
        </w:rPr>
        <w:t xml:space="preserve">mengaitkan materi pelajaran dengan konsep lain atau materi sebelumnya yang menjadi prasyarat. Dan siswa </w:t>
      </w:r>
      <w:r>
        <w:rPr>
          <w:rFonts w:ascii="Times New Roman" w:hAnsi="Times New Roman" w:cs="Times New Roman"/>
          <w:sz w:val="24"/>
          <w:szCs w:val="24"/>
        </w:rPr>
        <w:t>juga sudah</w:t>
      </w:r>
      <w:r w:rsidRPr="008204E0">
        <w:rPr>
          <w:rFonts w:ascii="Times New Roman" w:hAnsi="Times New Roman" w:cs="Times New Roman"/>
          <w:sz w:val="24"/>
          <w:szCs w:val="24"/>
        </w:rPr>
        <w:t xml:space="preserve"> mampu mengaitkan materi yang dipelajari dengan materi sebelumnya yang menjadi prasyarat.</w:t>
      </w:r>
    </w:p>
    <w:p w:rsidR="00701D74" w:rsidRPr="00E411DE" w:rsidRDefault="00701D74" w:rsidP="00DC733C">
      <w:pPr>
        <w:pStyle w:val="ListParagraph"/>
        <w:spacing w:after="0" w:line="480" w:lineRule="auto"/>
        <w:ind w:left="993" w:firstLine="720"/>
        <w:jc w:val="both"/>
        <w:rPr>
          <w:rFonts w:ascii="Times New Roman" w:hAnsi="Times New Roman" w:cs="Times New Roman"/>
          <w:sz w:val="20"/>
          <w:szCs w:val="20"/>
          <w:lang w:val="en-US"/>
        </w:rPr>
      </w:pPr>
      <w:r w:rsidRPr="006009F2">
        <w:rPr>
          <w:rFonts w:ascii="Times New Roman" w:hAnsi="Times New Roman" w:cs="Times New Roman"/>
          <w:sz w:val="24"/>
          <w:szCs w:val="24"/>
        </w:rPr>
        <w:t xml:space="preserve">Berdasarkan tabel pedoman observasi bagi guru, skor yang didapat adalah </w:t>
      </w:r>
      <w:r>
        <w:rPr>
          <w:rFonts w:ascii="Times New Roman" w:hAnsi="Times New Roman" w:cs="Times New Roman"/>
          <w:sz w:val="24"/>
          <w:szCs w:val="24"/>
        </w:rPr>
        <w:t>71</w:t>
      </w:r>
      <w:r w:rsidRPr="006009F2">
        <w:rPr>
          <w:rFonts w:ascii="Times New Roman" w:hAnsi="Times New Roman" w:cs="Times New Roman"/>
          <w:sz w:val="24"/>
          <w:szCs w:val="24"/>
        </w:rPr>
        <w:t xml:space="preserve"> dan skor maksimal adalah </w:t>
      </w:r>
      <w:r>
        <w:rPr>
          <w:rFonts w:ascii="Times New Roman" w:hAnsi="Times New Roman" w:cs="Times New Roman"/>
          <w:sz w:val="24"/>
          <w:szCs w:val="24"/>
        </w:rPr>
        <w:t>85</w:t>
      </w:r>
      <w:r w:rsidRPr="006009F2">
        <w:rPr>
          <w:rFonts w:ascii="Times New Roman" w:hAnsi="Times New Roman" w:cs="Times New Roman"/>
          <w:sz w:val="24"/>
          <w:szCs w:val="24"/>
        </w:rPr>
        <w:t>.</w:t>
      </w:r>
      <w:r w:rsidRPr="007C0054">
        <w:rPr>
          <w:rFonts w:ascii="Times New Roman" w:hAnsi="Times New Roman" w:cs="Times New Roman"/>
          <w:sz w:val="24"/>
          <w:szCs w:val="24"/>
        </w:rPr>
        <w:t xml:space="preserve">Untuk mencari prosentase </w:t>
      </w:r>
      <w:r>
        <w:rPr>
          <w:rFonts w:ascii="Times New Roman" w:hAnsi="Times New Roman" w:cs="Times New Roman"/>
          <w:sz w:val="24"/>
          <w:szCs w:val="24"/>
        </w:rPr>
        <w:t>skor</w:t>
      </w:r>
      <w:r w:rsidRPr="007C0054">
        <w:rPr>
          <w:rFonts w:ascii="Times New Roman" w:hAnsi="Times New Roman" w:cs="Times New Roman"/>
          <w:sz w:val="24"/>
          <w:szCs w:val="24"/>
        </w:rPr>
        <w:t xml:space="preserve"> dapat digunakan dengan rumus </w:t>
      </w:r>
      <w:r>
        <w:rPr>
          <w:rFonts w:ascii="Times New Roman" w:hAnsi="Times New Roman" w:cs="Times New Roman"/>
          <w:sz w:val="24"/>
          <w:szCs w:val="24"/>
        </w:rPr>
        <w:t>sebagai berukut</w:t>
      </w:r>
      <w:r w:rsidRPr="007C0054">
        <w:rPr>
          <w:rFonts w:ascii="Times New Roman" w:hAnsi="Times New Roman" w:cs="Times New Roman"/>
          <w:sz w:val="24"/>
          <w:szCs w:val="24"/>
        </w:rPr>
        <w:t xml:space="preserve"> ini: prosentase </w:t>
      </w:r>
      <w:r>
        <w:rPr>
          <w:rFonts w:ascii="Times New Roman" w:hAnsi="Times New Roman" w:cs="Times New Roman"/>
          <w:sz w:val="24"/>
          <w:szCs w:val="24"/>
        </w:rPr>
        <w:t>skor</w:t>
      </w:r>
      <w:r w:rsidRPr="00300AD5">
        <w:rPr>
          <w:rFonts w:ascii="Times New Roman" w:hAnsi="Times New Roman" w:cs="Times New Roman"/>
          <w:sz w:val="20"/>
          <w:szCs w:val="20"/>
        </w:rPr>
        <w:fldChar w:fldCharType="begin"/>
      </w:r>
      <w:r w:rsidRPr="00300AD5">
        <w:rPr>
          <w:rFonts w:ascii="Times New Roman" w:hAnsi="Times New Roman" w:cs="Times New Roman"/>
          <w:sz w:val="20"/>
          <w:szCs w:val="20"/>
        </w:rPr>
        <w:instrText xml:space="preserve"> QUOTE </w:instrText>
      </w:r>
      <w:r>
        <w:pict>
          <v:shape id="_x0000_i1033" type="#_x0000_t75" style="width:117pt;height:29.25pt">
            <v:imagedata r:id="rId7" o:title="" chromakey="white"/>
          </v:shape>
        </w:pict>
      </w:r>
      <w:r w:rsidRPr="00300AD5">
        <w:rPr>
          <w:rFonts w:ascii="Times New Roman" w:hAnsi="Times New Roman" w:cs="Times New Roman"/>
          <w:sz w:val="20"/>
          <w:szCs w:val="20"/>
        </w:rPr>
        <w:instrText xml:space="preserve"> </w:instrText>
      </w:r>
      <w:r w:rsidRPr="00300AD5">
        <w:rPr>
          <w:rFonts w:ascii="Times New Roman" w:hAnsi="Times New Roman" w:cs="Times New Roman"/>
          <w:sz w:val="20"/>
          <w:szCs w:val="20"/>
        </w:rPr>
        <w:fldChar w:fldCharType="separate"/>
      </w:r>
      <w:r w:rsidRPr="00DC733C">
        <w:rPr>
          <w:rFonts w:ascii="Times New Roman" w:hAnsi="Times New Roman" w:cs="Times New Roman"/>
          <w:position w:val="-24"/>
          <w:sz w:val="20"/>
          <w:szCs w:val="20"/>
        </w:rPr>
        <w:object w:dxaOrig="2799" w:dyaOrig="620">
          <v:shape id="_x0000_i1034" type="#_x0000_t75" style="width:140.25pt;height:30.75pt" o:ole="">
            <v:imagedata r:id="rId11" o:title=""/>
          </v:shape>
          <o:OLEObject Type="Embed" ProgID="Equation.3" ShapeID="_x0000_i1034" DrawAspect="Content" ObjectID="_1370467736" r:id="rId14"/>
        </w:object>
      </w:r>
      <w:r w:rsidRPr="00300AD5">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7C0054">
        <w:rPr>
          <w:rFonts w:ascii="Times New Roman" w:hAnsi="Times New Roman" w:cs="Times New Roman"/>
          <w:sz w:val="24"/>
          <w:szCs w:val="24"/>
        </w:rPr>
        <w:t>Jadi,</w:t>
      </w:r>
      <w:r>
        <w:rPr>
          <w:rFonts w:ascii="Times New Roman" w:hAnsi="Times New Roman" w:cs="Times New Roman"/>
          <w:sz w:val="24"/>
          <w:szCs w:val="24"/>
        </w:rPr>
        <w:t xml:space="preserve"> prosentaseskoraktifitas guru/peneliti pada siklus II</w:t>
      </w:r>
      <w:r w:rsidRPr="007C0054">
        <w:rPr>
          <w:rFonts w:ascii="Times New Roman" w:hAnsi="Times New Roman" w:cs="Times New Roman"/>
          <w:sz w:val="24"/>
          <w:szCs w:val="24"/>
        </w:rPr>
        <w:t xml:space="preserve"> yang didapatkan adalah : </w:t>
      </w:r>
      <w:r w:rsidRPr="00300AD5">
        <w:rPr>
          <w:rFonts w:ascii="Times New Roman" w:hAnsi="Times New Roman" w:cs="Times New Roman"/>
          <w:sz w:val="20"/>
          <w:szCs w:val="20"/>
        </w:rPr>
        <w:fldChar w:fldCharType="begin"/>
      </w:r>
      <w:r w:rsidRPr="00300AD5">
        <w:rPr>
          <w:rFonts w:ascii="Times New Roman" w:hAnsi="Times New Roman" w:cs="Times New Roman"/>
          <w:sz w:val="20"/>
          <w:szCs w:val="20"/>
        </w:rPr>
        <w:instrText xml:space="preserve"> QUOTE </w:instrText>
      </w:r>
      <w:r>
        <w:pict>
          <v:shape id="_x0000_i1035" type="#_x0000_t75" style="width:17.25pt;height:23.25pt">
            <v:imagedata r:id="rId15" o:title="" chromakey="white"/>
          </v:shape>
        </w:pict>
      </w:r>
      <w:r w:rsidRPr="00300AD5">
        <w:rPr>
          <w:rFonts w:ascii="Times New Roman" w:hAnsi="Times New Roman" w:cs="Times New Roman"/>
          <w:sz w:val="20"/>
          <w:szCs w:val="20"/>
        </w:rPr>
        <w:instrText xml:space="preserve"> </w:instrText>
      </w:r>
      <w:r w:rsidRPr="00300AD5">
        <w:rPr>
          <w:rFonts w:ascii="Times New Roman" w:hAnsi="Times New Roman" w:cs="Times New Roman"/>
          <w:sz w:val="20"/>
          <w:szCs w:val="20"/>
        </w:rPr>
        <w:fldChar w:fldCharType="separate"/>
      </w:r>
      <w:r>
        <w:pict>
          <v:shape id="_x0000_i1036" type="#_x0000_t75" style="width:17.25pt;height:23.25pt">
            <v:imagedata r:id="rId15" o:title="" chromakey="white"/>
          </v:shape>
        </w:pict>
      </w:r>
      <w:r w:rsidRPr="00300AD5">
        <w:rPr>
          <w:rFonts w:ascii="Times New Roman" w:hAnsi="Times New Roman" w:cs="Times New Roman"/>
          <w:sz w:val="20"/>
          <w:szCs w:val="20"/>
        </w:rPr>
        <w:fldChar w:fldCharType="end"/>
      </w:r>
      <w:r>
        <w:rPr>
          <w:rFonts w:ascii="Times New Roman" w:hAnsi="Times New Roman" w:cs="Times New Roman"/>
          <w:sz w:val="20"/>
          <w:szCs w:val="20"/>
        </w:rPr>
        <w:t>X 100%= 83,5%</w:t>
      </w:r>
    </w:p>
    <w:p w:rsidR="00701D74" w:rsidRPr="007C0054" w:rsidRDefault="00701D74" w:rsidP="00404D44">
      <w:pPr>
        <w:spacing w:after="0" w:line="480" w:lineRule="auto"/>
        <w:ind w:left="1106"/>
        <w:jc w:val="lowKashida"/>
        <w:rPr>
          <w:rFonts w:ascii="Times New Roman" w:hAnsi="Times New Roman" w:cs="Times New Roman"/>
          <w:sz w:val="24"/>
          <w:szCs w:val="24"/>
        </w:rPr>
      </w:pPr>
      <w:r w:rsidRPr="007C0054">
        <w:rPr>
          <w:rFonts w:ascii="Times New Roman" w:hAnsi="Times New Roman" w:cs="Times New Roman"/>
          <w:sz w:val="24"/>
          <w:szCs w:val="24"/>
        </w:rPr>
        <w:t>Kriteria Keberhasilan Tindakan</w:t>
      </w:r>
    </w:p>
    <w:p w:rsidR="00701D74" w:rsidRPr="007C0054" w:rsidRDefault="00701D74" w:rsidP="007868F0">
      <w:pPr>
        <w:numPr>
          <w:ilvl w:val="0"/>
          <w:numId w:val="25"/>
        </w:numPr>
        <w:spacing w:after="0" w:line="480" w:lineRule="auto"/>
        <w:ind w:left="1418" w:hanging="284"/>
        <w:jc w:val="lowKashida"/>
        <w:rPr>
          <w:rFonts w:ascii="Times New Roman" w:hAnsi="Times New Roman" w:cs="Times New Roman"/>
          <w:sz w:val="24"/>
          <w:szCs w:val="24"/>
        </w:rPr>
      </w:pPr>
      <w:r w:rsidRPr="007C0054">
        <w:rPr>
          <w:rFonts w:ascii="Times New Roman" w:hAnsi="Times New Roman" w:cs="Times New Roman"/>
          <w:sz w:val="24"/>
          <w:szCs w:val="24"/>
        </w:rPr>
        <w:t>90% ≤ NR ≤ 100% = Sangat Baik</w:t>
      </w:r>
    </w:p>
    <w:p w:rsidR="00701D74" w:rsidRPr="007C0054" w:rsidRDefault="00701D74" w:rsidP="007868F0">
      <w:pPr>
        <w:numPr>
          <w:ilvl w:val="0"/>
          <w:numId w:val="25"/>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80% ≤ NR ≤ 89% = Baik</w:t>
      </w:r>
    </w:p>
    <w:p w:rsidR="00701D74" w:rsidRPr="007C0054" w:rsidRDefault="00701D74" w:rsidP="007868F0">
      <w:pPr>
        <w:numPr>
          <w:ilvl w:val="0"/>
          <w:numId w:val="25"/>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70% ≤ NR ≤ 79% = Cukup</w:t>
      </w:r>
    </w:p>
    <w:p w:rsidR="00701D74" w:rsidRPr="007C0054" w:rsidRDefault="00701D74" w:rsidP="007868F0">
      <w:pPr>
        <w:numPr>
          <w:ilvl w:val="0"/>
          <w:numId w:val="25"/>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60% ≤ NR ≤ 69% = Kurang</w:t>
      </w:r>
    </w:p>
    <w:p w:rsidR="00701D74" w:rsidRPr="007868F0" w:rsidRDefault="00701D74" w:rsidP="007868F0">
      <w:pPr>
        <w:numPr>
          <w:ilvl w:val="0"/>
          <w:numId w:val="25"/>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0% ≤ NR ≤ 59% = Kurang sekali</w:t>
      </w:r>
    </w:p>
    <w:p w:rsidR="00701D74" w:rsidRPr="007C0054" w:rsidRDefault="00701D74" w:rsidP="00404D44">
      <w:pPr>
        <w:spacing w:after="0" w:line="480" w:lineRule="auto"/>
        <w:ind w:left="1106" w:firstLine="720"/>
        <w:jc w:val="lowKashida"/>
        <w:rPr>
          <w:rFonts w:ascii="Times New Roman" w:hAnsi="Times New Roman" w:cs="Times New Roman"/>
          <w:sz w:val="24"/>
          <w:szCs w:val="24"/>
        </w:rPr>
      </w:pPr>
      <w:r w:rsidRPr="007C0054">
        <w:rPr>
          <w:rFonts w:ascii="Times New Roman" w:hAnsi="Times New Roman" w:cs="Times New Roman"/>
          <w:sz w:val="24"/>
          <w:szCs w:val="24"/>
        </w:rPr>
        <w:t xml:space="preserve">Berdasarkan pada kriteria keberhasilan tindakan, maka taraf keberhasilan aktifitas peneliti berada pada kategori </w:t>
      </w:r>
      <w:r>
        <w:rPr>
          <w:rFonts w:ascii="Times New Roman" w:hAnsi="Times New Roman" w:cs="Times New Roman"/>
          <w:sz w:val="24"/>
          <w:szCs w:val="24"/>
        </w:rPr>
        <w:t>baik</w:t>
      </w:r>
      <w:r w:rsidRPr="007C0054">
        <w:rPr>
          <w:rFonts w:ascii="Times New Roman" w:hAnsi="Times New Roman" w:cs="Times New Roman"/>
          <w:sz w:val="24"/>
          <w:szCs w:val="24"/>
        </w:rPr>
        <w:t>.</w:t>
      </w:r>
    </w:p>
    <w:p w:rsidR="00701D74" w:rsidRPr="003B4BFB" w:rsidRDefault="00701D74" w:rsidP="00DC733C">
      <w:pPr>
        <w:spacing w:after="0" w:line="480" w:lineRule="auto"/>
        <w:ind w:left="1106" w:firstLine="720"/>
        <w:jc w:val="lowKashida"/>
        <w:rPr>
          <w:rFonts w:ascii="Times New Roman" w:hAnsi="Times New Roman" w:cs="Times New Roman"/>
          <w:sz w:val="24"/>
          <w:szCs w:val="24"/>
        </w:rPr>
      </w:pPr>
      <w:r w:rsidRPr="007C0054">
        <w:rPr>
          <w:rFonts w:ascii="Times New Roman" w:hAnsi="Times New Roman" w:cs="Times New Roman"/>
          <w:sz w:val="24"/>
          <w:szCs w:val="24"/>
        </w:rPr>
        <w:t>Untuk pengamatan yang kedua adalah pengamatan aktivitas siswa selama kegiatan pembelajaran berlangsung.</w:t>
      </w:r>
      <w:r>
        <w:rPr>
          <w:rFonts w:ascii="Times New Roman" w:hAnsi="Times New Roman" w:cs="Times New Roman"/>
          <w:sz w:val="24"/>
          <w:szCs w:val="24"/>
        </w:rPr>
        <w:t xml:space="preserve"> Berdasarkan tabel pedoman observasi skor yang didapat adalah 45, dan skor maksimal adalah 55. </w:t>
      </w:r>
      <w:r w:rsidRPr="007C0054">
        <w:rPr>
          <w:rFonts w:ascii="Times New Roman" w:hAnsi="Times New Roman" w:cs="Times New Roman"/>
          <w:sz w:val="24"/>
          <w:szCs w:val="24"/>
        </w:rPr>
        <w:t xml:space="preserve">Untuk mencari prosentase </w:t>
      </w:r>
      <w:r>
        <w:rPr>
          <w:rFonts w:ascii="Times New Roman" w:hAnsi="Times New Roman" w:cs="Times New Roman"/>
          <w:sz w:val="24"/>
          <w:szCs w:val="24"/>
        </w:rPr>
        <w:t>skor</w:t>
      </w:r>
      <w:r w:rsidRPr="007C0054">
        <w:rPr>
          <w:rFonts w:ascii="Times New Roman" w:hAnsi="Times New Roman" w:cs="Times New Roman"/>
          <w:sz w:val="24"/>
          <w:szCs w:val="24"/>
        </w:rPr>
        <w:t xml:space="preserve"> dapat digunakan dengan rumus </w:t>
      </w:r>
      <w:r>
        <w:rPr>
          <w:rFonts w:ascii="Times New Roman" w:hAnsi="Times New Roman" w:cs="Times New Roman"/>
          <w:sz w:val="24"/>
          <w:szCs w:val="24"/>
        </w:rPr>
        <w:t>sebagai berikut</w:t>
      </w:r>
      <w:r w:rsidRPr="007C0054">
        <w:rPr>
          <w:rFonts w:ascii="Times New Roman" w:hAnsi="Times New Roman" w:cs="Times New Roman"/>
          <w:sz w:val="24"/>
          <w:szCs w:val="24"/>
        </w:rPr>
        <w:t xml:space="preserve"> ini: prosentase </w:t>
      </w:r>
      <w:r>
        <w:rPr>
          <w:rFonts w:ascii="Times New Roman" w:hAnsi="Times New Roman" w:cs="Times New Roman"/>
          <w:sz w:val="24"/>
          <w:szCs w:val="24"/>
        </w:rPr>
        <w:t>skor</w:t>
      </w:r>
      <w:r w:rsidRPr="00300AD5">
        <w:rPr>
          <w:rFonts w:ascii="Times New Roman" w:hAnsi="Times New Roman" w:cs="Times New Roman"/>
          <w:sz w:val="20"/>
          <w:szCs w:val="20"/>
        </w:rPr>
        <w:fldChar w:fldCharType="begin"/>
      </w:r>
      <w:r w:rsidRPr="00300AD5">
        <w:rPr>
          <w:rFonts w:ascii="Times New Roman" w:hAnsi="Times New Roman" w:cs="Times New Roman"/>
          <w:sz w:val="20"/>
          <w:szCs w:val="20"/>
        </w:rPr>
        <w:instrText xml:space="preserve"> QUOTE </w:instrText>
      </w:r>
      <w:r>
        <w:pict>
          <v:shape id="_x0000_i1037" type="#_x0000_t75" style="width:117pt;height:29.25pt">
            <v:imagedata r:id="rId7" o:title="" chromakey="white"/>
          </v:shape>
        </w:pict>
      </w:r>
      <w:r w:rsidRPr="00300AD5">
        <w:rPr>
          <w:rFonts w:ascii="Times New Roman" w:hAnsi="Times New Roman" w:cs="Times New Roman"/>
          <w:sz w:val="20"/>
          <w:szCs w:val="20"/>
        </w:rPr>
        <w:instrText xml:space="preserve"> </w:instrText>
      </w:r>
      <w:r w:rsidRPr="00300AD5">
        <w:rPr>
          <w:rFonts w:ascii="Times New Roman" w:hAnsi="Times New Roman" w:cs="Times New Roman"/>
          <w:sz w:val="20"/>
          <w:szCs w:val="20"/>
        </w:rPr>
        <w:fldChar w:fldCharType="separate"/>
      </w:r>
      <w:r w:rsidRPr="00DC733C">
        <w:rPr>
          <w:rFonts w:ascii="Times New Roman" w:hAnsi="Times New Roman" w:cs="Times New Roman"/>
          <w:position w:val="-24"/>
          <w:sz w:val="20"/>
          <w:szCs w:val="20"/>
        </w:rPr>
        <w:object w:dxaOrig="2799" w:dyaOrig="620">
          <v:shape id="_x0000_i1038" type="#_x0000_t75" style="width:140.25pt;height:30.75pt" o:ole="">
            <v:imagedata r:id="rId11" o:title=""/>
          </v:shape>
          <o:OLEObject Type="Embed" ProgID="Equation.3" ShapeID="_x0000_i1038" DrawAspect="Content" ObjectID="_1370467737" r:id="rId16"/>
        </w:object>
      </w:r>
      <w:r w:rsidRPr="00300AD5">
        <w:rPr>
          <w:rFonts w:ascii="Times New Roman" w:hAnsi="Times New Roman" w:cs="Times New Roman"/>
          <w:sz w:val="20"/>
          <w:szCs w:val="20"/>
        </w:rPr>
        <w:fldChar w:fldCharType="end"/>
      </w:r>
      <w:r>
        <w:rPr>
          <w:rFonts w:ascii="Times New Roman" w:hAnsi="Times New Roman" w:cs="Times New Roman"/>
          <w:sz w:val="24"/>
          <w:szCs w:val="24"/>
        </w:rPr>
        <w:t xml:space="preserve">. </w:t>
      </w:r>
      <w:r w:rsidRPr="007C0054">
        <w:rPr>
          <w:rFonts w:ascii="Times New Roman" w:hAnsi="Times New Roman" w:cs="Times New Roman"/>
          <w:sz w:val="24"/>
          <w:szCs w:val="24"/>
        </w:rPr>
        <w:t>Jadi,</w:t>
      </w:r>
      <w:r>
        <w:rPr>
          <w:rFonts w:ascii="Times New Roman" w:hAnsi="Times New Roman" w:cs="Times New Roman"/>
          <w:sz w:val="24"/>
          <w:szCs w:val="24"/>
        </w:rPr>
        <w:t xml:space="preserve"> prosentaseskoraktifitas siswa pada siklus II</w:t>
      </w:r>
      <w:r w:rsidRPr="007C0054">
        <w:rPr>
          <w:rFonts w:ascii="Times New Roman" w:hAnsi="Times New Roman" w:cs="Times New Roman"/>
          <w:sz w:val="24"/>
          <w:szCs w:val="24"/>
        </w:rPr>
        <w:t xml:space="preserve"> yang didapatkan adalah : </w:t>
      </w:r>
      <w:r w:rsidRPr="00300AD5">
        <w:rPr>
          <w:rFonts w:ascii="Times New Roman" w:hAnsi="Times New Roman" w:cs="Times New Roman"/>
          <w:sz w:val="20"/>
          <w:szCs w:val="20"/>
        </w:rPr>
        <w:fldChar w:fldCharType="begin"/>
      </w:r>
      <w:r w:rsidRPr="00300AD5">
        <w:rPr>
          <w:rFonts w:ascii="Times New Roman" w:hAnsi="Times New Roman" w:cs="Times New Roman"/>
          <w:sz w:val="20"/>
          <w:szCs w:val="20"/>
        </w:rPr>
        <w:instrText xml:space="preserve"> QUOTE </w:instrText>
      </w:r>
      <w:r>
        <w:pict>
          <v:shape id="_x0000_i1039" type="#_x0000_t75" style="width:17.25pt;height:24pt">
            <v:imagedata r:id="rId17" o:title="" chromakey="white"/>
          </v:shape>
        </w:pict>
      </w:r>
      <w:r w:rsidRPr="00300AD5">
        <w:rPr>
          <w:rFonts w:ascii="Times New Roman" w:hAnsi="Times New Roman" w:cs="Times New Roman"/>
          <w:sz w:val="20"/>
          <w:szCs w:val="20"/>
        </w:rPr>
        <w:instrText xml:space="preserve"> </w:instrText>
      </w:r>
      <w:r w:rsidRPr="00300AD5">
        <w:rPr>
          <w:rFonts w:ascii="Times New Roman" w:hAnsi="Times New Roman" w:cs="Times New Roman"/>
          <w:sz w:val="20"/>
          <w:szCs w:val="20"/>
        </w:rPr>
        <w:fldChar w:fldCharType="separate"/>
      </w:r>
      <w:r>
        <w:pict>
          <v:shape id="_x0000_i1040" type="#_x0000_t75" style="width:17.25pt;height:24pt">
            <v:imagedata r:id="rId17" o:title="" chromakey="white"/>
          </v:shape>
        </w:pict>
      </w:r>
      <w:r w:rsidRPr="00300AD5">
        <w:rPr>
          <w:rFonts w:ascii="Times New Roman" w:hAnsi="Times New Roman" w:cs="Times New Roman"/>
          <w:sz w:val="20"/>
          <w:szCs w:val="20"/>
        </w:rPr>
        <w:fldChar w:fldCharType="end"/>
      </w:r>
      <w:r>
        <w:rPr>
          <w:rFonts w:ascii="Times New Roman" w:hAnsi="Times New Roman" w:cs="Times New Roman"/>
          <w:sz w:val="20"/>
          <w:szCs w:val="20"/>
        </w:rPr>
        <w:t>X 100%= 81,8%</w:t>
      </w:r>
    </w:p>
    <w:p w:rsidR="00701D74" w:rsidRPr="007C0054" w:rsidRDefault="00701D74" w:rsidP="00404D44">
      <w:pPr>
        <w:spacing w:after="0" w:line="480" w:lineRule="auto"/>
        <w:ind w:left="720" w:firstLine="720"/>
        <w:jc w:val="lowKashida"/>
        <w:rPr>
          <w:rFonts w:ascii="Times New Roman" w:hAnsi="Times New Roman" w:cs="Times New Roman"/>
          <w:sz w:val="24"/>
          <w:szCs w:val="24"/>
        </w:rPr>
      </w:pPr>
      <w:r w:rsidRPr="007C0054">
        <w:rPr>
          <w:rFonts w:ascii="Times New Roman" w:hAnsi="Times New Roman" w:cs="Times New Roman"/>
          <w:sz w:val="24"/>
          <w:szCs w:val="24"/>
        </w:rPr>
        <w:t>Kriteria Keberhasilan Tindakan</w:t>
      </w:r>
    </w:p>
    <w:p w:rsidR="00701D74" w:rsidRPr="007C0054" w:rsidRDefault="00701D74" w:rsidP="007868F0">
      <w:pPr>
        <w:numPr>
          <w:ilvl w:val="0"/>
          <w:numId w:val="26"/>
        </w:numPr>
        <w:spacing w:after="0" w:line="480" w:lineRule="auto"/>
        <w:ind w:left="1418" w:hanging="284"/>
        <w:jc w:val="lowKashida"/>
        <w:rPr>
          <w:rFonts w:ascii="Times New Roman" w:hAnsi="Times New Roman" w:cs="Times New Roman"/>
          <w:sz w:val="24"/>
          <w:szCs w:val="24"/>
        </w:rPr>
      </w:pPr>
      <w:r w:rsidRPr="007C0054">
        <w:rPr>
          <w:rFonts w:ascii="Times New Roman" w:hAnsi="Times New Roman" w:cs="Times New Roman"/>
          <w:sz w:val="24"/>
          <w:szCs w:val="24"/>
        </w:rPr>
        <w:t>90% ≤ NR ≤ 100% = Sangat Baik</w:t>
      </w:r>
    </w:p>
    <w:p w:rsidR="00701D74" w:rsidRPr="007C0054" w:rsidRDefault="00701D74" w:rsidP="007868F0">
      <w:pPr>
        <w:numPr>
          <w:ilvl w:val="0"/>
          <w:numId w:val="26"/>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80% ≤ NR ≤ 89% = Baik</w:t>
      </w:r>
    </w:p>
    <w:p w:rsidR="00701D74" w:rsidRPr="007C0054" w:rsidRDefault="00701D74" w:rsidP="007868F0">
      <w:pPr>
        <w:numPr>
          <w:ilvl w:val="0"/>
          <w:numId w:val="26"/>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70% ≤ NR ≤ 79% = Cukup</w:t>
      </w:r>
    </w:p>
    <w:p w:rsidR="00701D74" w:rsidRPr="007C0054" w:rsidRDefault="00701D74" w:rsidP="007868F0">
      <w:pPr>
        <w:numPr>
          <w:ilvl w:val="0"/>
          <w:numId w:val="26"/>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60% ≤ NR ≤ 69% = Kurang</w:t>
      </w:r>
    </w:p>
    <w:p w:rsidR="00701D74" w:rsidRPr="007868F0" w:rsidRDefault="00701D74" w:rsidP="007868F0">
      <w:pPr>
        <w:numPr>
          <w:ilvl w:val="0"/>
          <w:numId w:val="26"/>
        </w:numPr>
        <w:spacing w:after="0" w:line="480" w:lineRule="auto"/>
        <w:ind w:left="1466"/>
        <w:jc w:val="lowKashida"/>
        <w:rPr>
          <w:rFonts w:ascii="Times New Roman" w:hAnsi="Times New Roman" w:cs="Times New Roman"/>
          <w:sz w:val="24"/>
          <w:szCs w:val="24"/>
        </w:rPr>
      </w:pPr>
      <w:r w:rsidRPr="007C0054">
        <w:rPr>
          <w:rFonts w:ascii="Times New Roman" w:hAnsi="Times New Roman" w:cs="Times New Roman"/>
          <w:sz w:val="24"/>
          <w:szCs w:val="24"/>
        </w:rPr>
        <w:t>0% ≤ NR ≤ 59% = Kurang sekali</w:t>
      </w:r>
    </w:p>
    <w:p w:rsidR="00701D74" w:rsidRDefault="00701D74" w:rsidP="00E411DE">
      <w:pPr>
        <w:spacing w:after="0" w:line="480" w:lineRule="auto"/>
        <w:ind w:left="1106" w:firstLine="720"/>
        <w:jc w:val="lowKashida"/>
        <w:rPr>
          <w:rFonts w:ascii="Times New Roman" w:hAnsi="Times New Roman" w:cs="Times New Roman"/>
          <w:sz w:val="24"/>
          <w:szCs w:val="24"/>
        </w:rPr>
      </w:pPr>
      <w:r w:rsidRPr="007C0054">
        <w:rPr>
          <w:rFonts w:ascii="Times New Roman" w:hAnsi="Times New Roman" w:cs="Times New Roman"/>
          <w:sz w:val="24"/>
          <w:szCs w:val="24"/>
        </w:rPr>
        <w:t xml:space="preserve">Berdasarkan pada kriteria keberhasilan tindakan, maka taraf keberhasilan aktifitas </w:t>
      </w:r>
      <w:r>
        <w:rPr>
          <w:rFonts w:ascii="Times New Roman" w:hAnsi="Times New Roman" w:cs="Times New Roman"/>
          <w:sz w:val="24"/>
          <w:szCs w:val="24"/>
        </w:rPr>
        <w:t>siswa</w:t>
      </w:r>
      <w:r w:rsidRPr="007C0054">
        <w:rPr>
          <w:rFonts w:ascii="Times New Roman" w:hAnsi="Times New Roman" w:cs="Times New Roman"/>
          <w:sz w:val="24"/>
          <w:szCs w:val="24"/>
        </w:rPr>
        <w:t xml:space="preserve"> berada pada kategori </w:t>
      </w:r>
      <w:r>
        <w:rPr>
          <w:rFonts w:ascii="Times New Roman" w:hAnsi="Times New Roman" w:cs="Times New Roman"/>
          <w:sz w:val="24"/>
          <w:szCs w:val="24"/>
        </w:rPr>
        <w:t>baik</w:t>
      </w:r>
      <w:r w:rsidRPr="007C0054">
        <w:rPr>
          <w:rFonts w:ascii="Times New Roman" w:hAnsi="Times New Roman" w:cs="Times New Roman"/>
          <w:sz w:val="24"/>
          <w:szCs w:val="24"/>
        </w:rPr>
        <w:t>.</w:t>
      </w:r>
    </w:p>
    <w:p w:rsidR="00701D74" w:rsidRDefault="00701D74" w:rsidP="00E411DE">
      <w:pPr>
        <w:spacing w:after="0" w:line="480" w:lineRule="auto"/>
        <w:ind w:left="1106" w:firstLine="720"/>
        <w:jc w:val="lowKashida"/>
        <w:rPr>
          <w:rFonts w:ascii="Times New Roman" w:hAnsi="Times New Roman" w:cs="Times New Roman"/>
          <w:sz w:val="24"/>
          <w:szCs w:val="24"/>
        </w:rPr>
      </w:pPr>
    </w:p>
    <w:p w:rsidR="00701D74" w:rsidRPr="00E565C0" w:rsidRDefault="00701D74" w:rsidP="00E411DE">
      <w:pPr>
        <w:spacing w:after="0" w:line="480" w:lineRule="auto"/>
        <w:ind w:left="1106" w:firstLine="720"/>
        <w:jc w:val="lowKashida"/>
        <w:rPr>
          <w:rFonts w:ascii="Times New Roman" w:hAnsi="Times New Roman" w:cs="Times New Roman"/>
          <w:sz w:val="24"/>
          <w:szCs w:val="24"/>
        </w:rPr>
      </w:pPr>
    </w:p>
    <w:p w:rsidR="00701D74" w:rsidRDefault="00701D74" w:rsidP="00916037">
      <w:pPr>
        <w:pStyle w:val="ListParagraph"/>
        <w:numPr>
          <w:ilvl w:val="0"/>
          <w:numId w:val="4"/>
        </w:numPr>
        <w:spacing w:after="0" w:line="480" w:lineRule="auto"/>
        <w:jc w:val="both"/>
        <w:rPr>
          <w:rFonts w:ascii="Times New Roman" w:hAnsi="Times New Roman" w:cs="Times New Roman"/>
          <w:sz w:val="24"/>
          <w:szCs w:val="24"/>
        </w:rPr>
      </w:pPr>
      <w:r w:rsidRPr="004969C1">
        <w:rPr>
          <w:rFonts w:ascii="Times New Roman" w:hAnsi="Times New Roman" w:cs="Times New Roman"/>
          <w:sz w:val="24"/>
          <w:szCs w:val="24"/>
        </w:rPr>
        <w:t>Refleksi</w:t>
      </w:r>
    </w:p>
    <w:p w:rsidR="00701D74" w:rsidRDefault="00701D74" w:rsidP="006009F2">
      <w:pPr>
        <w:spacing w:after="0" w:line="480" w:lineRule="auto"/>
        <w:ind w:left="1070" w:firstLine="720"/>
        <w:jc w:val="both"/>
        <w:rPr>
          <w:rFonts w:ascii="Times New Roman" w:hAnsi="Times New Roman" w:cs="Times New Roman"/>
          <w:sz w:val="24"/>
          <w:szCs w:val="24"/>
        </w:rPr>
      </w:pPr>
      <w:r w:rsidRPr="004969C1">
        <w:rPr>
          <w:rFonts w:ascii="Times New Roman" w:hAnsi="Times New Roman" w:cs="Times New Roman"/>
          <w:sz w:val="24"/>
          <w:szCs w:val="24"/>
        </w:rPr>
        <w:t>Setelah perencanaan, pelaksanaan dan observasi, kemudian peneliti melakukan refleksi d</w:t>
      </w:r>
      <w:r>
        <w:rPr>
          <w:rFonts w:ascii="Times New Roman" w:hAnsi="Times New Roman" w:cs="Times New Roman"/>
          <w:sz w:val="24"/>
          <w:szCs w:val="24"/>
        </w:rPr>
        <w:t>ari semua kegiatan pada siklus II</w:t>
      </w:r>
      <w:r w:rsidRPr="004969C1">
        <w:rPr>
          <w:rFonts w:ascii="Times New Roman" w:hAnsi="Times New Roman" w:cs="Times New Roman"/>
          <w:sz w:val="24"/>
          <w:szCs w:val="24"/>
        </w:rPr>
        <w:t>. Pertama peneliti melihat hasil LKS yang telah dikerjakan siswa. Disitu terlihat bahwa</w:t>
      </w:r>
      <w:r>
        <w:rPr>
          <w:rFonts w:ascii="Times New Roman" w:hAnsi="Times New Roman" w:cs="Times New Roman"/>
          <w:sz w:val="24"/>
          <w:szCs w:val="24"/>
        </w:rPr>
        <w:t xml:space="preserve"> semua</w:t>
      </w:r>
      <w:r w:rsidRPr="004969C1">
        <w:rPr>
          <w:rFonts w:ascii="Times New Roman" w:hAnsi="Times New Roman" w:cs="Times New Roman"/>
          <w:sz w:val="24"/>
          <w:szCs w:val="24"/>
        </w:rPr>
        <w:t xml:space="preserve"> indikator </w:t>
      </w:r>
      <w:r>
        <w:rPr>
          <w:rFonts w:ascii="Times New Roman" w:hAnsi="Times New Roman" w:cs="Times New Roman"/>
          <w:sz w:val="24"/>
          <w:szCs w:val="24"/>
        </w:rPr>
        <w:t>sudah dicapai</w:t>
      </w:r>
      <w:r w:rsidRPr="004969C1">
        <w:rPr>
          <w:rFonts w:ascii="Times New Roman" w:hAnsi="Times New Roman" w:cs="Times New Roman"/>
          <w:sz w:val="24"/>
          <w:szCs w:val="24"/>
        </w:rPr>
        <w:t xml:space="preserve"> oleh sebagian besar siswa</w:t>
      </w:r>
      <w:r>
        <w:rPr>
          <w:rFonts w:ascii="Times New Roman" w:hAnsi="Times New Roman" w:cs="Times New Roman"/>
          <w:sz w:val="24"/>
          <w:szCs w:val="24"/>
        </w:rPr>
        <w:t>. LKS juga sudah menggunakan masalah kontekstual.</w:t>
      </w:r>
    </w:p>
    <w:p w:rsidR="00701D74" w:rsidRDefault="00701D74" w:rsidP="006009F2">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Selanjutnya peneliti menganalisis hasil tes. Skor tes siklus II sudah meningkat bila dibandingkan dengan skor tes pada siklus I.</w:t>
      </w:r>
      <w:r w:rsidRPr="002B4F65">
        <w:rPr>
          <w:rFonts w:ascii="Times New Roman" w:hAnsi="Times New Roman" w:cs="Times New Roman"/>
          <w:sz w:val="24"/>
          <w:szCs w:val="24"/>
        </w:rPr>
        <w:t xml:space="preserve">Berdasarkan </w:t>
      </w:r>
      <w:r>
        <w:rPr>
          <w:rFonts w:ascii="Times New Roman" w:hAnsi="Times New Roman" w:cs="Times New Roman"/>
          <w:sz w:val="24"/>
          <w:szCs w:val="24"/>
        </w:rPr>
        <w:t>analisis tes</w:t>
      </w:r>
      <w:r w:rsidRPr="002B4F65">
        <w:rPr>
          <w:rFonts w:ascii="Times New Roman" w:hAnsi="Times New Roman" w:cs="Times New Roman"/>
          <w:sz w:val="24"/>
          <w:szCs w:val="24"/>
        </w:rPr>
        <w:t xml:space="preserve"> diperoleh nilai</w:t>
      </w:r>
      <w:r>
        <w:rPr>
          <w:rFonts w:ascii="Times New Roman" w:hAnsi="Times New Roman" w:cs="Times New Roman"/>
          <w:sz w:val="24"/>
          <w:szCs w:val="24"/>
        </w:rPr>
        <w:t xml:space="preserve"> tes</w:t>
      </w:r>
      <w:r w:rsidRPr="002B4F65">
        <w:rPr>
          <w:rFonts w:ascii="Times New Roman" w:hAnsi="Times New Roman" w:cs="Times New Roman"/>
          <w:sz w:val="24"/>
          <w:szCs w:val="24"/>
        </w:rPr>
        <w:t xml:space="preserve"> rata-rata </w:t>
      </w:r>
      <w:r>
        <w:rPr>
          <w:rFonts w:ascii="Times New Roman" w:hAnsi="Times New Roman" w:cs="Times New Roman"/>
          <w:sz w:val="24"/>
          <w:szCs w:val="24"/>
        </w:rPr>
        <w:t>8,47</w:t>
      </w:r>
      <w:r w:rsidRPr="002B4F65">
        <w:rPr>
          <w:rFonts w:ascii="Times New Roman" w:hAnsi="Times New Roman" w:cs="Times New Roman"/>
          <w:sz w:val="24"/>
          <w:szCs w:val="24"/>
        </w:rPr>
        <w:t xml:space="preserve"> dan berdasar pada kriteria penilaian dapat dis</w:t>
      </w:r>
      <w:r>
        <w:rPr>
          <w:rFonts w:ascii="Times New Roman" w:hAnsi="Times New Roman" w:cs="Times New Roman"/>
          <w:sz w:val="24"/>
          <w:szCs w:val="24"/>
        </w:rPr>
        <w:t xml:space="preserve">impulkan bahwa pemahaman materi </w:t>
      </w:r>
      <w:r w:rsidRPr="002B4F65">
        <w:rPr>
          <w:rFonts w:ascii="Times New Roman" w:hAnsi="Times New Roman" w:cs="Times New Roman"/>
          <w:sz w:val="24"/>
          <w:szCs w:val="24"/>
        </w:rPr>
        <w:t xml:space="preserve">dalam kategori </w:t>
      </w:r>
      <w:r>
        <w:rPr>
          <w:rFonts w:ascii="Times New Roman" w:hAnsi="Times New Roman" w:cs="Times New Roman"/>
          <w:sz w:val="24"/>
          <w:szCs w:val="24"/>
        </w:rPr>
        <w:t xml:space="preserve">baik. Pada indikator menggambar kerangkabangun balok dan bangun kubus, serta persamaan dan perbedaan bangun kubus dan bangun balok sebagian besar siswa sudah memahami. </w:t>
      </w:r>
    </w:p>
    <w:p w:rsidR="00701D74" w:rsidRDefault="00701D74" w:rsidP="006009F2">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 xml:space="preserve">Kemudian peneliti melihat hasil observasi. Pada hasil observasi menunjukkan bahwa penggunaan masalah kontekstual dan penggunaan model sudah terlaksana cukup optimal. Kontribusi siswa, interaktif dan keterkaitan sudah terlaksana cukup optimal. Guru pun juga cukup maksimal dalam memotivasi siswa untuk mengeluarkan pendapat dan menanggapi pendapat temannya. </w:t>
      </w:r>
      <w:r w:rsidRPr="006E7C30">
        <w:rPr>
          <w:rFonts w:ascii="Times New Roman" w:hAnsi="Times New Roman" w:cs="Times New Roman"/>
          <w:sz w:val="24"/>
          <w:szCs w:val="24"/>
        </w:rPr>
        <w:t xml:space="preserve">Hasil pengamatan terhadap peneliti menunjukkan kriteria </w:t>
      </w:r>
      <w:r>
        <w:rPr>
          <w:rFonts w:ascii="Times New Roman" w:hAnsi="Times New Roman" w:cs="Times New Roman"/>
          <w:sz w:val="24"/>
          <w:szCs w:val="24"/>
        </w:rPr>
        <w:t>sangat baik</w:t>
      </w:r>
      <w:r w:rsidRPr="006E7C30">
        <w:rPr>
          <w:rFonts w:ascii="Times New Roman" w:hAnsi="Times New Roman" w:cs="Times New Roman"/>
          <w:sz w:val="24"/>
          <w:szCs w:val="24"/>
        </w:rPr>
        <w:t xml:space="preserve">, begitu juga aktivitas siswa juga menunjukkan tingkat keberhasilan pada kriteria </w:t>
      </w:r>
      <w:r>
        <w:rPr>
          <w:rFonts w:ascii="Times New Roman" w:hAnsi="Times New Roman" w:cs="Times New Roman"/>
          <w:sz w:val="24"/>
          <w:szCs w:val="24"/>
        </w:rPr>
        <w:t>baik</w:t>
      </w:r>
      <w:r w:rsidRPr="006E7C30">
        <w:rPr>
          <w:rFonts w:ascii="Times New Roman" w:hAnsi="Times New Roman" w:cs="Times New Roman"/>
          <w:sz w:val="24"/>
          <w:szCs w:val="24"/>
        </w:rPr>
        <w:t>.</w:t>
      </w:r>
    </w:p>
    <w:p w:rsidR="00701D74" w:rsidRDefault="00701D74" w:rsidP="006009F2">
      <w:pPr>
        <w:spacing w:after="0" w:line="480" w:lineRule="auto"/>
        <w:ind w:left="1070" w:firstLine="720"/>
        <w:jc w:val="both"/>
        <w:rPr>
          <w:rFonts w:ascii="Times New Roman" w:hAnsi="Times New Roman" w:cs="Times New Roman"/>
          <w:sz w:val="24"/>
          <w:szCs w:val="24"/>
        </w:rPr>
      </w:pPr>
      <w:r>
        <w:rPr>
          <w:rFonts w:ascii="Times New Roman" w:hAnsi="Times New Roman" w:cs="Times New Roman"/>
          <w:sz w:val="24"/>
          <w:szCs w:val="24"/>
        </w:rPr>
        <w:t>Dari hasil wawancara dan dokumentasi menunjukkan bahwa siswa merasa senang dengan pendekatan pembelajaran realistik ini, karena siswa bisa lebih banyak berkontribusi secara aktif dalam kegiatan pembelajaran. Selain itu untuk memahami materi juga lebih mudah karena berkaitan dengan masalah kontekstual dan juga ada model aslinya, yaitu bangun kubus dan bangun balok.</w:t>
      </w:r>
    </w:p>
    <w:p w:rsidR="00701D74" w:rsidRPr="00DC733C" w:rsidRDefault="00701D74" w:rsidP="00DC733C">
      <w:pPr>
        <w:spacing w:after="0" w:line="480" w:lineRule="auto"/>
        <w:ind w:left="1070" w:firstLine="720"/>
        <w:jc w:val="both"/>
        <w:rPr>
          <w:rFonts w:ascii="Times New Roman" w:hAnsi="Times New Roman" w:cs="Times New Roman"/>
          <w:sz w:val="24"/>
          <w:szCs w:val="24"/>
        </w:rPr>
      </w:pPr>
      <w:r w:rsidRPr="00EE2C7B">
        <w:rPr>
          <w:rFonts w:ascii="Times New Roman" w:hAnsi="Times New Roman" w:cs="Times New Roman"/>
          <w:sz w:val="24"/>
          <w:szCs w:val="24"/>
        </w:rPr>
        <w:t>Berdasarkan hasil refleksi, dapat disimpulkan bahwa</w:t>
      </w:r>
      <w:r>
        <w:rPr>
          <w:rFonts w:ascii="Times New Roman" w:hAnsi="Times New Roman" w:cs="Times New Roman"/>
          <w:sz w:val="24"/>
          <w:szCs w:val="24"/>
        </w:rPr>
        <w:t xml:space="preserve"> sudahtidak</w:t>
      </w:r>
      <w:r w:rsidRPr="00EE2C7B">
        <w:rPr>
          <w:rFonts w:ascii="Times New Roman" w:hAnsi="Times New Roman" w:cs="Times New Roman"/>
          <w:sz w:val="24"/>
          <w:szCs w:val="24"/>
        </w:rPr>
        <w:t xml:space="preserve"> diperlukan pengulangan siklus untuk meningkatkan prestasi dan keaktifan siswa dalam kegiatan pembelajaran</w:t>
      </w:r>
      <w:r>
        <w:rPr>
          <w:rFonts w:ascii="Times New Roman" w:hAnsi="Times New Roman" w:cs="Times New Roman"/>
          <w:sz w:val="24"/>
          <w:szCs w:val="24"/>
        </w:rPr>
        <w:t>.</w:t>
      </w:r>
    </w:p>
    <w:p w:rsidR="00701D74" w:rsidRPr="002B5088" w:rsidRDefault="00701D74" w:rsidP="00916037">
      <w:pPr>
        <w:pStyle w:val="ListParagraph"/>
        <w:numPr>
          <w:ilvl w:val="0"/>
          <w:numId w:val="1"/>
        </w:numPr>
        <w:spacing w:after="0" w:line="480" w:lineRule="auto"/>
        <w:jc w:val="both"/>
        <w:rPr>
          <w:rFonts w:ascii="Times New Roman" w:hAnsi="Times New Roman" w:cs="Times New Roman"/>
          <w:b/>
          <w:bCs/>
          <w:sz w:val="24"/>
          <w:szCs w:val="24"/>
        </w:rPr>
      </w:pPr>
      <w:r w:rsidRPr="002B5088">
        <w:rPr>
          <w:rFonts w:ascii="Times New Roman" w:hAnsi="Times New Roman" w:cs="Times New Roman"/>
          <w:b/>
          <w:bCs/>
          <w:sz w:val="24"/>
          <w:szCs w:val="24"/>
        </w:rPr>
        <w:t>Temuan Penelitian</w:t>
      </w:r>
    </w:p>
    <w:p w:rsidR="00701D74" w:rsidRPr="00023A6C" w:rsidRDefault="00701D74" w:rsidP="00DC733C">
      <w:pPr>
        <w:pStyle w:val="ListParagraph"/>
        <w:spacing w:after="0" w:line="480" w:lineRule="auto"/>
        <w:ind w:firstLine="720"/>
        <w:jc w:val="both"/>
        <w:rPr>
          <w:rFonts w:ascii="Times New Roman" w:hAnsi="Times New Roman" w:cs="Times New Roman"/>
          <w:bCs/>
          <w:sz w:val="24"/>
          <w:szCs w:val="24"/>
          <w:lang w:val="en-US"/>
        </w:rPr>
      </w:pPr>
      <w:r w:rsidRPr="00E94B1C">
        <w:rPr>
          <w:rFonts w:ascii="Times New Roman" w:hAnsi="Times New Roman" w:cs="Times New Roman"/>
          <w:bCs/>
          <w:sz w:val="24"/>
          <w:szCs w:val="24"/>
        </w:rPr>
        <w:t xml:space="preserve">Beberapa temuan dalam pelaksanaan penelitian </w:t>
      </w:r>
      <w:r>
        <w:rPr>
          <w:rFonts w:ascii="Times New Roman" w:hAnsi="Times New Roman" w:cs="Times New Roman"/>
          <w:bCs/>
          <w:sz w:val="24"/>
          <w:szCs w:val="24"/>
        </w:rPr>
        <w:t xml:space="preserve">di MI Al-Huda </w:t>
      </w:r>
      <w:r w:rsidRPr="00E94B1C">
        <w:rPr>
          <w:rFonts w:ascii="Times New Roman" w:hAnsi="Times New Roman" w:cs="Times New Roman"/>
          <w:bCs/>
          <w:sz w:val="24"/>
          <w:szCs w:val="24"/>
        </w:rPr>
        <w:t>adalah sebagai berikut :</w:t>
      </w:r>
    </w:p>
    <w:p w:rsidR="00701D74" w:rsidRDefault="00701D74" w:rsidP="00DC733C">
      <w:pPr>
        <w:pStyle w:val="ListParagraph"/>
        <w:numPr>
          <w:ilvl w:val="0"/>
          <w:numId w:val="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Temuan umum</w:t>
      </w:r>
    </w:p>
    <w:p w:rsidR="00701D74" w:rsidRDefault="00701D74" w:rsidP="00DC733C">
      <w:pPr>
        <w:pStyle w:val="ListParagraph"/>
        <w:numPr>
          <w:ilvl w:val="0"/>
          <w:numId w:val="8"/>
        </w:numPr>
        <w:spacing w:after="0" w:line="480" w:lineRule="auto"/>
        <w:ind w:left="1797" w:hanging="357"/>
        <w:jc w:val="both"/>
        <w:rPr>
          <w:rFonts w:ascii="Times New Roman" w:hAnsi="Times New Roman" w:cs="Times New Roman"/>
          <w:bCs/>
          <w:sz w:val="24"/>
          <w:szCs w:val="24"/>
        </w:rPr>
      </w:pPr>
      <w:r>
        <w:rPr>
          <w:rFonts w:ascii="Times New Roman" w:hAnsi="Times New Roman" w:cs="Times New Roman"/>
          <w:bCs/>
          <w:sz w:val="24"/>
          <w:szCs w:val="24"/>
        </w:rPr>
        <w:t>Dengan 2 sampai 3anggota tiap kelompok akan membuat siswa semakin aktif dan memberi kontribusi dalam memecahkan suatu masalah dibandingkan dengan 4 sampai 5 anggota tiap kelompok.</w:t>
      </w:r>
    </w:p>
    <w:p w:rsidR="00701D74" w:rsidRDefault="00701D74" w:rsidP="00DC733C">
      <w:pPr>
        <w:pStyle w:val="ListParagraph"/>
        <w:numPr>
          <w:ilvl w:val="0"/>
          <w:numId w:val="8"/>
        </w:numPr>
        <w:spacing w:after="0" w:line="480" w:lineRule="auto"/>
        <w:ind w:left="1797" w:hanging="357"/>
        <w:jc w:val="both"/>
        <w:rPr>
          <w:rFonts w:ascii="Times New Roman" w:hAnsi="Times New Roman" w:cs="Times New Roman"/>
          <w:bCs/>
          <w:sz w:val="24"/>
          <w:szCs w:val="24"/>
        </w:rPr>
      </w:pPr>
      <w:r>
        <w:rPr>
          <w:rFonts w:ascii="Times New Roman" w:hAnsi="Times New Roman" w:cs="Times New Roman"/>
          <w:bCs/>
          <w:sz w:val="24"/>
          <w:szCs w:val="24"/>
        </w:rPr>
        <w:t>Siswa lebih mudah memahami cara menggambar kerangka bangun balok dan bangun kubus dengan melihat kerangka langsung</w:t>
      </w:r>
    </w:p>
    <w:p w:rsidR="00701D74" w:rsidRDefault="00701D74" w:rsidP="00DC733C">
      <w:pPr>
        <w:pStyle w:val="ListParagraph"/>
        <w:numPr>
          <w:ilvl w:val="0"/>
          <w:numId w:val="8"/>
        </w:numPr>
        <w:spacing w:after="0" w:line="480" w:lineRule="auto"/>
        <w:ind w:left="1797" w:hanging="357"/>
        <w:jc w:val="both"/>
        <w:rPr>
          <w:rFonts w:ascii="Times New Roman" w:hAnsi="Times New Roman" w:cs="Times New Roman"/>
          <w:bCs/>
          <w:sz w:val="24"/>
          <w:szCs w:val="24"/>
        </w:rPr>
      </w:pPr>
      <w:r>
        <w:rPr>
          <w:rFonts w:ascii="Times New Roman" w:hAnsi="Times New Roman" w:cs="Times New Roman"/>
          <w:bCs/>
          <w:sz w:val="24"/>
          <w:szCs w:val="24"/>
        </w:rPr>
        <w:t>Siswa lebih mudah memahami persamaan dan perbedaan bangun balok dan bangun kubus dengan melihat jaring-jaringnya</w:t>
      </w:r>
    </w:p>
    <w:p w:rsidR="00701D74" w:rsidRDefault="00701D74" w:rsidP="00916037">
      <w:pPr>
        <w:pStyle w:val="ListParagraph"/>
        <w:numPr>
          <w:ilvl w:val="0"/>
          <w:numId w:val="8"/>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Dengan mengaitkan materi dan masalah kontekstual siswa akan lebih mudah memahami materi pelajaran.</w:t>
      </w:r>
    </w:p>
    <w:p w:rsidR="00701D74" w:rsidRPr="00955D9A" w:rsidRDefault="00701D74" w:rsidP="00DC733C">
      <w:pPr>
        <w:pStyle w:val="ListParagraph"/>
        <w:numPr>
          <w:ilvl w:val="0"/>
          <w:numId w:val="8"/>
        </w:numPr>
        <w:spacing w:after="0" w:line="480" w:lineRule="auto"/>
        <w:ind w:left="1797" w:hanging="357"/>
        <w:jc w:val="both"/>
        <w:rPr>
          <w:rFonts w:ascii="Times New Roman" w:hAnsi="Times New Roman" w:cs="Times New Roman"/>
          <w:bCs/>
          <w:sz w:val="24"/>
          <w:szCs w:val="24"/>
        </w:rPr>
      </w:pPr>
      <w:r w:rsidRPr="005A6A83">
        <w:rPr>
          <w:rFonts w:ascii="Times New Roman" w:hAnsi="Times New Roman" w:cs="Times New Roman"/>
          <w:bCs/>
          <w:sz w:val="24"/>
          <w:szCs w:val="24"/>
        </w:rPr>
        <w:t xml:space="preserve">Penyampaian materi </w:t>
      </w:r>
      <w:r>
        <w:rPr>
          <w:rFonts w:ascii="Times New Roman" w:hAnsi="Times New Roman" w:cs="Times New Roman"/>
          <w:bCs/>
          <w:sz w:val="24"/>
          <w:szCs w:val="24"/>
        </w:rPr>
        <w:t xml:space="preserve">dan pemecahan masalah </w:t>
      </w:r>
      <w:r w:rsidRPr="005A6A83">
        <w:rPr>
          <w:rFonts w:ascii="Times New Roman" w:hAnsi="Times New Roman" w:cs="Times New Roman"/>
          <w:bCs/>
          <w:sz w:val="24"/>
          <w:szCs w:val="24"/>
        </w:rPr>
        <w:t>dengan menggunakan model atau media akan mempermudah siswa dalam memahaminya</w:t>
      </w:r>
    </w:p>
    <w:p w:rsidR="00701D74" w:rsidRPr="00955D9A" w:rsidRDefault="00701D74" w:rsidP="00DC733C">
      <w:pPr>
        <w:pStyle w:val="ListParagraph"/>
        <w:numPr>
          <w:ilvl w:val="0"/>
          <w:numId w:val="8"/>
        </w:numPr>
        <w:spacing w:after="0" w:line="480" w:lineRule="auto"/>
        <w:ind w:left="1797" w:hanging="357"/>
        <w:jc w:val="both"/>
        <w:rPr>
          <w:rFonts w:ascii="Times New Roman" w:hAnsi="Times New Roman" w:cs="Times New Roman"/>
          <w:bCs/>
          <w:sz w:val="24"/>
          <w:szCs w:val="24"/>
        </w:rPr>
      </w:pPr>
      <w:r>
        <w:rPr>
          <w:rFonts w:ascii="Times New Roman" w:hAnsi="Times New Roman" w:cs="Times New Roman"/>
          <w:sz w:val="24"/>
          <w:szCs w:val="24"/>
        </w:rPr>
        <w:t>Peran aktif siswa dalam memecahkan suatu permasalahan dan mengambil sebuah kesimpulan akan meningkatkan pemahaman terhadan suatu materi pelajaran</w:t>
      </w:r>
    </w:p>
    <w:p w:rsidR="00701D74" w:rsidRPr="00955D9A" w:rsidRDefault="00701D74" w:rsidP="00DC733C">
      <w:pPr>
        <w:pStyle w:val="ListParagraph"/>
        <w:numPr>
          <w:ilvl w:val="0"/>
          <w:numId w:val="8"/>
        </w:numPr>
        <w:spacing w:after="0" w:line="480" w:lineRule="auto"/>
        <w:ind w:left="1797" w:hanging="357"/>
        <w:jc w:val="both"/>
        <w:rPr>
          <w:rFonts w:ascii="Times New Roman" w:hAnsi="Times New Roman" w:cs="Times New Roman"/>
          <w:bCs/>
          <w:sz w:val="24"/>
          <w:szCs w:val="24"/>
        </w:rPr>
      </w:pPr>
      <w:r w:rsidRPr="00955D9A">
        <w:rPr>
          <w:rFonts w:ascii="Times New Roman" w:hAnsi="Times New Roman" w:cs="Times New Roman"/>
          <w:sz w:val="24"/>
          <w:szCs w:val="24"/>
        </w:rPr>
        <w:t xml:space="preserve">Interaksi siswa dalam kegiatan pembelajaran akan </w:t>
      </w:r>
      <w:r>
        <w:rPr>
          <w:rFonts w:ascii="Times New Roman" w:hAnsi="Times New Roman" w:cs="Times New Roman"/>
          <w:sz w:val="24"/>
          <w:szCs w:val="24"/>
        </w:rPr>
        <w:t>memper</w:t>
      </w:r>
      <w:r w:rsidRPr="00955D9A">
        <w:rPr>
          <w:rFonts w:ascii="Times New Roman" w:hAnsi="Times New Roman" w:cs="Times New Roman"/>
          <w:sz w:val="24"/>
          <w:szCs w:val="24"/>
        </w:rPr>
        <w:t>mudah</w:t>
      </w:r>
      <w:r>
        <w:rPr>
          <w:rFonts w:ascii="Times New Roman" w:hAnsi="Times New Roman" w:cs="Times New Roman"/>
          <w:sz w:val="24"/>
          <w:szCs w:val="24"/>
        </w:rPr>
        <w:t xml:space="preserve"> siswa</w:t>
      </w:r>
      <w:r w:rsidRPr="00955D9A">
        <w:rPr>
          <w:rFonts w:ascii="Times New Roman" w:hAnsi="Times New Roman" w:cs="Times New Roman"/>
          <w:sz w:val="24"/>
          <w:szCs w:val="24"/>
        </w:rPr>
        <w:t xml:space="preserve"> dalam memahami sebuah konsep/materi.</w:t>
      </w:r>
    </w:p>
    <w:p w:rsidR="00701D74" w:rsidRDefault="00701D74" w:rsidP="00DC733C">
      <w:pPr>
        <w:pStyle w:val="ListParagraph"/>
        <w:numPr>
          <w:ilvl w:val="0"/>
          <w:numId w:val="8"/>
        </w:numPr>
        <w:spacing w:after="0" w:line="480" w:lineRule="auto"/>
        <w:ind w:left="1797" w:hanging="357"/>
        <w:jc w:val="both"/>
        <w:rPr>
          <w:rFonts w:ascii="Times New Roman" w:hAnsi="Times New Roman" w:cs="Times New Roman"/>
          <w:bCs/>
          <w:sz w:val="24"/>
          <w:szCs w:val="24"/>
        </w:rPr>
      </w:pPr>
      <w:r w:rsidRPr="002B5088">
        <w:rPr>
          <w:rFonts w:ascii="Times New Roman" w:hAnsi="Times New Roman" w:cs="Times New Roman"/>
          <w:bCs/>
          <w:sz w:val="24"/>
          <w:szCs w:val="24"/>
        </w:rPr>
        <w:t>Pengetahuan prasyarat sangat perlu dimiliki siswa agar tidak mengalami kesulitan dan dapat mengaitkan pengetahuan prasyarat dengan pengetahuan baru</w:t>
      </w:r>
    </w:p>
    <w:p w:rsidR="00701D74" w:rsidRDefault="00701D74" w:rsidP="007868F0">
      <w:pPr>
        <w:pStyle w:val="ListParagraph"/>
        <w:numPr>
          <w:ilvl w:val="0"/>
          <w:numId w:val="7"/>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Temuan khusus</w:t>
      </w:r>
    </w:p>
    <w:p w:rsidR="00701D74" w:rsidRPr="00FF3B3E" w:rsidRDefault="00701D74" w:rsidP="007868F0">
      <w:pPr>
        <w:spacing w:after="0" w:line="480" w:lineRule="auto"/>
        <w:ind w:left="1440"/>
        <w:jc w:val="both"/>
        <w:rPr>
          <w:rFonts w:ascii="Times New Roman" w:hAnsi="Times New Roman" w:cs="Times New Roman"/>
          <w:bCs/>
          <w:sz w:val="24"/>
          <w:szCs w:val="24"/>
        </w:rPr>
      </w:pPr>
      <w:r w:rsidRPr="00FF3B3E">
        <w:rPr>
          <w:rFonts w:ascii="Times New Roman" w:hAnsi="Times New Roman" w:cs="Times New Roman"/>
          <w:bCs/>
          <w:sz w:val="24"/>
          <w:szCs w:val="24"/>
        </w:rPr>
        <w:t>Masih ada satu siswa yang belum mengerti tentang sisi, rusuk, dan titik sudut dari bangun balok dan bangun kubus.</w:t>
      </w:r>
    </w:p>
    <w:p w:rsidR="00701D74" w:rsidRPr="002B5088" w:rsidRDefault="00701D74" w:rsidP="00916037">
      <w:pPr>
        <w:pStyle w:val="ListParagraph"/>
        <w:numPr>
          <w:ilvl w:val="0"/>
          <w:numId w:val="1"/>
        </w:numPr>
        <w:spacing w:after="0" w:line="480" w:lineRule="auto"/>
        <w:jc w:val="both"/>
        <w:rPr>
          <w:rFonts w:ascii="Times New Roman" w:hAnsi="Times New Roman" w:cs="Times New Roman"/>
          <w:b/>
          <w:bCs/>
          <w:sz w:val="24"/>
          <w:szCs w:val="24"/>
        </w:rPr>
      </w:pPr>
      <w:r w:rsidRPr="002B5088">
        <w:rPr>
          <w:rFonts w:ascii="Times New Roman" w:hAnsi="Times New Roman" w:cs="Times New Roman"/>
          <w:b/>
          <w:bCs/>
          <w:sz w:val="24"/>
          <w:szCs w:val="24"/>
        </w:rPr>
        <w:t>Pembahasan</w:t>
      </w:r>
    </w:p>
    <w:p w:rsidR="00701D74" w:rsidRDefault="00701D74" w:rsidP="00DC733C">
      <w:pPr>
        <w:pStyle w:val="ListParagraph"/>
        <w:spacing w:after="0" w:line="480" w:lineRule="auto"/>
        <w:ind w:firstLine="720"/>
        <w:jc w:val="both"/>
        <w:rPr>
          <w:rFonts w:ascii="Times New Roman" w:hAnsi="Times New Roman" w:cs="Times New Roman"/>
          <w:bCs/>
          <w:sz w:val="24"/>
          <w:szCs w:val="24"/>
        </w:rPr>
      </w:pPr>
      <w:r w:rsidRPr="002B5088">
        <w:rPr>
          <w:rFonts w:ascii="Times New Roman" w:hAnsi="Times New Roman" w:cs="Times New Roman"/>
          <w:bCs/>
          <w:sz w:val="24"/>
          <w:szCs w:val="24"/>
        </w:rPr>
        <w:t xml:space="preserve">Pembelajaran materi </w:t>
      </w:r>
      <w:r>
        <w:rPr>
          <w:rFonts w:ascii="Times New Roman" w:hAnsi="Times New Roman" w:cs="Times New Roman"/>
          <w:bCs/>
          <w:sz w:val="24"/>
          <w:szCs w:val="24"/>
        </w:rPr>
        <w:t>bangun ruang</w:t>
      </w:r>
      <w:r w:rsidRPr="002B5088">
        <w:rPr>
          <w:rFonts w:ascii="Times New Roman" w:hAnsi="Times New Roman" w:cs="Times New Roman"/>
          <w:bCs/>
          <w:sz w:val="24"/>
          <w:szCs w:val="24"/>
        </w:rPr>
        <w:t xml:space="preserve"> dalam penelitian ini menggunakan </w:t>
      </w:r>
      <w:r w:rsidRPr="002B5088">
        <w:rPr>
          <w:rFonts w:ascii="Times New Roman" w:hAnsi="Times New Roman" w:cs="Times New Roman"/>
          <w:bCs/>
          <w:iCs/>
          <w:sz w:val="24"/>
          <w:szCs w:val="24"/>
        </w:rPr>
        <w:t xml:space="preserve">pendekatan </w:t>
      </w:r>
      <w:r>
        <w:rPr>
          <w:rFonts w:ascii="Times New Roman" w:hAnsi="Times New Roman" w:cs="Times New Roman"/>
          <w:bCs/>
          <w:iCs/>
          <w:sz w:val="24"/>
          <w:szCs w:val="24"/>
        </w:rPr>
        <w:t>realistik</w:t>
      </w:r>
      <w:r w:rsidRPr="002B5088">
        <w:rPr>
          <w:rFonts w:ascii="Times New Roman" w:hAnsi="Times New Roman" w:cs="Times New Roman"/>
          <w:bCs/>
          <w:sz w:val="24"/>
          <w:szCs w:val="24"/>
        </w:rPr>
        <w:t xml:space="preserve">yaitu dengan </w:t>
      </w:r>
      <w:r>
        <w:rPr>
          <w:rFonts w:ascii="Times New Roman" w:hAnsi="Times New Roman" w:cs="Times New Roman"/>
          <w:bCs/>
          <w:sz w:val="24"/>
          <w:szCs w:val="24"/>
        </w:rPr>
        <w:t xml:space="preserve">melaksanakan lima karakter (penggunaan masalah kontekstual, penggunaan model, kontribusi siswa, interaksi, dan keterkaitan) dalam kegiatan pembelajaran. </w:t>
      </w:r>
    </w:p>
    <w:p w:rsidR="00701D74" w:rsidRDefault="00701D74" w:rsidP="00BB2C9F">
      <w:pPr>
        <w:spacing w:after="0"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Selain itu dalam penelitian ini siswa dibentuk kelompok diskusi.</w:t>
      </w:r>
      <w:r w:rsidRPr="00DC3E1C">
        <w:rPr>
          <w:rFonts w:ascii="Times New Roman" w:hAnsi="Times New Roman" w:cs="Times New Roman"/>
          <w:bCs/>
          <w:sz w:val="24"/>
          <w:szCs w:val="24"/>
        </w:rPr>
        <w:t>Pembentukan kelompok dalam penelitian ini dilakukan oleh peneliti. Hal ini dilakukan untuk menjamin keheterogenan anggota kelompok. Jika pembentukan kelompok diserahkan kepada siswa dikhawatirkan siswa akan memilih sendiri teman yang dekat dengannya yang akan mengakibatkan kehomogenan kelompok. Kelemahan lain dalam pembentukan kelompok oleh siswa adalah kemungkinan siswa yang tidak terpilih oleh kelompok ma</w:t>
      </w:r>
      <w:r>
        <w:rPr>
          <w:rFonts w:ascii="Times New Roman" w:hAnsi="Times New Roman" w:cs="Times New Roman"/>
          <w:bCs/>
          <w:sz w:val="24"/>
          <w:szCs w:val="24"/>
        </w:rPr>
        <w:t>napun.</w:t>
      </w:r>
    </w:p>
    <w:p w:rsidR="00701D74" w:rsidRDefault="00701D74" w:rsidP="00967F9C">
      <w:pPr>
        <w:spacing w:after="0" w:line="480" w:lineRule="auto"/>
        <w:ind w:left="720" w:firstLine="720"/>
        <w:jc w:val="both"/>
        <w:rPr>
          <w:rFonts w:ascii="Times New Roman" w:hAnsi="Times New Roman" w:cs="Times New Roman"/>
          <w:sz w:val="24"/>
          <w:szCs w:val="24"/>
        </w:rPr>
      </w:pPr>
      <w:r>
        <w:rPr>
          <w:rFonts w:ascii="Times New Roman" w:hAnsi="Times New Roman" w:cs="Times New Roman"/>
          <w:bCs/>
          <w:sz w:val="24"/>
          <w:szCs w:val="24"/>
        </w:rPr>
        <w:t xml:space="preserve">Kegiatan pembelajaran diawali dengan memberikan </w:t>
      </w:r>
      <w:r>
        <w:rPr>
          <w:rFonts w:ascii="Times New Roman" w:hAnsi="Times New Roman" w:cs="Times New Roman"/>
          <w:sz w:val="24"/>
          <w:szCs w:val="24"/>
        </w:rPr>
        <w:t>masalah kontekstual untuk memberi contoh benda-benda di sekitar siswa yang berbentuk bangun kubus dan bangun balok. Hal ini dilakukan dengan memberi pertanyaan kepada siswa, agar ada kontribusi dari siswa dalam kegiatan pembelajaran. Peneliti menggunakan model bangun kubus dan bangun balok yang terbuat dari kertas karton atau pun benda nyata yang berbentuk kubus dan balok. Selain itu juga ada kerangka bangun kubus dan bangun balok yang terbuat dari sedotan plastik.</w:t>
      </w:r>
    </w:p>
    <w:p w:rsidR="00701D74" w:rsidRDefault="00701D74" w:rsidP="007868F0">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Setelah semua materi disampaikan peneliti membagikan LKS kepada masing-masing siswa. Soal-soal LKS dalam kegiatan pembelajaran ini menggunakan masalah kontekstual. Kemudian siswa dibentuk menjadi beberapa kelompok untuk berdiskusi. </w:t>
      </w:r>
      <w:r w:rsidRPr="002B5088">
        <w:rPr>
          <w:rFonts w:ascii="Times New Roman" w:hAnsi="Times New Roman" w:cs="Times New Roman"/>
          <w:bCs/>
          <w:sz w:val="24"/>
          <w:szCs w:val="24"/>
        </w:rPr>
        <w:t>Peneliti menjelaskan tugas siswa dan tugas kelompok, menjelaskan tanggung jawab setiap kelompok dan memberikan media yang dibutuhkan untuk menyelesaikan tugas kelompok.</w:t>
      </w:r>
    </w:p>
    <w:p w:rsidR="00701D74" w:rsidRDefault="00701D74" w:rsidP="007868F0">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w:t>
      </w:r>
      <w:r w:rsidRPr="00622E79">
        <w:rPr>
          <w:rFonts w:ascii="Times New Roman" w:hAnsi="Times New Roman" w:cs="Times New Roman"/>
          <w:sz w:val="24"/>
          <w:szCs w:val="24"/>
        </w:rPr>
        <w:t xml:space="preserve">asil observasi </w:t>
      </w:r>
      <w:r>
        <w:rPr>
          <w:rFonts w:ascii="Times New Roman" w:hAnsi="Times New Roman" w:cs="Times New Roman"/>
          <w:sz w:val="24"/>
          <w:szCs w:val="24"/>
        </w:rPr>
        <w:t xml:space="preserve">pada penelitian ini </w:t>
      </w:r>
      <w:r w:rsidRPr="00622E79">
        <w:rPr>
          <w:rFonts w:ascii="Times New Roman" w:hAnsi="Times New Roman" w:cs="Times New Roman"/>
          <w:sz w:val="24"/>
          <w:szCs w:val="24"/>
        </w:rPr>
        <w:t>menunjukkan tingkat keterlibatan siswa dalam pembelajaran ini tinggi, siswa bersemangat dalam pembelajaran, dalam belaj</w:t>
      </w:r>
      <w:r>
        <w:rPr>
          <w:rFonts w:ascii="Times New Roman" w:hAnsi="Times New Roman" w:cs="Times New Roman"/>
          <w:sz w:val="24"/>
          <w:szCs w:val="24"/>
        </w:rPr>
        <w:t>a</w:t>
      </w:r>
      <w:r w:rsidRPr="00622E79">
        <w:rPr>
          <w:rFonts w:ascii="Times New Roman" w:hAnsi="Times New Roman" w:cs="Times New Roman"/>
          <w:sz w:val="24"/>
          <w:szCs w:val="24"/>
        </w:rPr>
        <w:t>r kelompok. Dalam pembelajaran ini pengetahuan bukan hanya didapat dari guru, tetapi juga melalui keterlibatan siswa dalam pembelajaran. Disini juga dapat menumbuhkan sikap positif dalam diri siswa seperti: kerjasama, toleransi, melatih kepercayaan diri serta menghargai pendapat orang lain.</w:t>
      </w:r>
    </w:p>
    <w:p w:rsidR="00701D74" w:rsidRPr="00BB2C9F" w:rsidRDefault="00701D74" w:rsidP="00404D44">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Langkah-langkah pembelajaran dalam pendekatan realistik</w:t>
      </w:r>
    </w:p>
    <w:p w:rsidR="00701D74" w:rsidRDefault="00701D74" w:rsidP="00DC733C">
      <w:pPr>
        <w:pStyle w:val="ListParagraph"/>
        <w:numPr>
          <w:ilvl w:val="0"/>
          <w:numId w:val="2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Penggunaan masalah kontekstual</w:t>
      </w:r>
    </w:p>
    <w:p w:rsidR="00701D74" w:rsidRDefault="00701D74" w:rsidP="00DC733C">
      <w:pPr>
        <w:pStyle w:val="ListParagraph"/>
        <w:spacing w:after="0" w:line="480" w:lineRule="auto"/>
        <w:ind w:left="1080" w:firstLine="720"/>
        <w:jc w:val="both"/>
        <w:rPr>
          <w:rFonts w:ascii="Times New Roman" w:hAnsi="Times New Roman" w:cs="Times New Roman"/>
          <w:bCs/>
          <w:sz w:val="24"/>
          <w:szCs w:val="24"/>
        </w:rPr>
      </w:pPr>
      <w:r>
        <w:rPr>
          <w:rFonts w:ascii="Times New Roman" w:hAnsi="Times New Roman" w:cs="Times New Roman"/>
          <w:bCs/>
          <w:sz w:val="24"/>
          <w:szCs w:val="24"/>
        </w:rPr>
        <w:t>Dalam penelitian ini, peneliti mengawali kegiatan pembelajaran dengan mengaitkan masalah kontekstual dengan materi pelajaran. Hal itu dilakukan dengan cara memberikan masalah kontekstual yang akan dipecahkan siswa secara kelompok. Seperti yang terdapat dalam  soal-soal LKS yang dikerjakan siswa. Dengan demikian siswa akan lebih mudah memahami materi pelajaran.</w:t>
      </w:r>
    </w:p>
    <w:p w:rsidR="00701D74" w:rsidRDefault="00701D74" w:rsidP="00404D44">
      <w:pPr>
        <w:spacing w:after="0" w:line="480" w:lineRule="auto"/>
        <w:ind w:left="1080" w:firstLine="720"/>
        <w:jc w:val="both"/>
        <w:rPr>
          <w:rFonts w:ascii="Times New Roman" w:hAnsi="Times New Roman" w:cs="Times New Roman"/>
          <w:bCs/>
          <w:sz w:val="24"/>
          <w:szCs w:val="24"/>
        </w:rPr>
      </w:pPr>
      <w:r>
        <w:rPr>
          <w:rFonts w:ascii="Times New Roman" w:hAnsi="Times New Roman" w:cs="Times New Roman"/>
          <w:bCs/>
          <w:sz w:val="24"/>
          <w:szCs w:val="24"/>
        </w:rPr>
        <w:t>Sebagaimana penelitian yang telah dilakukan oleh Robitoh Khoiriyah bahwa d</w:t>
      </w:r>
      <w:r w:rsidRPr="005152A0">
        <w:rPr>
          <w:rFonts w:ascii="Times New Roman" w:hAnsi="Times New Roman" w:cs="Times New Roman"/>
          <w:bCs/>
          <w:sz w:val="24"/>
          <w:szCs w:val="24"/>
          <w:lang w:val="sv-SE"/>
        </w:rPr>
        <w:t>engan mengamati benda sekitar atau alat peraga membuat siswa lebih mudah memahami daripada materi secara langsung atau membaca dari buku.</w:t>
      </w:r>
      <w:r w:rsidRPr="005152A0">
        <w:rPr>
          <w:rStyle w:val="FootnoteReference"/>
          <w:rFonts w:ascii="Times New Roman" w:hAnsi="Times New Roman"/>
          <w:bCs/>
          <w:sz w:val="24"/>
          <w:szCs w:val="24"/>
          <w:lang w:val="sv-SE"/>
        </w:rPr>
        <w:footnoteReference w:id="2"/>
      </w:r>
    </w:p>
    <w:p w:rsidR="00701D74" w:rsidRPr="00C46AB2" w:rsidRDefault="00701D74" w:rsidP="00404D44">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M</w:t>
      </w:r>
      <w:r w:rsidRPr="00DE1C2F">
        <w:rPr>
          <w:rFonts w:ascii="Times New Roman" w:hAnsi="Times New Roman" w:cs="Times New Roman"/>
          <w:sz w:val="24"/>
          <w:szCs w:val="24"/>
        </w:rPr>
        <w:t xml:space="preserve">atematika harus dikaitkan dengan realita dan matematika merupakan aktivitas manusia. </w:t>
      </w:r>
      <w:r w:rsidRPr="00DE1C2F">
        <w:rPr>
          <w:rFonts w:ascii="Times New Roman" w:hAnsi="Times New Roman" w:cs="Times New Roman"/>
          <w:i/>
          <w:iCs/>
          <w:sz w:val="24"/>
          <w:szCs w:val="24"/>
        </w:rPr>
        <w:t>Pertama</w:t>
      </w:r>
      <w:r w:rsidRPr="00DE1C2F">
        <w:rPr>
          <w:rFonts w:ascii="Times New Roman" w:hAnsi="Times New Roman" w:cs="Times New Roman"/>
          <w:sz w:val="24"/>
          <w:szCs w:val="24"/>
        </w:rPr>
        <w:t xml:space="preserve">, matematika harus dikaitkan dengan realita (dunia nyata) ini berarti bahwa matematika harus dekat dengan anak dan harus relevan dengan situasi kehidupan nyata sehari-hari.Realita yang dimaksudkan disini tidak berarti bahwa hal-hal yang disajikan dalam pembelajaran itu konkret secara fisik dan kasat mata,namun juga termasuk hal-hal yang dapat dibayangkan oleh anak atau sejauh masih kontekstual dengan apa yang ada dalam pikiran anak. </w:t>
      </w:r>
      <w:r w:rsidRPr="00DE1C2F">
        <w:rPr>
          <w:rFonts w:ascii="Times New Roman" w:hAnsi="Times New Roman" w:cs="Times New Roman"/>
          <w:i/>
          <w:iCs/>
          <w:sz w:val="24"/>
          <w:szCs w:val="24"/>
        </w:rPr>
        <w:t xml:space="preserve">Kedua, </w:t>
      </w:r>
      <w:r w:rsidRPr="00DE1C2F">
        <w:rPr>
          <w:rFonts w:ascii="Times New Roman" w:hAnsi="Times New Roman" w:cs="Times New Roman"/>
          <w:sz w:val="24"/>
          <w:szCs w:val="24"/>
        </w:rPr>
        <w:t>matematika merupakan aktivitas manusia berarti bahwa anak harus diberikan kesempatan u</w:t>
      </w:r>
      <w:r>
        <w:rPr>
          <w:rFonts w:ascii="Times New Roman" w:hAnsi="Times New Roman" w:cs="Times New Roman"/>
          <w:sz w:val="24"/>
          <w:szCs w:val="24"/>
        </w:rPr>
        <w:t>n</w:t>
      </w:r>
      <w:r w:rsidRPr="00DE1C2F">
        <w:rPr>
          <w:rFonts w:ascii="Times New Roman" w:hAnsi="Times New Roman" w:cs="Times New Roman"/>
          <w:sz w:val="24"/>
          <w:szCs w:val="24"/>
        </w:rPr>
        <w:t xml:space="preserve">tuk menemukan kembali ide dan konsep matematika dengan bimbingan orang dewasa </w:t>
      </w:r>
      <w:r w:rsidRPr="00DE1C2F">
        <w:rPr>
          <w:rStyle w:val="FootnoteReference"/>
          <w:rFonts w:ascii="Times New Roman" w:hAnsi="Times New Roman"/>
          <w:sz w:val="24"/>
          <w:szCs w:val="24"/>
        </w:rPr>
        <w:footnoteReference w:id="3"/>
      </w:r>
      <w:r w:rsidRPr="00DE1C2F">
        <w:rPr>
          <w:rFonts w:ascii="Times New Roman" w:hAnsi="Times New Roman" w:cs="Times New Roman"/>
          <w:sz w:val="24"/>
          <w:szCs w:val="24"/>
        </w:rPr>
        <w:t>.</w:t>
      </w:r>
    </w:p>
    <w:p w:rsidR="00701D74" w:rsidRDefault="00701D74" w:rsidP="00404D44">
      <w:pPr>
        <w:pStyle w:val="ListParagraph"/>
        <w:numPr>
          <w:ilvl w:val="0"/>
          <w:numId w:val="23"/>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Penggunaan model</w:t>
      </w:r>
    </w:p>
    <w:p w:rsidR="00701D74" w:rsidRPr="00EC7D41" w:rsidRDefault="00701D74" w:rsidP="00404D44">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w:t>
      </w:r>
      <w:r w:rsidRPr="00EC7D41">
        <w:rPr>
          <w:rFonts w:ascii="Times New Roman" w:hAnsi="Times New Roman" w:cs="Times New Roman"/>
          <w:sz w:val="24"/>
          <w:szCs w:val="24"/>
        </w:rPr>
        <w:t xml:space="preserve">enggunakan model bangun kubus dan bangun balok yang terbuat dari kertas karton atau pun benda nyata yang berbentuk kubus dan balok peneliti menjelaskan materi. Mulai dari menunjukkan sisi, rusuk, dan titik sudut dari bangun balok dan bangun kubus; memberi contoh menggambar kerangka bangun kubus dan bangun balok; sampai pada menunjukkan persamaan dan perbedaan antara bangun balok dan bangun kubus. </w:t>
      </w:r>
    </w:p>
    <w:p w:rsidR="00701D74" w:rsidRDefault="00701D74" w:rsidP="005A6A83">
      <w:pPr>
        <w:spacing w:line="480" w:lineRule="auto"/>
        <w:ind w:left="1080" w:firstLine="720"/>
        <w:jc w:val="both"/>
        <w:rPr>
          <w:rFonts w:ascii="Times New Roman" w:hAnsi="Times New Roman" w:cs="Times New Roman"/>
          <w:bCs/>
          <w:sz w:val="24"/>
          <w:szCs w:val="24"/>
        </w:rPr>
      </w:pPr>
      <w:r w:rsidRPr="005A6A83">
        <w:rPr>
          <w:rFonts w:ascii="Times New Roman" w:hAnsi="Times New Roman" w:cs="Times New Roman"/>
          <w:bCs/>
          <w:sz w:val="24"/>
          <w:szCs w:val="24"/>
        </w:rPr>
        <w:t>Penyampaian materi dengan menggunakan model atau media akan mempermudah siswa dalam memahaminya. Di dalam penelitian ini peneliti menggunakan model bangun kubus dan balok darikertas karton. Selain itu juga menggunakan kardus dan rubik.</w:t>
      </w:r>
      <w:r>
        <w:rPr>
          <w:rFonts w:ascii="Times New Roman" w:hAnsi="Times New Roman" w:cs="Times New Roman"/>
          <w:bCs/>
          <w:sz w:val="24"/>
          <w:szCs w:val="24"/>
        </w:rPr>
        <w:t xml:space="preserve"> Dengan mengamati model-model tersebut untuk menyampaikan materi dan memecahkan masalah, pengetahuan yang diperoleh siswa akan lebih bertahan lama.</w:t>
      </w:r>
    </w:p>
    <w:p w:rsidR="00701D74" w:rsidRPr="0079173C" w:rsidRDefault="00701D74" w:rsidP="005B15D3">
      <w:pPr>
        <w:pStyle w:val="NoSpacing"/>
        <w:spacing w:line="480" w:lineRule="auto"/>
        <w:ind w:left="1080" w:firstLine="720"/>
        <w:jc w:val="both"/>
        <w:rPr>
          <w:rFonts w:ascii="Times New Roman" w:hAnsi="Times New Roman" w:cs="Times New Roman"/>
          <w:sz w:val="24"/>
          <w:szCs w:val="24"/>
          <w:lang w:val="id-ID"/>
        </w:rPr>
      </w:pPr>
      <w:r w:rsidRPr="005A6A83">
        <w:rPr>
          <w:rFonts w:ascii="Times New Roman" w:hAnsi="Times New Roman" w:cs="Times New Roman"/>
          <w:bCs/>
          <w:sz w:val="24"/>
          <w:szCs w:val="24"/>
          <w:lang w:val="id-ID"/>
        </w:rPr>
        <w:t xml:space="preserve">Sebagaimana yang telah ditulis Heruman bahwa </w:t>
      </w:r>
      <w:r>
        <w:rPr>
          <w:rFonts w:ascii="Times New Roman" w:hAnsi="Times New Roman" w:cs="Times New Roman"/>
          <w:sz w:val="24"/>
          <w:szCs w:val="24"/>
          <w:lang w:val="id-ID"/>
        </w:rPr>
        <w:t>d</w:t>
      </w:r>
      <w:r w:rsidRPr="005A6A83">
        <w:rPr>
          <w:rFonts w:ascii="Times New Roman" w:hAnsi="Times New Roman" w:cs="Times New Roman"/>
          <w:sz w:val="24"/>
          <w:szCs w:val="24"/>
          <w:lang w:val="id-ID"/>
        </w:rPr>
        <w:t>alam pembelajaran matematika yang abstrak, siswa meme</w:t>
      </w:r>
      <w:r>
        <w:rPr>
          <w:rFonts w:ascii="Times New Roman" w:hAnsi="Times New Roman" w:cs="Times New Roman"/>
          <w:sz w:val="24"/>
          <w:szCs w:val="24"/>
          <w:lang w:val="id-ID"/>
        </w:rPr>
        <w:t>r</w:t>
      </w:r>
      <w:r w:rsidRPr="005A6A83">
        <w:rPr>
          <w:rFonts w:ascii="Times New Roman" w:hAnsi="Times New Roman" w:cs="Times New Roman"/>
          <w:sz w:val="24"/>
          <w:szCs w:val="24"/>
          <w:lang w:val="id-ID"/>
        </w:rPr>
        <w:t>lukan alat bantu be</w:t>
      </w:r>
      <w:r>
        <w:rPr>
          <w:rFonts w:ascii="Times New Roman" w:hAnsi="Times New Roman" w:cs="Times New Roman"/>
          <w:sz w:val="24"/>
          <w:szCs w:val="24"/>
          <w:lang w:val="id-ID"/>
        </w:rPr>
        <w:t>r</w:t>
      </w:r>
      <w:r w:rsidRPr="005A6A83">
        <w:rPr>
          <w:rFonts w:ascii="Times New Roman" w:hAnsi="Times New Roman" w:cs="Times New Roman"/>
          <w:sz w:val="24"/>
          <w:szCs w:val="24"/>
          <w:lang w:val="id-ID"/>
        </w:rPr>
        <w:t xml:space="preserve">upa media, alat peraga yang dapat memperjelas apa  yang akan disampaikan oleh pendidik, sehingga lebih cepat di pahami dan dimengerti oleh siswa. </w:t>
      </w:r>
      <w:r w:rsidRPr="0079173C">
        <w:rPr>
          <w:rFonts w:ascii="Times New Roman" w:hAnsi="Times New Roman" w:cs="Times New Roman"/>
          <w:sz w:val="24"/>
          <w:szCs w:val="24"/>
          <w:lang w:val="id-ID"/>
        </w:rPr>
        <w:t>Setiap konsep matematika yang abstrak yang baru dipahami oleh peserta didik perlu diberi penguatan, agar bertahan lama dalam memori peserta didik, sehingga akan melekat pada pola pikir dan tindakannya.</w:t>
      </w:r>
      <w:r w:rsidRPr="004F4D17">
        <w:rPr>
          <w:rStyle w:val="FootnoteReference"/>
          <w:sz w:val="24"/>
          <w:szCs w:val="24"/>
        </w:rPr>
        <w:footnoteReference w:id="4"/>
      </w:r>
    </w:p>
    <w:p w:rsidR="00701D74" w:rsidRDefault="00701D74" w:rsidP="00916037">
      <w:pPr>
        <w:pStyle w:val="NoSpacing"/>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Kontribusi siswa</w:t>
      </w:r>
    </w:p>
    <w:p w:rsidR="00701D74" w:rsidRDefault="00701D74" w:rsidP="000A4467">
      <w:pPr>
        <w:pStyle w:val="NoSpacing"/>
        <w:spacing w:line="480" w:lineRule="auto"/>
        <w:ind w:left="10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Peran aktif siswa dalam memecahkan suatu permasalahan dan mengambil sebuah kesimpulan akan meningkatkan pemahaman terhadap suatu materi pelajaran. Dalam penelitian ini, peneliti mengajak siswa berperan aktif dalam memecahkan suatu permasalahan dan pengambilan kesimpulan. Hal ini dilakukan dengan membentuk kelompok diskusi.</w:t>
      </w:r>
    </w:p>
    <w:p w:rsidR="00701D74" w:rsidRDefault="00701D74" w:rsidP="00404D44">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Sebagaimana menurut penelitian Subagio, bahwa </w:t>
      </w:r>
      <w:r w:rsidRPr="000A4467">
        <w:rPr>
          <w:rFonts w:ascii="Times New Roman" w:hAnsi="Times New Roman" w:cs="Times New Roman"/>
          <w:sz w:val="24"/>
          <w:szCs w:val="24"/>
        </w:rPr>
        <w:t>siswa terlibat dalam berbagai bentuk kegiatan pembelajaran yang dapat mengembangkan pemahaman dan kemampuan mereka melalui berbuat atau melakukan dan mencipta. Dalam pembelajaran tersebut, guru menggunakan berbagai sumber belajar dan berbagai metode, sehingga kegiatan pembelajaran yang tercipta dapat membangkitkan semangat siswa dan dapat mengembangkan berbagai potensi yang ada dalam diri siswa.</w:t>
      </w:r>
      <w:r>
        <w:rPr>
          <w:rStyle w:val="FootnoteReference"/>
          <w:rFonts w:ascii="Times New Roman" w:hAnsi="Times New Roman"/>
          <w:sz w:val="24"/>
          <w:szCs w:val="24"/>
        </w:rPr>
        <w:footnoteReference w:id="5"/>
      </w:r>
    </w:p>
    <w:p w:rsidR="00701D74" w:rsidRPr="008457E2" w:rsidRDefault="00701D74" w:rsidP="00404D44">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Pada siklus I siswa kurang berani bertanya dan mengajukan pendapat. Hal itu disebabkan siswa belum terbiasa dengan pembelajaran yang menggunakan pendekatan realistik ini. Karena pada siklus II siswa sudah terlihat terbiasa dan aktif dalam kegiatan pembelajaran. Selain itu siswa juga takut kalau pendapatnya kurang tepat bisa mempengaruhi nilainya. Karena setelah peneliti memberikan arahan bahwa penelitian ini tidak mempengaruhi nilai dari siswa, mereka pun lebih interaktif dalam kegiatan pembelajaran.</w:t>
      </w:r>
    </w:p>
    <w:p w:rsidR="00701D74" w:rsidRDefault="00701D74" w:rsidP="00404D44">
      <w:pPr>
        <w:pStyle w:val="ListParagraph"/>
        <w:numPr>
          <w:ilvl w:val="0"/>
          <w:numId w:val="23"/>
        </w:numPr>
        <w:spacing w:after="0" w:line="480" w:lineRule="auto"/>
        <w:jc w:val="both"/>
        <w:rPr>
          <w:rFonts w:ascii="Times New Roman" w:hAnsi="Times New Roman" w:cs="Times New Roman"/>
          <w:sz w:val="24"/>
          <w:szCs w:val="24"/>
        </w:rPr>
      </w:pPr>
      <w:r w:rsidRPr="00743315">
        <w:rPr>
          <w:rFonts w:ascii="Times New Roman" w:hAnsi="Times New Roman" w:cs="Times New Roman"/>
          <w:sz w:val="24"/>
          <w:szCs w:val="24"/>
        </w:rPr>
        <w:t>Interaksi</w:t>
      </w:r>
    </w:p>
    <w:p w:rsidR="00701D74" w:rsidRDefault="00701D74" w:rsidP="00404D44">
      <w:pPr>
        <w:spacing w:after="0" w:line="480" w:lineRule="auto"/>
        <w:ind w:left="1080" w:firstLine="720"/>
        <w:jc w:val="both"/>
        <w:rPr>
          <w:rFonts w:ascii="Times New Roman" w:hAnsi="Times New Roman" w:cs="Times New Roman"/>
          <w:sz w:val="24"/>
          <w:szCs w:val="24"/>
        </w:rPr>
      </w:pPr>
      <w:r w:rsidRPr="00F6324A">
        <w:rPr>
          <w:rFonts w:ascii="Times New Roman" w:hAnsi="Times New Roman" w:cs="Times New Roman"/>
          <w:sz w:val="24"/>
          <w:szCs w:val="24"/>
        </w:rPr>
        <w:t>Dalam penelitian ini peneliti membimbing siswa untuk saling interaksi satu dengan yang lain dan juga siswa dengan guru. Hal itu dilakukan dengan cara memberik</w:t>
      </w:r>
      <w:r>
        <w:rPr>
          <w:rFonts w:ascii="Times New Roman" w:hAnsi="Times New Roman" w:cs="Times New Roman"/>
          <w:sz w:val="24"/>
          <w:szCs w:val="24"/>
        </w:rPr>
        <w:t>an kesempatan kepada siswa untuk</w:t>
      </w:r>
      <w:r w:rsidRPr="00F6324A">
        <w:rPr>
          <w:rFonts w:ascii="Times New Roman" w:hAnsi="Times New Roman" w:cs="Times New Roman"/>
          <w:sz w:val="24"/>
          <w:szCs w:val="24"/>
        </w:rPr>
        <w:t xml:space="preserve"> bertanya, mengeluarkan pendapat, dan juga menanggapi pendapat temannya. Dengan demikian siswa akan lebih mudah dalam memahami sebuah konsep/materi.</w:t>
      </w:r>
    </w:p>
    <w:p w:rsidR="00701D74" w:rsidRDefault="00701D74" w:rsidP="00404D44">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Sebagaimana yang telah di jelaskan oleh Admin </w:t>
      </w:r>
      <w:r w:rsidRPr="00F6324A">
        <w:rPr>
          <w:rFonts w:ascii="Times New Roman" w:hAnsi="Times New Roman" w:cs="Times New Roman"/>
          <w:sz w:val="24"/>
          <w:szCs w:val="24"/>
        </w:rPr>
        <w:t>bahwa Interaksi juga menjadi poin penting dalam kegiatan belajar mengajar karena tak hanya siswa saja yang mendapatkan manfaat, namun juga para guru juga memperoleh umpan balik (feed</w:t>
      </w:r>
      <w:r>
        <w:rPr>
          <w:rFonts w:ascii="Times New Roman" w:hAnsi="Times New Roman" w:cs="Times New Roman"/>
          <w:sz w:val="24"/>
          <w:szCs w:val="24"/>
        </w:rPr>
        <w:t xml:space="preserve"> </w:t>
      </w:r>
      <w:r w:rsidRPr="00F6324A">
        <w:rPr>
          <w:rFonts w:ascii="Times New Roman" w:hAnsi="Times New Roman" w:cs="Times New Roman"/>
          <w:sz w:val="24"/>
          <w:szCs w:val="24"/>
        </w:rPr>
        <w:t>back) apakah materi yang disampaikan dapat diterima murid dengan baik. “Untuk itu, mendengar pengalaman para siswa dapat diaplikasikan dalam metode pembelajaran sebelum guru masuk ke dalam penjelasan teori dan setelah perkenalan,” jelasnya.</w:t>
      </w:r>
      <w:r>
        <w:rPr>
          <w:rStyle w:val="FootnoteReference"/>
          <w:rFonts w:ascii="Times New Roman" w:hAnsi="Times New Roman"/>
          <w:sz w:val="24"/>
          <w:szCs w:val="24"/>
        </w:rPr>
        <w:footnoteReference w:id="6"/>
      </w:r>
    </w:p>
    <w:p w:rsidR="00701D74" w:rsidRDefault="00701D74" w:rsidP="00404D44">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Dalam diskusi kelompok semua siswa harus aktif. Karena LKS dikerjakan secara individu dalam waktu 15 menit. Hal itu dilakukan agar ada kontribusi dari masing-masing siswa dalam memecahkan suatu masalah. Pada saat siswa berdiskusi mengerjakan LKS, peneliti berkeliling kelas melihat kegiatan siswa. Peneliti juga memberikan arahan bagi siswa yang kurang mengerti dengan tugas LKS. </w:t>
      </w:r>
    </w:p>
    <w:p w:rsidR="00701D74" w:rsidRDefault="00701D74" w:rsidP="008457E2">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Kemudian hasil pekerjaan siswa dikoreksi dan siswa juga secara aktif ikut mengoreksi. Dalam soal menggambar peneliti meminta beberapa siswa untuk menggambar bangun kubus dan bangun balok di papan tulis dan siswa lain memperhatikan. Dari hasil diskusi tersebut peneliti mengajak siswa untuk menyimpulkan tentang materi yang telah dipelajari.</w:t>
      </w:r>
    </w:p>
    <w:p w:rsidR="00701D74" w:rsidRPr="008457E2" w:rsidRDefault="00701D74" w:rsidP="00DC733C">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Dalam kegiatan diskusi ada siswa yang kurang aktif, bahkan dalam pre tes memperoleh nilai 0. Untuk siswa yang demikian peneliti memberi perhatian lebih dan menjelaskan materi secara individu serta memberikan tugas untuk dikerjakan di rumah. Hal itu sesuai dengan penelitian Kusnul Kotimah bahwa upaya yang dilakukan dalam rangka meningkatkan kreativitas belajar siswa pada pembelajaran matematika adalah : rajin memberikan pelatihan, melaksanakan pembelajaran individual, dan pemberian tugas untuk dikerjakan di rumah. Selain itu peneliti juga memberikan motivasi bahwa mereka itu bukannya tidak bisa, tetapi belum memahaminya.</w:t>
      </w:r>
    </w:p>
    <w:p w:rsidR="00701D74" w:rsidRDefault="00701D74" w:rsidP="00DC733C">
      <w:pPr>
        <w:pStyle w:val="ListParagraph"/>
        <w:numPr>
          <w:ilvl w:val="0"/>
          <w:numId w:val="23"/>
        </w:numPr>
        <w:spacing w:after="0" w:line="480" w:lineRule="auto"/>
        <w:ind w:left="1491" w:hanging="357"/>
        <w:jc w:val="both"/>
        <w:rPr>
          <w:rFonts w:ascii="Times New Roman" w:hAnsi="Times New Roman" w:cs="Times New Roman"/>
          <w:sz w:val="24"/>
          <w:szCs w:val="24"/>
        </w:rPr>
      </w:pPr>
      <w:r>
        <w:rPr>
          <w:rFonts w:ascii="Times New Roman" w:hAnsi="Times New Roman" w:cs="Times New Roman"/>
          <w:sz w:val="24"/>
          <w:szCs w:val="24"/>
        </w:rPr>
        <w:t>Keterkaitan</w:t>
      </w:r>
    </w:p>
    <w:p w:rsidR="00701D74" w:rsidRDefault="00701D74" w:rsidP="00184824">
      <w:pPr>
        <w:pStyle w:val="ListParagraph"/>
        <w:spacing w:line="480" w:lineRule="auto"/>
        <w:ind w:left="1080" w:firstLine="720"/>
        <w:jc w:val="both"/>
        <w:rPr>
          <w:rFonts w:ascii="Times New Roman" w:hAnsi="Times New Roman" w:cs="Times New Roman"/>
          <w:bCs/>
          <w:sz w:val="24"/>
          <w:szCs w:val="24"/>
        </w:rPr>
      </w:pPr>
      <w:r w:rsidRPr="00F6324A">
        <w:rPr>
          <w:rFonts w:ascii="Times New Roman" w:hAnsi="Times New Roman" w:cs="Times New Roman"/>
          <w:sz w:val="24"/>
          <w:szCs w:val="24"/>
        </w:rPr>
        <w:t>Dalam penelitian ini, peneliti mengaitkan materi bangun ruang yang di pelajari dengan materi sebelumnya, yaitu bangun datar. Karena materi sebelumnya merupakan materi pra</w:t>
      </w:r>
      <w:r>
        <w:rPr>
          <w:rFonts w:ascii="Times New Roman" w:hAnsi="Times New Roman" w:cs="Times New Roman"/>
          <w:sz w:val="24"/>
          <w:szCs w:val="24"/>
        </w:rPr>
        <w:t xml:space="preserve">syarat untuk mempelajari bangun ruang. </w:t>
      </w:r>
      <w:r w:rsidRPr="002B5088">
        <w:rPr>
          <w:rFonts w:ascii="Times New Roman" w:hAnsi="Times New Roman" w:cs="Times New Roman"/>
          <w:bCs/>
          <w:sz w:val="24"/>
          <w:szCs w:val="24"/>
        </w:rPr>
        <w:t>Hal ini dilakukan agar siswa mudah mempelajari materi yang diberikan. Pengetahuan prasyarat sangat perlu dimiliki siswa agar tidak mengalami kesulitan dan dapat mengaitkan pengetahuan prasyarat dengan pengetahuan baru. Hal ini sesuai dengan pendapat Herman Hudojo yang menyatakan bahwa mempelajari konsep B yang mendasari konsep A, seseorang itu perlu memahami konsep A terlebih dahulu</w:t>
      </w:r>
      <w:r w:rsidRPr="002B5088">
        <w:rPr>
          <w:rStyle w:val="FootnoteReference"/>
          <w:rFonts w:ascii="Times New Roman" w:hAnsi="Times New Roman"/>
          <w:bCs/>
          <w:sz w:val="24"/>
          <w:szCs w:val="24"/>
        </w:rPr>
        <w:footnoteReference w:id="7"/>
      </w:r>
      <w:r w:rsidRPr="002B5088">
        <w:rPr>
          <w:rFonts w:ascii="Times New Roman" w:hAnsi="Times New Roman" w:cs="Times New Roman"/>
          <w:bCs/>
          <w:sz w:val="24"/>
          <w:szCs w:val="24"/>
        </w:rPr>
        <w:t>.</w:t>
      </w:r>
    </w:p>
    <w:p w:rsidR="00701D74" w:rsidRPr="00184824" w:rsidRDefault="00701D74" w:rsidP="00DC733C">
      <w:pPr>
        <w:pStyle w:val="ListParagraph"/>
        <w:spacing w:after="0" w:line="480" w:lineRule="auto"/>
        <w:ind w:left="1077" w:firstLine="720"/>
        <w:jc w:val="both"/>
        <w:rPr>
          <w:rFonts w:ascii="Times New Roman" w:hAnsi="Times New Roman" w:cs="Times New Roman"/>
          <w:bCs/>
          <w:sz w:val="24"/>
          <w:szCs w:val="24"/>
        </w:rPr>
      </w:pPr>
      <w:r w:rsidRPr="00184824">
        <w:rPr>
          <w:rFonts w:ascii="Times New Roman" w:hAnsi="Times New Roman" w:cs="Times New Roman"/>
          <w:sz w:val="24"/>
          <w:szCs w:val="24"/>
        </w:rPr>
        <w:t>Karena kehirarkisan matematika itu, maka belajar matematika yang terputus-putus akan mengganggu terjadinya proses belajar. Di dalam proses belajar matematika, terjadi juga proses berfikir, sebab seseorang dikatakan berfikir bila orang itu melakukan kegiatan mental dan orang yang belajar matematika  pasti melakukan kegiatan mental. Dalam berfikir itu, orang menyusun hubungan-hubungan antara bagian-bagian informasi yang telah direkam di dalam pikiran orang itu sebagai pengertian-pengertian. Dari pengertian tersebut terbentuklah pendapat yang pada akhirnya ditariklah kesimpulan.</w:t>
      </w:r>
      <w:r w:rsidRPr="00184824">
        <w:rPr>
          <w:rStyle w:val="FootnoteReference"/>
          <w:rFonts w:ascii="Times New Roman" w:hAnsi="Times New Roman"/>
          <w:sz w:val="24"/>
          <w:szCs w:val="24"/>
        </w:rPr>
        <w:footnoteReference w:id="8"/>
      </w:r>
    </w:p>
    <w:p w:rsidR="00701D74" w:rsidRPr="009E599B" w:rsidRDefault="00701D74" w:rsidP="00DC733C">
      <w:pPr>
        <w:pStyle w:val="ListParagraph"/>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Kemudian kegiatan pembelajaran diakhiri dengan penekanan materi yang telah dipelajari dengan memberikan pertanyaan-pertanyaan kepada siswa. Hal tersebut dilakukan agar siswa berperan aktif dan ada kontribusi dalam menyimpulkan suatu materi pelajaran.</w:t>
      </w:r>
      <w:r w:rsidRPr="002B5088">
        <w:rPr>
          <w:rFonts w:ascii="Times New Roman" w:hAnsi="Times New Roman" w:cs="Times New Roman"/>
          <w:bCs/>
          <w:sz w:val="24"/>
          <w:szCs w:val="24"/>
        </w:rPr>
        <w:t>Kegiatan ini dimaksudkan agar pemahaman siswa terhadap konsep tersebut dapat bertahan lama. Pada kegiatan akhir, peneliti juga mengadakan tes sebagai alat evaluasi p</w:t>
      </w:r>
      <w:r>
        <w:rPr>
          <w:rFonts w:ascii="Times New Roman" w:hAnsi="Times New Roman" w:cs="Times New Roman"/>
          <w:bCs/>
          <w:sz w:val="24"/>
          <w:szCs w:val="24"/>
        </w:rPr>
        <w:t>emahaman siswa terhadap materi.</w:t>
      </w:r>
    </w:p>
    <w:p w:rsidR="00701D74" w:rsidRDefault="00701D74" w:rsidP="00DC733C">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Pemahaman siswa</w:t>
      </w:r>
    </w:p>
    <w:p w:rsidR="00701D74" w:rsidRPr="003A1A5C" w:rsidRDefault="00701D74" w:rsidP="00DC733C">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Kendala-kendala pada siklus Idalam penelitian ini diperbaiki pada saat siklus II</w:t>
      </w:r>
      <w:r w:rsidRPr="00622E79">
        <w:rPr>
          <w:rFonts w:ascii="Times New Roman" w:hAnsi="Times New Roman" w:cs="Times New Roman"/>
          <w:sz w:val="24"/>
          <w:szCs w:val="24"/>
        </w:rPr>
        <w:t xml:space="preserve">. Sehingga kekurangan-kekurangan yang terjadi pada siklus I </w:t>
      </w:r>
      <w:r>
        <w:rPr>
          <w:rFonts w:ascii="Times New Roman" w:hAnsi="Times New Roman" w:cs="Times New Roman"/>
          <w:sz w:val="24"/>
          <w:szCs w:val="24"/>
        </w:rPr>
        <w:t>tidak terjadi pada siklus II</w:t>
      </w:r>
      <w:r w:rsidRPr="00622E79">
        <w:rPr>
          <w:rFonts w:ascii="Times New Roman" w:hAnsi="Times New Roman" w:cs="Times New Roman"/>
          <w:sz w:val="24"/>
          <w:szCs w:val="24"/>
        </w:rPr>
        <w:t>.</w:t>
      </w:r>
      <w:r>
        <w:rPr>
          <w:rFonts w:ascii="Times New Roman" w:hAnsi="Times New Roman" w:cs="Times New Roman"/>
          <w:sz w:val="24"/>
          <w:szCs w:val="24"/>
        </w:rPr>
        <w:t>Kendala-kendala tersebut d</w:t>
      </w:r>
      <w:r w:rsidRPr="00622E79">
        <w:rPr>
          <w:rFonts w:ascii="Times New Roman" w:hAnsi="Times New Roman" w:cs="Times New Roman"/>
          <w:sz w:val="24"/>
          <w:szCs w:val="24"/>
        </w:rPr>
        <w:t>iantaranya yaitu:</w:t>
      </w:r>
      <w:r>
        <w:rPr>
          <w:rFonts w:ascii="Times New Roman" w:hAnsi="Times New Roman" w:cs="Times New Roman"/>
          <w:sz w:val="24"/>
          <w:szCs w:val="24"/>
        </w:rPr>
        <w:t>s</w:t>
      </w:r>
      <w:r w:rsidRPr="00C86838">
        <w:rPr>
          <w:rFonts w:ascii="Times New Roman" w:hAnsi="Times New Roman" w:cs="Times New Roman"/>
          <w:sz w:val="24"/>
          <w:szCs w:val="24"/>
        </w:rPr>
        <w:t>iswa kurang berani bertanya kepada guru</w:t>
      </w:r>
      <w:r>
        <w:rPr>
          <w:rFonts w:ascii="Times New Roman" w:hAnsi="Times New Roman" w:cs="Times New Roman"/>
          <w:sz w:val="24"/>
          <w:szCs w:val="24"/>
        </w:rPr>
        <w:t>, s</w:t>
      </w:r>
      <w:r w:rsidRPr="003A1A5C">
        <w:rPr>
          <w:rFonts w:ascii="Times New Roman" w:hAnsi="Times New Roman" w:cs="Times New Roman"/>
          <w:sz w:val="24"/>
          <w:szCs w:val="24"/>
        </w:rPr>
        <w:t>iswa kurang berani mengajukan pendapat dan menggapi pendapat temannya</w:t>
      </w:r>
      <w:r>
        <w:rPr>
          <w:rFonts w:ascii="Times New Roman" w:hAnsi="Times New Roman" w:cs="Times New Roman"/>
          <w:sz w:val="24"/>
          <w:szCs w:val="24"/>
        </w:rPr>
        <w:t>, s</w:t>
      </w:r>
      <w:r w:rsidRPr="003A1A5C">
        <w:rPr>
          <w:rFonts w:ascii="Times New Roman" w:hAnsi="Times New Roman" w:cs="Times New Roman"/>
          <w:sz w:val="24"/>
          <w:szCs w:val="24"/>
        </w:rPr>
        <w:t>iswa kurang aktif dalam berdiskusi karena terlalu banyak anggota kelompok</w:t>
      </w:r>
      <w:r>
        <w:rPr>
          <w:rFonts w:ascii="Times New Roman" w:hAnsi="Times New Roman" w:cs="Times New Roman"/>
          <w:sz w:val="24"/>
          <w:szCs w:val="24"/>
        </w:rPr>
        <w:t>, s</w:t>
      </w:r>
      <w:r w:rsidRPr="003A1A5C">
        <w:rPr>
          <w:rFonts w:ascii="Times New Roman" w:hAnsi="Times New Roman" w:cs="Times New Roman"/>
          <w:sz w:val="24"/>
          <w:szCs w:val="24"/>
        </w:rPr>
        <w:t>iswa kesulitan menggambar kerangka bangun kubus dengan mengamati model real bangun kubus dan bangun balok</w:t>
      </w:r>
      <w:r>
        <w:rPr>
          <w:rFonts w:ascii="Times New Roman" w:hAnsi="Times New Roman" w:cs="Times New Roman"/>
          <w:sz w:val="24"/>
          <w:szCs w:val="24"/>
        </w:rPr>
        <w:t>, dan s</w:t>
      </w:r>
      <w:r w:rsidRPr="003A1A5C">
        <w:rPr>
          <w:rFonts w:ascii="Times New Roman" w:hAnsi="Times New Roman" w:cs="Times New Roman"/>
          <w:sz w:val="24"/>
          <w:szCs w:val="24"/>
        </w:rPr>
        <w:t>iswa kesulitan memahami persamaan</w:t>
      </w:r>
      <w:r>
        <w:rPr>
          <w:rFonts w:ascii="Times New Roman" w:hAnsi="Times New Roman" w:cs="Times New Roman"/>
          <w:sz w:val="24"/>
          <w:szCs w:val="24"/>
        </w:rPr>
        <w:t xml:space="preserve"> dan perbedaan</w:t>
      </w:r>
      <w:r w:rsidRPr="003A1A5C">
        <w:rPr>
          <w:rFonts w:ascii="Times New Roman" w:hAnsi="Times New Roman" w:cs="Times New Roman"/>
          <w:sz w:val="24"/>
          <w:szCs w:val="24"/>
        </w:rPr>
        <w:t xml:space="preserve"> bangun kubus dan bangun balok hanya dengan mengamati model real bangun kubus dan bangun</w:t>
      </w:r>
      <w:r>
        <w:rPr>
          <w:rFonts w:ascii="Times New Roman" w:hAnsi="Times New Roman" w:cs="Times New Roman"/>
          <w:sz w:val="24"/>
          <w:szCs w:val="24"/>
        </w:rPr>
        <w:t xml:space="preserve">. </w:t>
      </w:r>
    </w:p>
    <w:p w:rsidR="00701D74" w:rsidRPr="00BD6CBE" w:rsidRDefault="00701D74" w:rsidP="00DC733C">
      <w:pPr>
        <w:tabs>
          <w:tab w:val="left" w:pos="1985"/>
        </w:tabs>
        <w:spacing w:after="0" w:line="480" w:lineRule="auto"/>
        <w:ind w:left="720" w:firstLine="720"/>
        <w:jc w:val="both"/>
        <w:rPr>
          <w:rFonts w:ascii="Times New Roman" w:hAnsi="Times New Roman" w:cs="Times New Roman"/>
          <w:sz w:val="24"/>
          <w:szCs w:val="24"/>
        </w:rPr>
      </w:pPr>
      <w:r w:rsidRPr="00622E79">
        <w:rPr>
          <w:rFonts w:ascii="Times New Roman" w:hAnsi="Times New Roman" w:cs="Times New Roman"/>
          <w:sz w:val="24"/>
          <w:szCs w:val="24"/>
        </w:rPr>
        <w:t xml:space="preserve">Berdasarkan pada hasil penelitian, </w:t>
      </w:r>
      <w:r>
        <w:rPr>
          <w:rFonts w:ascii="Times New Roman" w:hAnsi="Times New Roman" w:cs="Times New Roman"/>
          <w:sz w:val="24"/>
          <w:szCs w:val="24"/>
        </w:rPr>
        <w:t>pemahaman</w:t>
      </w:r>
      <w:r w:rsidRPr="00622E79">
        <w:rPr>
          <w:rFonts w:ascii="Times New Roman" w:hAnsi="Times New Roman" w:cs="Times New Roman"/>
          <w:sz w:val="24"/>
          <w:szCs w:val="24"/>
        </w:rPr>
        <w:t xml:space="preserve"> siswa  kelas </w:t>
      </w:r>
      <w:r>
        <w:rPr>
          <w:rFonts w:ascii="Times New Roman" w:hAnsi="Times New Roman" w:cs="Times New Roman"/>
          <w:sz w:val="24"/>
          <w:szCs w:val="24"/>
        </w:rPr>
        <w:t>IV MI Al-Huda Rejowinangun Trenggalek terhadap materi sifat-sifat bangun ruang (balok dan kubus)</w:t>
      </w:r>
      <w:r w:rsidRPr="00622E79">
        <w:rPr>
          <w:rFonts w:ascii="Times New Roman" w:hAnsi="Times New Roman" w:cs="Times New Roman"/>
          <w:sz w:val="24"/>
          <w:szCs w:val="24"/>
        </w:rPr>
        <w:t>meningkat. Hal ini dapat dilihat dari proses belajar mengajar dan hasil test evaluasi yang dilakukan terhadap siswa tersebut.</w:t>
      </w:r>
      <w:r>
        <w:rPr>
          <w:rFonts w:ascii="Times New Roman" w:hAnsi="Times New Roman" w:cs="Times New Roman"/>
          <w:sz w:val="24"/>
          <w:szCs w:val="24"/>
        </w:rPr>
        <w:t xml:space="preserve"> Nilai rata-rata siswa mulai dari pre tes, tes siklus I, dan tes siklus II menunjukkan peningkatan.U</w:t>
      </w:r>
      <w:r w:rsidRPr="00622E79">
        <w:rPr>
          <w:rFonts w:ascii="Times New Roman" w:hAnsi="Times New Roman" w:cs="Times New Roman"/>
          <w:sz w:val="24"/>
          <w:szCs w:val="24"/>
        </w:rPr>
        <w:t xml:space="preserve">ntuk hasil </w:t>
      </w:r>
      <w:r>
        <w:rPr>
          <w:rFonts w:ascii="Times New Roman" w:hAnsi="Times New Roman" w:cs="Times New Roman"/>
          <w:sz w:val="24"/>
          <w:szCs w:val="24"/>
        </w:rPr>
        <w:t xml:space="preserve">pre </w:t>
      </w:r>
      <w:r w:rsidRPr="00622E79">
        <w:rPr>
          <w:rFonts w:ascii="Times New Roman" w:hAnsi="Times New Roman" w:cs="Times New Roman"/>
          <w:sz w:val="24"/>
          <w:szCs w:val="24"/>
        </w:rPr>
        <w:t xml:space="preserve">test </w:t>
      </w:r>
      <w:r>
        <w:rPr>
          <w:rFonts w:ascii="Times New Roman" w:hAnsi="Times New Roman" w:cs="Times New Roman"/>
          <w:sz w:val="24"/>
          <w:szCs w:val="24"/>
        </w:rPr>
        <w:t>nilai rata-ratanya</w:t>
      </w:r>
      <w:r w:rsidRPr="00622E79">
        <w:rPr>
          <w:rFonts w:ascii="Times New Roman" w:hAnsi="Times New Roman" w:cs="Times New Roman"/>
          <w:sz w:val="24"/>
          <w:szCs w:val="24"/>
        </w:rPr>
        <w:t xml:space="preserve"> adalah </w:t>
      </w:r>
      <w:r>
        <w:rPr>
          <w:rFonts w:ascii="Times New Roman" w:hAnsi="Times New Roman" w:cs="Times New Roman"/>
          <w:sz w:val="24"/>
          <w:szCs w:val="24"/>
        </w:rPr>
        <w:t>3,9</w:t>
      </w:r>
      <w:r w:rsidRPr="00622E79">
        <w:rPr>
          <w:rFonts w:ascii="Times New Roman" w:hAnsi="Times New Roman" w:cs="Times New Roman"/>
          <w:sz w:val="24"/>
          <w:szCs w:val="24"/>
        </w:rPr>
        <w:t xml:space="preserve">masuk dalam kategori </w:t>
      </w:r>
      <w:r>
        <w:rPr>
          <w:rFonts w:ascii="Times New Roman" w:hAnsi="Times New Roman" w:cs="Times New Roman"/>
          <w:sz w:val="24"/>
          <w:szCs w:val="24"/>
        </w:rPr>
        <w:t>kurang sekali, pada siklus Inilai rata-ratanya</w:t>
      </w:r>
      <w:r w:rsidRPr="00622E79">
        <w:rPr>
          <w:rFonts w:ascii="Times New Roman" w:hAnsi="Times New Roman" w:cs="Times New Roman"/>
          <w:sz w:val="24"/>
          <w:szCs w:val="24"/>
        </w:rPr>
        <w:t xml:space="preserve">adalah </w:t>
      </w:r>
      <w:r>
        <w:rPr>
          <w:rFonts w:ascii="Times New Roman" w:hAnsi="Times New Roman" w:cs="Times New Roman"/>
          <w:sz w:val="24"/>
          <w:szCs w:val="24"/>
        </w:rPr>
        <w:t>6,37</w:t>
      </w:r>
      <w:r w:rsidRPr="00622E79">
        <w:rPr>
          <w:rFonts w:ascii="Times New Roman" w:hAnsi="Times New Roman" w:cs="Times New Roman"/>
          <w:sz w:val="24"/>
          <w:szCs w:val="24"/>
        </w:rPr>
        <w:t xml:space="preserve">meningkat </w:t>
      </w:r>
      <w:r>
        <w:rPr>
          <w:rFonts w:ascii="Times New Roman" w:hAnsi="Times New Roman" w:cs="Times New Roman"/>
          <w:sz w:val="24"/>
          <w:szCs w:val="24"/>
        </w:rPr>
        <w:t>menjadi kurang dan pada siklus IInilai rata-ratanya</w:t>
      </w:r>
      <w:r w:rsidRPr="00622E79">
        <w:rPr>
          <w:rFonts w:ascii="Times New Roman" w:hAnsi="Times New Roman" w:cs="Times New Roman"/>
          <w:sz w:val="24"/>
          <w:szCs w:val="24"/>
        </w:rPr>
        <w:t xml:space="preserve">adalah </w:t>
      </w:r>
      <w:r>
        <w:rPr>
          <w:rFonts w:ascii="Times New Roman" w:hAnsi="Times New Roman" w:cs="Times New Roman"/>
          <w:sz w:val="24"/>
          <w:szCs w:val="24"/>
        </w:rPr>
        <w:t xml:space="preserve">8,47 </w:t>
      </w:r>
      <w:r w:rsidRPr="00622E79">
        <w:rPr>
          <w:rFonts w:ascii="Times New Roman" w:hAnsi="Times New Roman" w:cs="Times New Roman"/>
          <w:sz w:val="24"/>
          <w:szCs w:val="24"/>
        </w:rPr>
        <w:t>berubah menjadi baik.</w:t>
      </w:r>
    </w:p>
    <w:p w:rsidR="00701D74" w:rsidRDefault="00701D74" w:rsidP="00912863">
      <w:pPr>
        <w:spacing w:after="0" w:line="480" w:lineRule="auto"/>
        <w:ind w:left="720" w:firstLine="720"/>
        <w:jc w:val="both"/>
        <w:rPr>
          <w:rFonts w:ascii="Times New Roman" w:hAnsi="Times New Roman" w:cs="Times New Roman"/>
          <w:sz w:val="24"/>
          <w:szCs w:val="24"/>
        </w:rPr>
      </w:pPr>
      <w:r w:rsidRPr="00622E79">
        <w:rPr>
          <w:rFonts w:ascii="Times New Roman" w:hAnsi="Times New Roman" w:cs="Times New Roman"/>
          <w:sz w:val="24"/>
          <w:szCs w:val="24"/>
        </w:rPr>
        <w:t xml:space="preserve">Untuk hasil observasi pengamatan aktivitas peneliti pada siklus I </w:t>
      </w:r>
      <w:r>
        <w:rPr>
          <w:rFonts w:ascii="Times New Roman" w:hAnsi="Times New Roman" w:cs="Times New Roman"/>
          <w:sz w:val="24"/>
          <w:szCs w:val="24"/>
        </w:rPr>
        <w:t>adalah 63,</w:t>
      </w:r>
      <w:r w:rsidRPr="00622E79">
        <w:rPr>
          <w:rFonts w:ascii="Times New Roman" w:hAnsi="Times New Roman" w:cs="Times New Roman"/>
          <w:sz w:val="24"/>
          <w:szCs w:val="24"/>
        </w:rPr>
        <w:t xml:space="preserve">5% masuk dalam kategori </w:t>
      </w:r>
      <w:r>
        <w:rPr>
          <w:rFonts w:ascii="Times New Roman" w:hAnsi="Times New Roman" w:cs="Times New Roman"/>
          <w:sz w:val="24"/>
          <w:szCs w:val="24"/>
        </w:rPr>
        <w:t>kurang</w:t>
      </w:r>
      <w:r w:rsidRPr="00622E79">
        <w:rPr>
          <w:rFonts w:ascii="Times New Roman" w:hAnsi="Times New Roman" w:cs="Times New Roman"/>
          <w:sz w:val="24"/>
          <w:szCs w:val="24"/>
        </w:rPr>
        <w:t>, pada siklus II</w:t>
      </w:r>
      <w:r>
        <w:rPr>
          <w:rFonts w:ascii="Times New Roman" w:hAnsi="Times New Roman" w:cs="Times New Roman"/>
          <w:sz w:val="24"/>
          <w:szCs w:val="24"/>
        </w:rPr>
        <w:t xml:space="preserve"> adalah 83,5</w:t>
      </w:r>
      <w:r w:rsidRPr="00622E79">
        <w:rPr>
          <w:rFonts w:ascii="Times New Roman" w:hAnsi="Times New Roman" w:cs="Times New Roman"/>
          <w:sz w:val="24"/>
          <w:szCs w:val="24"/>
        </w:rPr>
        <w:t xml:space="preserve">% terjadi peningkatan menjadi baik. Untuk hasil observasi pengamatan aktivitas siswa pada siklus I adalah </w:t>
      </w:r>
      <w:r>
        <w:rPr>
          <w:rFonts w:ascii="Times New Roman" w:hAnsi="Times New Roman" w:cs="Times New Roman"/>
          <w:sz w:val="24"/>
          <w:szCs w:val="24"/>
        </w:rPr>
        <w:t>60</w:t>
      </w:r>
      <w:r w:rsidRPr="00622E79">
        <w:rPr>
          <w:rFonts w:ascii="Times New Roman" w:hAnsi="Times New Roman" w:cs="Times New Roman"/>
          <w:sz w:val="24"/>
          <w:szCs w:val="24"/>
        </w:rPr>
        <w:t xml:space="preserve">% masuk dalam kategori kurang, pada siklus II adalah </w:t>
      </w:r>
      <w:r>
        <w:rPr>
          <w:rFonts w:ascii="Times New Roman" w:hAnsi="Times New Roman" w:cs="Times New Roman"/>
          <w:sz w:val="24"/>
          <w:szCs w:val="24"/>
        </w:rPr>
        <w:t>81,8</w:t>
      </w:r>
      <w:r w:rsidRPr="00622E79">
        <w:rPr>
          <w:rFonts w:ascii="Times New Roman" w:hAnsi="Times New Roman" w:cs="Times New Roman"/>
          <w:sz w:val="24"/>
          <w:szCs w:val="24"/>
        </w:rPr>
        <w:t xml:space="preserve">% terjadi peningkatan menjadi </w:t>
      </w:r>
      <w:r>
        <w:rPr>
          <w:rFonts w:ascii="Times New Roman" w:hAnsi="Times New Roman" w:cs="Times New Roman"/>
          <w:sz w:val="24"/>
          <w:szCs w:val="24"/>
        </w:rPr>
        <w:t>baik</w:t>
      </w:r>
      <w:r w:rsidRPr="00622E79">
        <w:rPr>
          <w:rFonts w:ascii="Times New Roman" w:hAnsi="Times New Roman" w:cs="Times New Roman"/>
          <w:sz w:val="24"/>
          <w:szCs w:val="24"/>
        </w:rPr>
        <w:t xml:space="preserve">. </w:t>
      </w:r>
    </w:p>
    <w:p w:rsidR="00701D74" w:rsidRPr="00DC733C" w:rsidRDefault="00701D74" w:rsidP="00DC733C">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Dari hasil wawancara dan melihat dokumentasi menunjukkan bahwa siswa merasa senang dengan pendekatan pembelajaran realistik ini, karena siswa bisa lebih banyak berkontribusi secara aktif dalam kegiatan pembelajaran. Selain itu untuk memahami materi juga lebih mudah karena berkaitan dengan masalah kontekstual dan juga ada model aslinya, yaitu bangun kubus dan bangun balok.</w:t>
      </w:r>
    </w:p>
    <w:sectPr w:rsidR="00701D74" w:rsidRPr="00DC733C" w:rsidSect="005B15D3">
      <w:footerReference w:type="default" r:id="rId18"/>
      <w:pgSz w:w="12242" w:h="15842" w:code="1"/>
      <w:pgMar w:top="2268" w:right="1701" w:bottom="1701" w:left="2268" w:header="709" w:footer="709" w:gutter="0"/>
      <w:pgNumType w:start="5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D74" w:rsidRDefault="00701D74" w:rsidP="002B5088">
      <w:pPr>
        <w:spacing w:after="0" w:line="240" w:lineRule="auto"/>
      </w:pPr>
      <w:r>
        <w:separator/>
      </w:r>
    </w:p>
  </w:endnote>
  <w:endnote w:type="continuationSeparator" w:id="1">
    <w:p w:rsidR="00701D74" w:rsidRDefault="00701D74" w:rsidP="002B5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D74" w:rsidRPr="00415325" w:rsidRDefault="00701D74" w:rsidP="00E53AAF">
    <w:pPr>
      <w:pStyle w:val="Footer"/>
      <w:framePr w:wrap="auto" w:vAnchor="text" w:hAnchor="margin" w:xAlign="center" w:y="1"/>
      <w:rPr>
        <w:rStyle w:val="PageNumber"/>
        <w:rFonts w:ascii="Times New Roman" w:hAnsi="Times New Roman"/>
        <w:sz w:val="24"/>
        <w:szCs w:val="24"/>
      </w:rPr>
    </w:pPr>
    <w:r w:rsidRPr="00415325">
      <w:rPr>
        <w:rStyle w:val="PageNumber"/>
        <w:rFonts w:ascii="Times New Roman" w:hAnsi="Times New Roman"/>
        <w:sz w:val="24"/>
        <w:szCs w:val="24"/>
      </w:rPr>
      <w:fldChar w:fldCharType="begin"/>
    </w:r>
    <w:r w:rsidRPr="00415325">
      <w:rPr>
        <w:rStyle w:val="PageNumber"/>
        <w:rFonts w:ascii="Times New Roman" w:hAnsi="Times New Roman"/>
        <w:sz w:val="24"/>
        <w:szCs w:val="24"/>
      </w:rPr>
      <w:instrText xml:space="preserve">PAGE  </w:instrText>
    </w:r>
    <w:r w:rsidRPr="00415325">
      <w:rPr>
        <w:rStyle w:val="PageNumber"/>
        <w:rFonts w:ascii="Times New Roman" w:hAnsi="Times New Roman"/>
        <w:sz w:val="24"/>
        <w:szCs w:val="24"/>
      </w:rPr>
      <w:fldChar w:fldCharType="separate"/>
    </w:r>
    <w:r>
      <w:rPr>
        <w:rStyle w:val="PageNumber"/>
        <w:rFonts w:ascii="Times New Roman" w:hAnsi="Times New Roman"/>
        <w:noProof/>
        <w:sz w:val="24"/>
        <w:szCs w:val="24"/>
      </w:rPr>
      <w:t>57</w:t>
    </w:r>
    <w:r w:rsidRPr="00415325">
      <w:rPr>
        <w:rStyle w:val="PageNumber"/>
        <w:rFonts w:ascii="Times New Roman" w:hAnsi="Times New Roman"/>
        <w:sz w:val="24"/>
        <w:szCs w:val="24"/>
      </w:rPr>
      <w:fldChar w:fldCharType="end"/>
    </w:r>
  </w:p>
  <w:p w:rsidR="00701D74" w:rsidRDefault="00701D74">
    <w:pPr>
      <w:pStyle w:val="Footer"/>
      <w:jc w:val="center"/>
    </w:pPr>
  </w:p>
  <w:p w:rsidR="00701D74" w:rsidRDefault="00701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D74" w:rsidRDefault="00701D74" w:rsidP="002B5088">
      <w:pPr>
        <w:spacing w:after="0" w:line="240" w:lineRule="auto"/>
      </w:pPr>
      <w:r>
        <w:separator/>
      </w:r>
    </w:p>
  </w:footnote>
  <w:footnote w:type="continuationSeparator" w:id="1">
    <w:p w:rsidR="00701D74" w:rsidRDefault="00701D74" w:rsidP="002B5088">
      <w:pPr>
        <w:spacing w:after="0" w:line="240" w:lineRule="auto"/>
      </w:pPr>
      <w:r>
        <w:continuationSeparator/>
      </w:r>
    </w:p>
  </w:footnote>
  <w:footnote w:id="2">
    <w:p w:rsidR="00701D74" w:rsidRDefault="00701D74" w:rsidP="005152A0">
      <w:pPr>
        <w:pStyle w:val="FootnoteText"/>
        <w:ind w:firstLine="720"/>
      </w:pPr>
      <w:r w:rsidRPr="00D15852">
        <w:rPr>
          <w:rStyle w:val="FootnoteReference"/>
          <w:rFonts w:ascii="Times New Roman" w:hAnsi="Times New Roman"/>
        </w:rPr>
        <w:footnoteRef/>
      </w:r>
      <w:r w:rsidRPr="00D15852">
        <w:rPr>
          <w:rFonts w:ascii="Times New Roman" w:hAnsi="Times New Roman"/>
          <w:lang w:val="id-ID"/>
        </w:rPr>
        <w:t xml:space="preserve">Robitoh Khoiriyah, </w:t>
      </w:r>
      <w:r w:rsidRPr="00D15852">
        <w:rPr>
          <w:rFonts w:ascii="Times New Roman" w:hAnsi="Times New Roman"/>
          <w:i/>
          <w:lang w:val="id-ID"/>
        </w:rPr>
        <w:t xml:space="preserve">Peningkatan Hasil Belajar Matematika Siswa Melalui Model Pembelajaran Realistik Bersetting Kooperatif Kelas VII D SMPN 2 Rejotangan Tulungagung Tahun Pelajaran 2009/2010, </w:t>
      </w:r>
      <w:r w:rsidRPr="00D15852">
        <w:rPr>
          <w:rFonts w:ascii="Times New Roman" w:hAnsi="Times New Roman"/>
          <w:lang w:val="id-ID"/>
        </w:rPr>
        <w:t>(Tulungagung:STAIN Tulungagung, 2010), hal.115. skripsi tidak diterbitkan</w:t>
      </w:r>
    </w:p>
  </w:footnote>
  <w:footnote w:id="3">
    <w:p w:rsidR="00701D74" w:rsidRDefault="00701D74" w:rsidP="00DE1C2F">
      <w:pPr>
        <w:pStyle w:val="FootnoteText"/>
        <w:ind w:firstLine="720"/>
      </w:pPr>
      <w:r w:rsidRPr="00D15852">
        <w:rPr>
          <w:rStyle w:val="FootnoteReference"/>
          <w:rFonts w:ascii="Times New Roman" w:hAnsi="Times New Roman"/>
        </w:rPr>
        <w:footnoteRef/>
      </w:r>
      <w:r w:rsidRPr="00D15852">
        <w:rPr>
          <w:rFonts w:ascii="Times New Roman" w:hAnsi="Times New Roman"/>
          <w:lang w:val="es-ES"/>
        </w:rPr>
        <w:t xml:space="preserve"> I Gusti Putu Suharta,</w:t>
      </w:r>
      <w:r w:rsidRPr="00D15852">
        <w:rPr>
          <w:rFonts w:ascii="Times New Roman" w:hAnsi="Times New Roman"/>
          <w:i/>
          <w:iCs/>
          <w:lang w:val="es-ES"/>
        </w:rPr>
        <w:t>Matematika Realistik</w:t>
      </w:r>
      <w:r w:rsidRPr="00D15852">
        <w:rPr>
          <w:rFonts w:ascii="Times New Roman" w:hAnsi="Times New Roman"/>
          <w:lang w:val="es-ES"/>
        </w:rPr>
        <w:t xml:space="preserve"> : Apa dan Bagaimana </w:t>
      </w:r>
      <w:hyperlink r:id="rId1" w:history="1">
        <w:r w:rsidRPr="00D15852">
          <w:rPr>
            <w:rStyle w:val="Hyperlink"/>
            <w:rFonts w:ascii="Times New Roman" w:hAnsi="Times New Roman"/>
            <w:color w:val="auto"/>
            <w:lang w:val="es-ES"/>
          </w:rPr>
          <w:t>www.depdinas.go.id</w:t>
        </w:r>
      </w:hyperlink>
      <w:r w:rsidRPr="00D15852">
        <w:rPr>
          <w:rFonts w:ascii="Times New Roman" w:hAnsi="Times New Roman"/>
          <w:lang w:val="es-ES"/>
        </w:rPr>
        <w:t xml:space="preserve"> jurnal/38/matematika realistik.htm</w:t>
      </w:r>
      <w:r w:rsidRPr="00D15852">
        <w:rPr>
          <w:rFonts w:ascii="Times New Roman" w:hAnsi="Times New Roman"/>
          <w:lang w:val="id-ID"/>
        </w:rPr>
        <w:t>. diakses hari Senin tanggal 4 Juli 2011</w:t>
      </w:r>
    </w:p>
  </w:footnote>
  <w:footnote w:id="4">
    <w:p w:rsidR="00701D74" w:rsidRDefault="00701D74" w:rsidP="005A6A83">
      <w:pPr>
        <w:pStyle w:val="FootnoteText"/>
        <w:ind w:firstLine="720"/>
      </w:pPr>
      <w:r w:rsidRPr="00D15852">
        <w:rPr>
          <w:rStyle w:val="FootnoteReference"/>
          <w:rFonts w:ascii="Times New Roman" w:hAnsi="Times New Roman"/>
        </w:rPr>
        <w:footnoteRef/>
      </w:r>
      <w:r w:rsidRPr="00D15852">
        <w:rPr>
          <w:rFonts w:ascii="Times New Roman" w:hAnsi="Times New Roman"/>
        </w:rPr>
        <w:t xml:space="preserve"> Heruman, </w:t>
      </w:r>
      <w:r w:rsidRPr="00D15852">
        <w:rPr>
          <w:rFonts w:ascii="Times New Roman" w:hAnsi="Times New Roman"/>
          <w:i/>
        </w:rPr>
        <w:t>Model Pembelajaran Matematika Di Sekolah Dasar</w:t>
      </w:r>
      <w:r w:rsidRPr="00D15852">
        <w:rPr>
          <w:rFonts w:ascii="Times New Roman" w:hAnsi="Times New Roman"/>
        </w:rPr>
        <w:t>, (Bandung:Remaja Rosdakarya, 2007), hal.2</w:t>
      </w:r>
    </w:p>
  </w:footnote>
  <w:footnote w:id="5">
    <w:p w:rsidR="00701D74" w:rsidRDefault="00701D74" w:rsidP="001C0CC6">
      <w:pPr>
        <w:spacing w:after="0"/>
        <w:ind w:firstLine="720"/>
      </w:pPr>
      <w:r w:rsidRPr="00743315">
        <w:rPr>
          <w:rStyle w:val="FootnoteReference"/>
          <w:rFonts w:ascii="Times New Roman" w:hAnsi="Times New Roman"/>
          <w:sz w:val="20"/>
          <w:szCs w:val="20"/>
        </w:rPr>
        <w:footnoteRef/>
      </w:r>
      <w:r w:rsidRPr="00743315">
        <w:rPr>
          <w:rFonts w:ascii="Times New Roman" w:hAnsi="Times New Roman" w:cs="Times New Roman"/>
          <w:sz w:val="20"/>
          <w:szCs w:val="20"/>
        </w:rPr>
        <w:t xml:space="preserve"> Subagio</w:t>
      </w:r>
      <w:r w:rsidRPr="00743315">
        <w:rPr>
          <w:rFonts w:ascii="Times New Roman" w:hAnsi="Times New Roman" w:cs="Times New Roman"/>
          <w:i/>
          <w:iCs/>
          <w:sz w:val="20"/>
          <w:szCs w:val="20"/>
        </w:rPr>
        <w:t xml:space="preserve">, </w:t>
      </w:r>
      <w:hyperlink r:id="rId2" w:history="1">
        <w:r w:rsidRPr="00743315">
          <w:rPr>
            <w:rStyle w:val="Hyperlink"/>
            <w:rFonts w:ascii="Times New Roman" w:hAnsi="Times New Roman"/>
            <w:i/>
            <w:iCs/>
            <w:color w:val="auto"/>
            <w:sz w:val="20"/>
            <w:szCs w:val="20"/>
            <w:u w:val="none"/>
          </w:rPr>
          <w:t>http://subagio-subagio.blogspot.com/2010/03/kompetensi-guru-dalam-meningkatkan-mutu.html</w:t>
        </w:r>
      </w:hyperlink>
      <w:r>
        <w:rPr>
          <w:rFonts w:ascii="Times New Roman" w:hAnsi="Times New Roman" w:cs="Times New Roman"/>
          <w:i/>
          <w:iCs/>
          <w:sz w:val="20"/>
          <w:szCs w:val="20"/>
        </w:rPr>
        <w:t xml:space="preserve">, </w:t>
      </w:r>
      <w:r w:rsidRPr="00743315">
        <w:rPr>
          <w:rFonts w:ascii="Times New Roman" w:hAnsi="Times New Roman" w:cs="Times New Roman"/>
          <w:sz w:val="20"/>
          <w:szCs w:val="20"/>
        </w:rPr>
        <w:t xml:space="preserve">diakses pada </w:t>
      </w:r>
      <w:r>
        <w:rPr>
          <w:rFonts w:ascii="Times New Roman" w:hAnsi="Times New Roman" w:cs="Times New Roman"/>
          <w:sz w:val="20"/>
          <w:szCs w:val="20"/>
        </w:rPr>
        <w:t xml:space="preserve">Hari </w:t>
      </w:r>
      <w:r w:rsidRPr="00743315">
        <w:rPr>
          <w:rFonts w:ascii="Times New Roman" w:hAnsi="Times New Roman" w:cs="Times New Roman"/>
          <w:sz w:val="20"/>
          <w:szCs w:val="20"/>
        </w:rPr>
        <w:t>Selasa</w:t>
      </w:r>
      <w:r>
        <w:rPr>
          <w:rFonts w:ascii="Times New Roman" w:hAnsi="Times New Roman" w:cs="Times New Roman"/>
          <w:sz w:val="20"/>
          <w:szCs w:val="20"/>
        </w:rPr>
        <w:t>28 Juni 2011</w:t>
      </w:r>
    </w:p>
  </w:footnote>
  <w:footnote w:id="6">
    <w:p w:rsidR="00701D74" w:rsidRDefault="00701D74" w:rsidP="001C0CC6">
      <w:pPr>
        <w:spacing w:after="0"/>
        <w:ind w:firstLine="720"/>
      </w:pPr>
      <w:r w:rsidRPr="00F6324A">
        <w:rPr>
          <w:rStyle w:val="FootnoteReference"/>
          <w:rFonts w:ascii="Times New Roman" w:hAnsi="Times New Roman"/>
          <w:sz w:val="20"/>
          <w:szCs w:val="20"/>
        </w:rPr>
        <w:footnoteRef/>
      </w:r>
      <w:r w:rsidRPr="00F6324A">
        <w:rPr>
          <w:rFonts w:ascii="Times New Roman" w:hAnsi="Times New Roman" w:cs="Times New Roman"/>
          <w:sz w:val="20"/>
          <w:szCs w:val="20"/>
        </w:rPr>
        <w:t xml:space="preserve"> Admin</w:t>
      </w:r>
      <w:r w:rsidRPr="00F6324A">
        <w:rPr>
          <w:rFonts w:ascii="Times New Roman" w:hAnsi="Times New Roman" w:cs="Times New Roman"/>
          <w:i/>
          <w:iCs/>
          <w:sz w:val="20"/>
          <w:szCs w:val="20"/>
        </w:rPr>
        <w:t xml:space="preserve">, </w:t>
      </w:r>
      <w:hyperlink r:id="rId3" w:history="1">
        <w:r w:rsidRPr="00F6324A">
          <w:rPr>
            <w:rStyle w:val="Hyperlink"/>
            <w:rFonts w:ascii="Times New Roman" w:hAnsi="Times New Roman"/>
            <w:i/>
            <w:iCs/>
            <w:color w:val="auto"/>
            <w:sz w:val="20"/>
            <w:szCs w:val="20"/>
            <w:u w:val="none"/>
          </w:rPr>
          <w:t>http://www.umy.ac.id/interaksi-guru-dan-siswa-penting-dalam-proses-belajar-mengajar.html</w:t>
        </w:r>
      </w:hyperlink>
      <w:r>
        <w:rPr>
          <w:rFonts w:ascii="Times New Roman" w:hAnsi="Times New Roman" w:cs="Times New Roman"/>
          <w:i/>
          <w:iCs/>
          <w:sz w:val="20"/>
          <w:szCs w:val="20"/>
        </w:rPr>
        <w:t xml:space="preserve">, </w:t>
      </w:r>
      <w:r w:rsidRPr="00F6324A">
        <w:rPr>
          <w:rFonts w:ascii="Times New Roman" w:hAnsi="Times New Roman" w:cs="Times New Roman"/>
          <w:sz w:val="20"/>
          <w:szCs w:val="20"/>
        </w:rPr>
        <w:t>diakses pada</w:t>
      </w:r>
      <w:r>
        <w:rPr>
          <w:rFonts w:ascii="Times New Roman" w:hAnsi="Times New Roman" w:cs="Times New Roman"/>
          <w:sz w:val="20"/>
          <w:szCs w:val="20"/>
        </w:rPr>
        <w:t xml:space="preserve"> Hari Selasa 28 Junu 2011</w:t>
      </w:r>
    </w:p>
  </w:footnote>
  <w:footnote w:id="7">
    <w:p w:rsidR="00701D74" w:rsidRDefault="00701D74" w:rsidP="00E76917">
      <w:pPr>
        <w:pStyle w:val="FootnoteText"/>
        <w:ind w:firstLine="720"/>
      </w:pPr>
      <w:r w:rsidRPr="00D15852">
        <w:rPr>
          <w:rStyle w:val="FootnoteReference"/>
          <w:rFonts w:ascii="Times New Roman" w:hAnsi="Times New Roman"/>
        </w:rPr>
        <w:footnoteRef/>
      </w:r>
      <w:r w:rsidRPr="00D15852">
        <w:rPr>
          <w:rFonts w:ascii="Times New Roman" w:hAnsi="Times New Roman"/>
        </w:rPr>
        <w:t xml:space="preserve"> Herman Hudojo, </w:t>
      </w:r>
      <w:r w:rsidRPr="00D15852">
        <w:rPr>
          <w:rFonts w:ascii="Times New Roman" w:hAnsi="Times New Roman"/>
          <w:i/>
          <w:iCs/>
          <w:lang w:val="sv-SE"/>
        </w:rPr>
        <w:t>Strategi  Mengajar Belajar Matematika</w:t>
      </w:r>
      <w:r w:rsidRPr="00D15852">
        <w:rPr>
          <w:rFonts w:ascii="Times New Roman" w:hAnsi="Times New Roman"/>
          <w:lang w:val="sv-SE"/>
        </w:rPr>
        <w:t xml:space="preserve">, ( Malang : IKIP Malang, 1990), </w:t>
      </w:r>
      <w:r w:rsidRPr="00D15852">
        <w:rPr>
          <w:rFonts w:ascii="Times New Roman" w:hAnsi="Times New Roman"/>
        </w:rPr>
        <w:t xml:space="preserve"> hal.3</w:t>
      </w:r>
    </w:p>
  </w:footnote>
  <w:footnote w:id="8">
    <w:p w:rsidR="00701D74" w:rsidRDefault="00701D74" w:rsidP="00184824">
      <w:pPr>
        <w:pStyle w:val="FootnoteText"/>
        <w:ind w:firstLine="720"/>
        <w:jc w:val="both"/>
      </w:pPr>
      <w:r w:rsidRPr="00D15852">
        <w:rPr>
          <w:rStyle w:val="FootnoteReference"/>
          <w:rFonts w:ascii="Times New Roman" w:hAnsi="Times New Roman"/>
          <w:lang w:val="id-ID"/>
        </w:rPr>
        <w:footnoteRef/>
      </w:r>
      <w:r w:rsidRPr="00D15852">
        <w:rPr>
          <w:rFonts w:ascii="Times New Roman" w:hAnsi="Times New Roman"/>
          <w:lang w:val="id-ID"/>
        </w:rPr>
        <w:t xml:space="preserve">Herman Hudojo, </w:t>
      </w:r>
      <w:r w:rsidRPr="00D15852">
        <w:rPr>
          <w:rFonts w:ascii="Times New Roman" w:hAnsi="Times New Roman"/>
          <w:i/>
          <w:iCs/>
          <w:lang w:val="id-ID"/>
        </w:rPr>
        <w:t>Mengajar Belajar Matematika</w:t>
      </w:r>
      <w:r w:rsidRPr="00D15852">
        <w:rPr>
          <w:rFonts w:ascii="Times New Roman" w:hAnsi="Times New Roman"/>
          <w:lang w:val="id-ID"/>
        </w:rPr>
        <w:t xml:space="preserve">, (Jakarta: Depdikbud Durjen PT Proyek Pengembangan Lembaga Pendidikan Tenaga Kependidikan, 1980), hal.4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79D"/>
    <w:multiLevelType w:val="hybridMultilevel"/>
    <w:tmpl w:val="12521BA2"/>
    <w:lvl w:ilvl="0" w:tplc="04210015">
      <w:start w:val="1"/>
      <w:numFmt w:val="upperLetter"/>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
    <w:nsid w:val="10B21F39"/>
    <w:multiLevelType w:val="hybridMultilevel"/>
    <w:tmpl w:val="0EA8A908"/>
    <w:lvl w:ilvl="0" w:tplc="04210019">
      <w:start w:val="1"/>
      <w:numFmt w:val="lowerLetter"/>
      <w:lvlText w:val="%1."/>
      <w:lvlJc w:val="left"/>
      <w:pPr>
        <w:ind w:left="1800" w:hanging="360"/>
      </w:pPr>
      <w:rPr>
        <w:rFonts w:cs="Times New Roman"/>
      </w:rPr>
    </w:lvl>
    <w:lvl w:ilvl="1" w:tplc="04210019">
      <w:start w:val="1"/>
      <w:numFmt w:val="lowerLetter"/>
      <w:lvlText w:val="%2."/>
      <w:lvlJc w:val="left"/>
      <w:pPr>
        <w:ind w:left="2520" w:hanging="360"/>
      </w:pPr>
      <w:rPr>
        <w:rFonts w:cs="Times New Roman"/>
      </w:rPr>
    </w:lvl>
    <w:lvl w:ilvl="2" w:tplc="0421001B">
      <w:start w:val="1"/>
      <w:numFmt w:val="lowerRoman"/>
      <w:lvlText w:val="%3."/>
      <w:lvlJc w:val="right"/>
      <w:pPr>
        <w:ind w:left="3240" w:hanging="180"/>
      </w:pPr>
      <w:rPr>
        <w:rFonts w:cs="Times New Roman"/>
      </w:rPr>
    </w:lvl>
    <w:lvl w:ilvl="3" w:tplc="0421000F">
      <w:start w:val="1"/>
      <w:numFmt w:val="decimal"/>
      <w:lvlText w:val="%4."/>
      <w:lvlJc w:val="left"/>
      <w:pPr>
        <w:ind w:left="3960" w:hanging="360"/>
      </w:pPr>
      <w:rPr>
        <w:rFonts w:cs="Times New Roman"/>
      </w:rPr>
    </w:lvl>
    <w:lvl w:ilvl="4" w:tplc="04210019">
      <w:start w:val="1"/>
      <w:numFmt w:val="lowerLetter"/>
      <w:lvlText w:val="%5."/>
      <w:lvlJc w:val="left"/>
      <w:pPr>
        <w:ind w:left="4680" w:hanging="360"/>
      </w:pPr>
      <w:rPr>
        <w:rFonts w:cs="Times New Roman"/>
      </w:rPr>
    </w:lvl>
    <w:lvl w:ilvl="5" w:tplc="0421001B">
      <w:start w:val="1"/>
      <w:numFmt w:val="lowerRoman"/>
      <w:lvlText w:val="%6."/>
      <w:lvlJc w:val="right"/>
      <w:pPr>
        <w:ind w:left="5400" w:hanging="180"/>
      </w:pPr>
      <w:rPr>
        <w:rFonts w:cs="Times New Roman"/>
      </w:rPr>
    </w:lvl>
    <w:lvl w:ilvl="6" w:tplc="0421000F">
      <w:start w:val="1"/>
      <w:numFmt w:val="decimal"/>
      <w:lvlText w:val="%7."/>
      <w:lvlJc w:val="left"/>
      <w:pPr>
        <w:ind w:left="6120" w:hanging="360"/>
      </w:pPr>
      <w:rPr>
        <w:rFonts w:cs="Times New Roman"/>
      </w:rPr>
    </w:lvl>
    <w:lvl w:ilvl="7" w:tplc="04210019">
      <w:start w:val="1"/>
      <w:numFmt w:val="lowerLetter"/>
      <w:lvlText w:val="%8."/>
      <w:lvlJc w:val="left"/>
      <w:pPr>
        <w:ind w:left="6840" w:hanging="360"/>
      </w:pPr>
      <w:rPr>
        <w:rFonts w:cs="Times New Roman"/>
      </w:rPr>
    </w:lvl>
    <w:lvl w:ilvl="8" w:tplc="0421001B">
      <w:start w:val="1"/>
      <w:numFmt w:val="lowerRoman"/>
      <w:lvlText w:val="%9."/>
      <w:lvlJc w:val="right"/>
      <w:pPr>
        <w:ind w:left="7560" w:hanging="180"/>
      </w:pPr>
      <w:rPr>
        <w:rFonts w:cs="Times New Roman"/>
      </w:rPr>
    </w:lvl>
  </w:abstractNum>
  <w:abstractNum w:abstractNumId="2">
    <w:nsid w:val="11A05BA4"/>
    <w:multiLevelType w:val="hybridMultilevel"/>
    <w:tmpl w:val="953A3A3C"/>
    <w:lvl w:ilvl="0" w:tplc="850807D8">
      <w:start w:val="1"/>
      <w:numFmt w:val="decimal"/>
      <w:lvlText w:val="%1)"/>
      <w:lvlJc w:val="left"/>
      <w:pPr>
        <w:ind w:left="786" w:hanging="360"/>
      </w:pPr>
      <w:rPr>
        <w:rFonts w:cs="Times New Roman"/>
        <w:b w:val="0"/>
        <w:bCs/>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3">
    <w:nsid w:val="190043E7"/>
    <w:multiLevelType w:val="hybridMultilevel"/>
    <w:tmpl w:val="CA3843D4"/>
    <w:lvl w:ilvl="0" w:tplc="04210017">
      <w:start w:val="1"/>
      <w:numFmt w:val="lowerLetter"/>
      <w:lvlText w:val="%1)"/>
      <w:lvlJc w:val="left"/>
      <w:pPr>
        <w:ind w:left="1070" w:hanging="360"/>
      </w:pPr>
      <w:rPr>
        <w:rFonts w:cs="Times New Roman"/>
      </w:rPr>
    </w:lvl>
    <w:lvl w:ilvl="1" w:tplc="04210019">
      <w:start w:val="1"/>
      <w:numFmt w:val="lowerLetter"/>
      <w:lvlText w:val="%2."/>
      <w:lvlJc w:val="left"/>
      <w:pPr>
        <w:ind w:left="1790" w:hanging="360"/>
      </w:pPr>
      <w:rPr>
        <w:rFonts w:cs="Times New Roman"/>
      </w:rPr>
    </w:lvl>
    <w:lvl w:ilvl="2" w:tplc="0421001B">
      <w:start w:val="1"/>
      <w:numFmt w:val="lowerRoman"/>
      <w:lvlText w:val="%3."/>
      <w:lvlJc w:val="right"/>
      <w:pPr>
        <w:ind w:left="2510" w:hanging="180"/>
      </w:pPr>
      <w:rPr>
        <w:rFonts w:cs="Times New Roman"/>
      </w:rPr>
    </w:lvl>
    <w:lvl w:ilvl="3" w:tplc="0421000F">
      <w:start w:val="1"/>
      <w:numFmt w:val="decimal"/>
      <w:lvlText w:val="%4."/>
      <w:lvlJc w:val="left"/>
      <w:pPr>
        <w:ind w:left="3230" w:hanging="360"/>
      </w:pPr>
      <w:rPr>
        <w:rFonts w:cs="Times New Roman"/>
      </w:rPr>
    </w:lvl>
    <w:lvl w:ilvl="4" w:tplc="04210019">
      <w:start w:val="1"/>
      <w:numFmt w:val="lowerLetter"/>
      <w:lvlText w:val="%5."/>
      <w:lvlJc w:val="left"/>
      <w:pPr>
        <w:ind w:left="3950" w:hanging="360"/>
      </w:pPr>
      <w:rPr>
        <w:rFonts w:cs="Times New Roman"/>
      </w:rPr>
    </w:lvl>
    <w:lvl w:ilvl="5" w:tplc="0421001B">
      <w:start w:val="1"/>
      <w:numFmt w:val="lowerRoman"/>
      <w:lvlText w:val="%6."/>
      <w:lvlJc w:val="right"/>
      <w:pPr>
        <w:ind w:left="4670" w:hanging="180"/>
      </w:pPr>
      <w:rPr>
        <w:rFonts w:cs="Times New Roman"/>
      </w:rPr>
    </w:lvl>
    <w:lvl w:ilvl="6" w:tplc="0421000F">
      <w:start w:val="1"/>
      <w:numFmt w:val="decimal"/>
      <w:lvlText w:val="%7."/>
      <w:lvlJc w:val="left"/>
      <w:pPr>
        <w:ind w:left="5390" w:hanging="360"/>
      </w:pPr>
      <w:rPr>
        <w:rFonts w:cs="Times New Roman"/>
      </w:rPr>
    </w:lvl>
    <w:lvl w:ilvl="7" w:tplc="04210019">
      <w:start w:val="1"/>
      <w:numFmt w:val="lowerLetter"/>
      <w:lvlText w:val="%8."/>
      <w:lvlJc w:val="left"/>
      <w:pPr>
        <w:ind w:left="6110" w:hanging="360"/>
      </w:pPr>
      <w:rPr>
        <w:rFonts w:cs="Times New Roman"/>
      </w:rPr>
    </w:lvl>
    <w:lvl w:ilvl="8" w:tplc="0421001B">
      <w:start w:val="1"/>
      <w:numFmt w:val="lowerRoman"/>
      <w:lvlText w:val="%9."/>
      <w:lvlJc w:val="right"/>
      <w:pPr>
        <w:ind w:left="6830" w:hanging="180"/>
      </w:pPr>
      <w:rPr>
        <w:rFonts w:cs="Times New Roman"/>
      </w:rPr>
    </w:lvl>
  </w:abstractNum>
  <w:abstractNum w:abstractNumId="4">
    <w:nsid w:val="1C9416D9"/>
    <w:multiLevelType w:val="hybridMultilevel"/>
    <w:tmpl w:val="FF808B02"/>
    <w:lvl w:ilvl="0" w:tplc="0409000F">
      <w:start w:val="1"/>
      <w:numFmt w:val="decimal"/>
      <w:lvlText w:val="%1."/>
      <w:lvlJc w:val="left"/>
      <w:pPr>
        <w:tabs>
          <w:tab w:val="num" w:pos="1637"/>
        </w:tabs>
        <w:ind w:left="1637" w:hanging="360"/>
      </w:pPr>
      <w:rPr>
        <w:rFonts w:cs="Times New Roman" w:hint="default"/>
      </w:rPr>
    </w:lvl>
    <w:lvl w:ilvl="1" w:tplc="6D70E252">
      <w:start w:val="1"/>
      <w:numFmt w:val="lowerLetter"/>
      <w:lvlText w:val="%2."/>
      <w:lvlJc w:val="left"/>
      <w:pPr>
        <w:tabs>
          <w:tab w:val="num" w:pos="1997"/>
        </w:tabs>
        <w:ind w:left="1997" w:hanging="360"/>
      </w:pPr>
      <w:rPr>
        <w:rFonts w:cs="Times New Roman" w:hint="default"/>
      </w:rPr>
    </w:lvl>
    <w:lvl w:ilvl="2" w:tplc="0409001B">
      <w:start w:val="1"/>
      <w:numFmt w:val="lowerRoman"/>
      <w:lvlText w:val="%3."/>
      <w:lvlJc w:val="right"/>
      <w:pPr>
        <w:tabs>
          <w:tab w:val="num" w:pos="3077"/>
        </w:tabs>
        <w:ind w:left="3077" w:hanging="180"/>
      </w:pPr>
      <w:rPr>
        <w:rFonts w:cs="Times New Roman"/>
      </w:rPr>
    </w:lvl>
    <w:lvl w:ilvl="3" w:tplc="0409000F">
      <w:start w:val="1"/>
      <w:numFmt w:val="decimal"/>
      <w:lvlText w:val="%4."/>
      <w:lvlJc w:val="left"/>
      <w:pPr>
        <w:tabs>
          <w:tab w:val="num" w:pos="3797"/>
        </w:tabs>
        <w:ind w:left="3797" w:hanging="360"/>
      </w:pPr>
      <w:rPr>
        <w:rFonts w:cs="Times New Roman"/>
      </w:rPr>
    </w:lvl>
    <w:lvl w:ilvl="4" w:tplc="04090019">
      <w:start w:val="1"/>
      <w:numFmt w:val="lowerLetter"/>
      <w:lvlText w:val="%5."/>
      <w:lvlJc w:val="left"/>
      <w:pPr>
        <w:tabs>
          <w:tab w:val="num" w:pos="4517"/>
        </w:tabs>
        <w:ind w:left="4517" w:hanging="360"/>
      </w:pPr>
      <w:rPr>
        <w:rFonts w:cs="Times New Roman"/>
      </w:rPr>
    </w:lvl>
    <w:lvl w:ilvl="5" w:tplc="0409001B">
      <w:start w:val="1"/>
      <w:numFmt w:val="lowerRoman"/>
      <w:lvlText w:val="%6."/>
      <w:lvlJc w:val="right"/>
      <w:pPr>
        <w:tabs>
          <w:tab w:val="num" w:pos="5237"/>
        </w:tabs>
        <w:ind w:left="5237" w:hanging="180"/>
      </w:pPr>
      <w:rPr>
        <w:rFonts w:cs="Times New Roman"/>
      </w:rPr>
    </w:lvl>
    <w:lvl w:ilvl="6" w:tplc="0409000F">
      <w:start w:val="1"/>
      <w:numFmt w:val="decimal"/>
      <w:lvlText w:val="%7."/>
      <w:lvlJc w:val="left"/>
      <w:pPr>
        <w:tabs>
          <w:tab w:val="num" w:pos="5957"/>
        </w:tabs>
        <w:ind w:left="5957" w:hanging="360"/>
      </w:pPr>
      <w:rPr>
        <w:rFonts w:cs="Times New Roman"/>
      </w:rPr>
    </w:lvl>
    <w:lvl w:ilvl="7" w:tplc="04090019">
      <w:start w:val="1"/>
      <w:numFmt w:val="lowerLetter"/>
      <w:lvlText w:val="%8."/>
      <w:lvlJc w:val="left"/>
      <w:pPr>
        <w:tabs>
          <w:tab w:val="num" w:pos="6677"/>
        </w:tabs>
        <w:ind w:left="6677" w:hanging="360"/>
      </w:pPr>
      <w:rPr>
        <w:rFonts w:cs="Times New Roman"/>
      </w:rPr>
    </w:lvl>
    <w:lvl w:ilvl="8" w:tplc="0409001B">
      <w:start w:val="1"/>
      <w:numFmt w:val="lowerRoman"/>
      <w:lvlText w:val="%9."/>
      <w:lvlJc w:val="right"/>
      <w:pPr>
        <w:tabs>
          <w:tab w:val="num" w:pos="7397"/>
        </w:tabs>
        <w:ind w:left="7397" w:hanging="180"/>
      </w:pPr>
      <w:rPr>
        <w:rFonts w:cs="Times New Roman"/>
      </w:rPr>
    </w:lvl>
  </w:abstractNum>
  <w:abstractNum w:abstractNumId="5">
    <w:nsid w:val="2B146ACE"/>
    <w:multiLevelType w:val="hybridMultilevel"/>
    <w:tmpl w:val="11042C9A"/>
    <w:lvl w:ilvl="0" w:tplc="0421000F">
      <w:start w:val="1"/>
      <w:numFmt w:val="decimal"/>
      <w:lvlText w:val="%1."/>
      <w:lvlJc w:val="left"/>
      <w:pPr>
        <w:ind w:left="1790" w:hanging="360"/>
      </w:pPr>
      <w:rPr>
        <w:rFonts w:cs="Times New Roman"/>
      </w:rPr>
    </w:lvl>
    <w:lvl w:ilvl="1" w:tplc="04210019">
      <w:start w:val="1"/>
      <w:numFmt w:val="lowerLetter"/>
      <w:lvlText w:val="%2."/>
      <w:lvlJc w:val="left"/>
      <w:pPr>
        <w:ind w:left="2510" w:hanging="360"/>
      </w:pPr>
      <w:rPr>
        <w:rFonts w:cs="Times New Roman"/>
      </w:rPr>
    </w:lvl>
    <w:lvl w:ilvl="2" w:tplc="0421001B">
      <w:start w:val="1"/>
      <w:numFmt w:val="lowerRoman"/>
      <w:lvlText w:val="%3."/>
      <w:lvlJc w:val="right"/>
      <w:pPr>
        <w:ind w:left="3230" w:hanging="180"/>
      </w:pPr>
      <w:rPr>
        <w:rFonts w:cs="Times New Roman"/>
      </w:rPr>
    </w:lvl>
    <w:lvl w:ilvl="3" w:tplc="0421000F">
      <w:start w:val="1"/>
      <w:numFmt w:val="decimal"/>
      <w:lvlText w:val="%4."/>
      <w:lvlJc w:val="left"/>
      <w:pPr>
        <w:ind w:left="3950" w:hanging="360"/>
      </w:pPr>
      <w:rPr>
        <w:rFonts w:cs="Times New Roman"/>
      </w:rPr>
    </w:lvl>
    <w:lvl w:ilvl="4" w:tplc="04210019">
      <w:start w:val="1"/>
      <w:numFmt w:val="lowerLetter"/>
      <w:lvlText w:val="%5."/>
      <w:lvlJc w:val="left"/>
      <w:pPr>
        <w:ind w:left="4670" w:hanging="360"/>
      </w:pPr>
      <w:rPr>
        <w:rFonts w:cs="Times New Roman"/>
      </w:rPr>
    </w:lvl>
    <w:lvl w:ilvl="5" w:tplc="0421001B">
      <w:start w:val="1"/>
      <w:numFmt w:val="lowerRoman"/>
      <w:lvlText w:val="%6."/>
      <w:lvlJc w:val="right"/>
      <w:pPr>
        <w:ind w:left="5390" w:hanging="180"/>
      </w:pPr>
      <w:rPr>
        <w:rFonts w:cs="Times New Roman"/>
      </w:rPr>
    </w:lvl>
    <w:lvl w:ilvl="6" w:tplc="0421000F">
      <w:start w:val="1"/>
      <w:numFmt w:val="decimal"/>
      <w:lvlText w:val="%7."/>
      <w:lvlJc w:val="left"/>
      <w:pPr>
        <w:ind w:left="6110" w:hanging="360"/>
      </w:pPr>
      <w:rPr>
        <w:rFonts w:cs="Times New Roman"/>
      </w:rPr>
    </w:lvl>
    <w:lvl w:ilvl="7" w:tplc="04210019">
      <w:start w:val="1"/>
      <w:numFmt w:val="lowerLetter"/>
      <w:lvlText w:val="%8."/>
      <w:lvlJc w:val="left"/>
      <w:pPr>
        <w:ind w:left="6830" w:hanging="360"/>
      </w:pPr>
      <w:rPr>
        <w:rFonts w:cs="Times New Roman"/>
      </w:rPr>
    </w:lvl>
    <w:lvl w:ilvl="8" w:tplc="0421001B">
      <w:start w:val="1"/>
      <w:numFmt w:val="lowerRoman"/>
      <w:lvlText w:val="%9."/>
      <w:lvlJc w:val="right"/>
      <w:pPr>
        <w:ind w:left="7550" w:hanging="180"/>
      </w:pPr>
      <w:rPr>
        <w:rFonts w:cs="Times New Roman"/>
      </w:rPr>
    </w:lvl>
  </w:abstractNum>
  <w:abstractNum w:abstractNumId="6">
    <w:nsid w:val="2FC1410A"/>
    <w:multiLevelType w:val="hybridMultilevel"/>
    <w:tmpl w:val="BD2CCDF0"/>
    <w:lvl w:ilvl="0" w:tplc="04210011">
      <w:start w:val="1"/>
      <w:numFmt w:val="decimal"/>
      <w:lvlText w:val="%1)"/>
      <w:lvlJc w:val="left"/>
      <w:pPr>
        <w:ind w:left="786" w:hanging="360"/>
      </w:pPr>
      <w:rPr>
        <w:rFonts w:cs="Times New Roman"/>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7">
    <w:nsid w:val="310F47A2"/>
    <w:multiLevelType w:val="hybridMultilevel"/>
    <w:tmpl w:val="7B34F9C6"/>
    <w:lvl w:ilvl="0" w:tplc="0421000F">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nsid w:val="369064A9"/>
    <w:multiLevelType w:val="hybridMultilevel"/>
    <w:tmpl w:val="B9E2C760"/>
    <w:lvl w:ilvl="0" w:tplc="04210019">
      <w:start w:val="1"/>
      <w:numFmt w:val="lowerLetter"/>
      <w:lvlText w:val="%1."/>
      <w:lvlJc w:val="left"/>
      <w:pPr>
        <w:ind w:left="2433" w:hanging="360"/>
      </w:pPr>
      <w:rPr>
        <w:rFonts w:cs="Times New Roman"/>
      </w:rPr>
    </w:lvl>
    <w:lvl w:ilvl="1" w:tplc="04210019">
      <w:start w:val="1"/>
      <w:numFmt w:val="lowerLetter"/>
      <w:lvlText w:val="%2."/>
      <w:lvlJc w:val="left"/>
      <w:pPr>
        <w:ind w:left="3153" w:hanging="360"/>
      </w:pPr>
      <w:rPr>
        <w:rFonts w:cs="Times New Roman"/>
      </w:rPr>
    </w:lvl>
    <w:lvl w:ilvl="2" w:tplc="0421001B">
      <w:start w:val="1"/>
      <w:numFmt w:val="lowerRoman"/>
      <w:lvlText w:val="%3."/>
      <w:lvlJc w:val="right"/>
      <w:pPr>
        <w:ind w:left="3873" w:hanging="180"/>
      </w:pPr>
      <w:rPr>
        <w:rFonts w:cs="Times New Roman"/>
      </w:rPr>
    </w:lvl>
    <w:lvl w:ilvl="3" w:tplc="0421000F">
      <w:start w:val="1"/>
      <w:numFmt w:val="decimal"/>
      <w:lvlText w:val="%4."/>
      <w:lvlJc w:val="left"/>
      <w:pPr>
        <w:ind w:left="4593" w:hanging="360"/>
      </w:pPr>
      <w:rPr>
        <w:rFonts w:cs="Times New Roman"/>
      </w:rPr>
    </w:lvl>
    <w:lvl w:ilvl="4" w:tplc="04210019">
      <w:start w:val="1"/>
      <w:numFmt w:val="lowerLetter"/>
      <w:lvlText w:val="%5."/>
      <w:lvlJc w:val="left"/>
      <w:pPr>
        <w:ind w:left="5313" w:hanging="360"/>
      </w:pPr>
      <w:rPr>
        <w:rFonts w:cs="Times New Roman"/>
      </w:rPr>
    </w:lvl>
    <w:lvl w:ilvl="5" w:tplc="0421001B">
      <w:start w:val="1"/>
      <w:numFmt w:val="lowerRoman"/>
      <w:lvlText w:val="%6."/>
      <w:lvlJc w:val="right"/>
      <w:pPr>
        <w:ind w:left="6033" w:hanging="180"/>
      </w:pPr>
      <w:rPr>
        <w:rFonts w:cs="Times New Roman"/>
      </w:rPr>
    </w:lvl>
    <w:lvl w:ilvl="6" w:tplc="0421000F">
      <w:start w:val="1"/>
      <w:numFmt w:val="decimal"/>
      <w:lvlText w:val="%7."/>
      <w:lvlJc w:val="left"/>
      <w:pPr>
        <w:ind w:left="6753" w:hanging="360"/>
      </w:pPr>
      <w:rPr>
        <w:rFonts w:cs="Times New Roman"/>
      </w:rPr>
    </w:lvl>
    <w:lvl w:ilvl="7" w:tplc="04210019">
      <w:start w:val="1"/>
      <w:numFmt w:val="lowerLetter"/>
      <w:lvlText w:val="%8."/>
      <w:lvlJc w:val="left"/>
      <w:pPr>
        <w:ind w:left="7473" w:hanging="360"/>
      </w:pPr>
      <w:rPr>
        <w:rFonts w:cs="Times New Roman"/>
      </w:rPr>
    </w:lvl>
    <w:lvl w:ilvl="8" w:tplc="0421001B">
      <w:start w:val="1"/>
      <w:numFmt w:val="lowerRoman"/>
      <w:lvlText w:val="%9."/>
      <w:lvlJc w:val="right"/>
      <w:pPr>
        <w:ind w:left="8193" w:hanging="180"/>
      </w:pPr>
      <w:rPr>
        <w:rFonts w:cs="Times New Roman"/>
      </w:rPr>
    </w:lvl>
  </w:abstractNum>
  <w:abstractNum w:abstractNumId="9">
    <w:nsid w:val="36941B9D"/>
    <w:multiLevelType w:val="multilevel"/>
    <w:tmpl w:val="0CE6110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211"/>
        </w:tabs>
        <w:ind w:left="1211" w:hanging="360"/>
      </w:pPr>
      <w:rPr>
        <w:rFonts w:cs="Times New Roman" w:hint="default"/>
      </w:rPr>
    </w:lvl>
    <w:lvl w:ilvl="2">
      <w:start w:val="23"/>
      <w:numFmt w:val="decimal"/>
      <w:lvlText w:val="%3."/>
      <w:lvlJc w:val="left"/>
      <w:pPr>
        <w:tabs>
          <w:tab w:val="num" w:pos="2547"/>
        </w:tabs>
        <w:ind w:left="2434" w:hanging="454"/>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CF70EFD"/>
    <w:multiLevelType w:val="hybridMultilevel"/>
    <w:tmpl w:val="D9B2164A"/>
    <w:lvl w:ilvl="0" w:tplc="53183F7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3D105BB3"/>
    <w:multiLevelType w:val="hybridMultilevel"/>
    <w:tmpl w:val="63D8D954"/>
    <w:lvl w:ilvl="0" w:tplc="0409000F">
      <w:start w:val="1"/>
      <w:numFmt w:val="decimal"/>
      <w:lvlText w:val="%1."/>
      <w:lvlJc w:val="left"/>
      <w:pPr>
        <w:tabs>
          <w:tab w:val="num" w:pos="1778"/>
        </w:tabs>
        <w:ind w:left="1778" w:hanging="360"/>
      </w:pPr>
      <w:rPr>
        <w:rFonts w:cs="Times New Roman" w:hint="default"/>
      </w:rPr>
    </w:lvl>
    <w:lvl w:ilvl="1" w:tplc="04090019">
      <w:start w:val="1"/>
      <w:numFmt w:val="lowerLetter"/>
      <w:lvlText w:val="%2."/>
      <w:lvlJc w:val="left"/>
      <w:pPr>
        <w:tabs>
          <w:tab w:val="num" w:pos="2498"/>
        </w:tabs>
        <w:ind w:left="2498" w:hanging="360"/>
      </w:pPr>
      <w:rPr>
        <w:rFonts w:cs="Times New Roman"/>
      </w:rPr>
    </w:lvl>
    <w:lvl w:ilvl="2" w:tplc="0409001B">
      <w:start w:val="1"/>
      <w:numFmt w:val="lowerRoman"/>
      <w:lvlText w:val="%3."/>
      <w:lvlJc w:val="right"/>
      <w:pPr>
        <w:tabs>
          <w:tab w:val="num" w:pos="3218"/>
        </w:tabs>
        <w:ind w:left="3218" w:hanging="180"/>
      </w:pPr>
      <w:rPr>
        <w:rFonts w:cs="Times New Roman"/>
      </w:rPr>
    </w:lvl>
    <w:lvl w:ilvl="3" w:tplc="0409000F">
      <w:start w:val="1"/>
      <w:numFmt w:val="decimal"/>
      <w:lvlText w:val="%4."/>
      <w:lvlJc w:val="left"/>
      <w:pPr>
        <w:tabs>
          <w:tab w:val="num" w:pos="3938"/>
        </w:tabs>
        <w:ind w:left="3938" w:hanging="360"/>
      </w:pPr>
      <w:rPr>
        <w:rFonts w:cs="Times New Roman"/>
      </w:rPr>
    </w:lvl>
    <w:lvl w:ilvl="4" w:tplc="04090019">
      <w:start w:val="1"/>
      <w:numFmt w:val="lowerLetter"/>
      <w:lvlText w:val="%5."/>
      <w:lvlJc w:val="left"/>
      <w:pPr>
        <w:tabs>
          <w:tab w:val="num" w:pos="4658"/>
        </w:tabs>
        <w:ind w:left="4658" w:hanging="360"/>
      </w:pPr>
      <w:rPr>
        <w:rFonts w:cs="Times New Roman"/>
      </w:rPr>
    </w:lvl>
    <w:lvl w:ilvl="5" w:tplc="0409001B">
      <w:start w:val="1"/>
      <w:numFmt w:val="lowerRoman"/>
      <w:lvlText w:val="%6."/>
      <w:lvlJc w:val="right"/>
      <w:pPr>
        <w:tabs>
          <w:tab w:val="num" w:pos="5378"/>
        </w:tabs>
        <w:ind w:left="5378" w:hanging="180"/>
      </w:pPr>
      <w:rPr>
        <w:rFonts w:cs="Times New Roman"/>
      </w:rPr>
    </w:lvl>
    <w:lvl w:ilvl="6" w:tplc="0409000F">
      <w:start w:val="1"/>
      <w:numFmt w:val="decimal"/>
      <w:lvlText w:val="%7."/>
      <w:lvlJc w:val="left"/>
      <w:pPr>
        <w:tabs>
          <w:tab w:val="num" w:pos="6098"/>
        </w:tabs>
        <w:ind w:left="6098" w:hanging="360"/>
      </w:pPr>
      <w:rPr>
        <w:rFonts w:cs="Times New Roman"/>
      </w:rPr>
    </w:lvl>
    <w:lvl w:ilvl="7" w:tplc="04090019">
      <w:start w:val="1"/>
      <w:numFmt w:val="lowerLetter"/>
      <w:lvlText w:val="%8."/>
      <w:lvlJc w:val="left"/>
      <w:pPr>
        <w:tabs>
          <w:tab w:val="num" w:pos="6818"/>
        </w:tabs>
        <w:ind w:left="6818" w:hanging="360"/>
      </w:pPr>
      <w:rPr>
        <w:rFonts w:cs="Times New Roman"/>
      </w:rPr>
    </w:lvl>
    <w:lvl w:ilvl="8" w:tplc="0409001B">
      <w:start w:val="1"/>
      <w:numFmt w:val="lowerRoman"/>
      <w:lvlText w:val="%9."/>
      <w:lvlJc w:val="right"/>
      <w:pPr>
        <w:tabs>
          <w:tab w:val="num" w:pos="7538"/>
        </w:tabs>
        <w:ind w:left="7538" w:hanging="180"/>
      </w:pPr>
      <w:rPr>
        <w:rFonts w:cs="Times New Roman"/>
      </w:rPr>
    </w:lvl>
  </w:abstractNum>
  <w:abstractNum w:abstractNumId="12">
    <w:nsid w:val="41CB4693"/>
    <w:multiLevelType w:val="hybridMultilevel"/>
    <w:tmpl w:val="A3AC7AC6"/>
    <w:lvl w:ilvl="0" w:tplc="0421000F">
      <w:start w:val="1"/>
      <w:numFmt w:val="decimal"/>
      <w:lvlText w:val="%1."/>
      <w:lvlJc w:val="left"/>
      <w:pPr>
        <w:ind w:left="1790" w:hanging="360"/>
      </w:pPr>
      <w:rPr>
        <w:rFonts w:cs="Times New Roman"/>
      </w:rPr>
    </w:lvl>
    <w:lvl w:ilvl="1" w:tplc="04210019">
      <w:start w:val="1"/>
      <w:numFmt w:val="lowerLetter"/>
      <w:lvlText w:val="%2."/>
      <w:lvlJc w:val="left"/>
      <w:pPr>
        <w:ind w:left="2510" w:hanging="360"/>
      </w:pPr>
      <w:rPr>
        <w:rFonts w:cs="Times New Roman"/>
      </w:rPr>
    </w:lvl>
    <w:lvl w:ilvl="2" w:tplc="0421001B">
      <w:start w:val="1"/>
      <w:numFmt w:val="lowerRoman"/>
      <w:lvlText w:val="%3."/>
      <w:lvlJc w:val="right"/>
      <w:pPr>
        <w:ind w:left="3230" w:hanging="180"/>
      </w:pPr>
      <w:rPr>
        <w:rFonts w:cs="Times New Roman"/>
      </w:rPr>
    </w:lvl>
    <w:lvl w:ilvl="3" w:tplc="0421000F">
      <w:start w:val="1"/>
      <w:numFmt w:val="decimal"/>
      <w:lvlText w:val="%4."/>
      <w:lvlJc w:val="left"/>
      <w:pPr>
        <w:ind w:left="3950" w:hanging="360"/>
      </w:pPr>
      <w:rPr>
        <w:rFonts w:cs="Times New Roman"/>
      </w:rPr>
    </w:lvl>
    <w:lvl w:ilvl="4" w:tplc="04210019">
      <w:start w:val="1"/>
      <w:numFmt w:val="lowerLetter"/>
      <w:lvlText w:val="%5."/>
      <w:lvlJc w:val="left"/>
      <w:pPr>
        <w:ind w:left="4670" w:hanging="360"/>
      </w:pPr>
      <w:rPr>
        <w:rFonts w:cs="Times New Roman"/>
      </w:rPr>
    </w:lvl>
    <w:lvl w:ilvl="5" w:tplc="0421001B">
      <w:start w:val="1"/>
      <w:numFmt w:val="lowerRoman"/>
      <w:lvlText w:val="%6."/>
      <w:lvlJc w:val="right"/>
      <w:pPr>
        <w:ind w:left="5390" w:hanging="180"/>
      </w:pPr>
      <w:rPr>
        <w:rFonts w:cs="Times New Roman"/>
      </w:rPr>
    </w:lvl>
    <w:lvl w:ilvl="6" w:tplc="0421000F">
      <w:start w:val="1"/>
      <w:numFmt w:val="decimal"/>
      <w:lvlText w:val="%7."/>
      <w:lvlJc w:val="left"/>
      <w:pPr>
        <w:ind w:left="6110" w:hanging="360"/>
      </w:pPr>
      <w:rPr>
        <w:rFonts w:cs="Times New Roman"/>
      </w:rPr>
    </w:lvl>
    <w:lvl w:ilvl="7" w:tplc="04210019">
      <w:start w:val="1"/>
      <w:numFmt w:val="lowerLetter"/>
      <w:lvlText w:val="%8."/>
      <w:lvlJc w:val="left"/>
      <w:pPr>
        <w:ind w:left="6830" w:hanging="360"/>
      </w:pPr>
      <w:rPr>
        <w:rFonts w:cs="Times New Roman"/>
      </w:rPr>
    </w:lvl>
    <w:lvl w:ilvl="8" w:tplc="0421001B">
      <w:start w:val="1"/>
      <w:numFmt w:val="lowerRoman"/>
      <w:lvlText w:val="%9."/>
      <w:lvlJc w:val="right"/>
      <w:pPr>
        <w:ind w:left="7550" w:hanging="180"/>
      </w:pPr>
      <w:rPr>
        <w:rFonts w:cs="Times New Roman"/>
      </w:rPr>
    </w:lvl>
  </w:abstractNum>
  <w:abstractNum w:abstractNumId="13">
    <w:nsid w:val="4FE83CCD"/>
    <w:multiLevelType w:val="hybridMultilevel"/>
    <w:tmpl w:val="1F28A8F8"/>
    <w:lvl w:ilvl="0" w:tplc="04210019">
      <w:start w:val="1"/>
      <w:numFmt w:val="lowerLetter"/>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4">
    <w:nsid w:val="50825E36"/>
    <w:multiLevelType w:val="hybridMultilevel"/>
    <w:tmpl w:val="257C6446"/>
    <w:lvl w:ilvl="0" w:tplc="64707DD0">
      <w:start w:val="2"/>
      <w:numFmt w:val="decimal"/>
      <w:lvlText w:val="%1."/>
      <w:lvlJc w:val="left"/>
      <w:pPr>
        <w:tabs>
          <w:tab w:val="num" w:pos="786"/>
        </w:tabs>
        <w:ind w:left="786" w:hanging="360"/>
      </w:pPr>
      <w:rPr>
        <w:rFonts w:cs="Times New Roman" w:hint="default"/>
        <w:b w:val="0"/>
        <w:bCs w:val="0"/>
      </w:rPr>
    </w:lvl>
    <w:lvl w:ilvl="1" w:tplc="04210019">
      <w:start w:val="1"/>
      <w:numFmt w:val="lowerLetter"/>
      <w:lvlText w:val="%2."/>
      <w:lvlJc w:val="left"/>
      <w:pPr>
        <w:ind w:left="589" w:hanging="360"/>
      </w:pPr>
      <w:rPr>
        <w:rFonts w:cs="Times New Roman"/>
      </w:rPr>
    </w:lvl>
    <w:lvl w:ilvl="2" w:tplc="0421001B">
      <w:start w:val="1"/>
      <w:numFmt w:val="lowerRoman"/>
      <w:lvlText w:val="%3."/>
      <w:lvlJc w:val="right"/>
      <w:pPr>
        <w:ind w:left="1309" w:hanging="180"/>
      </w:pPr>
      <w:rPr>
        <w:rFonts w:cs="Times New Roman"/>
      </w:rPr>
    </w:lvl>
    <w:lvl w:ilvl="3" w:tplc="0421000F">
      <w:start w:val="1"/>
      <w:numFmt w:val="decimal"/>
      <w:lvlText w:val="%4."/>
      <w:lvlJc w:val="left"/>
      <w:pPr>
        <w:ind w:left="2029" w:hanging="360"/>
      </w:pPr>
      <w:rPr>
        <w:rFonts w:cs="Times New Roman"/>
      </w:rPr>
    </w:lvl>
    <w:lvl w:ilvl="4" w:tplc="04210019">
      <w:start w:val="1"/>
      <w:numFmt w:val="lowerLetter"/>
      <w:lvlText w:val="%5."/>
      <w:lvlJc w:val="left"/>
      <w:pPr>
        <w:ind w:left="2749" w:hanging="360"/>
      </w:pPr>
      <w:rPr>
        <w:rFonts w:cs="Times New Roman"/>
      </w:rPr>
    </w:lvl>
    <w:lvl w:ilvl="5" w:tplc="0421001B">
      <w:start w:val="1"/>
      <w:numFmt w:val="lowerRoman"/>
      <w:lvlText w:val="%6."/>
      <w:lvlJc w:val="right"/>
      <w:pPr>
        <w:ind w:left="3469" w:hanging="180"/>
      </w:pPr>
      <w:rPr>
        <w:rFonts w:cs="Times New Roman"/>
      </w:rPr>
    </w:lvl>
    <w:lvl w:ilvl="6" w:tplc="0421000F">
      <w:start w:val="1"/>
      <w:numFmt w:val="decimal"/>
      <w:lvlText w:val="%7."/>
      <w:lvlJc w:val="left"/>
      <w:pPr>
        <w:ind w:left="4189" w:hanging="360"/>
      </w:pPr>
      <w:rPr>
        <w:rFonts w:cs="Times New Roman"/>
      </w:rPr>
    </w:lvl>
    <w:lvl w:ilvl="7" w:tplc="04210019">
      <w:start w:val="1"/>
      <w:numFmt w:val="lowerLetter"/>
      <w:lvlText w:val="%8."/>
      <w:lvlJc w:val="left"/>
      <w:pPr>
        <w:ind w:left="4909" w:hanging="360"/>
      </w:pPr>
      <w:rPr>
        <w:rFonts w:cs="Times New Roman"/>
      </w:rPr>
    </w:lvl>
    <w:lvl w:ilvl="8" w:tplc="0421001B">
      <w:start w:val="1"/>
      <w:numFmt w:val="lowerRoman"/>
      <w:lvlText w:val="%9."/>
      <w:lvlJc w:val="right"/>
      <w:pPr>
        <w:ind w:left="5629" w:hanging="180"/>
      </w:pPr>
      <w:rPr>
        <w:rFonts w:cs="Times New Roman"/>
      </w:rPr>
    </w:lvl>
  </w:abstractNum>
  <w:abstractNum w:abstractNumId="15">
    <w:nsid w:val="51420E66"/>
    <w:multiLevelType w:val="hybridMultilevel"/>
    <w:tmpl w:val="1F28A8F8"/>
    <w:lvl w:ilvl="0" w:tplc="04210019">
      <w:start w:val="1"/>
      <w:numFmt w:val="lowerLetter"/>
      <w:lvlText w:val="%1."/>
      <w:lvlJc w:val="left"/>
      <w:pPr>
        <w:ind w:left="360" w:hanging="360"/>
      </w:pPr>
      <w:rPr>
        <w:rFonts w:cs="Times New Roman"/>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abstractNum w:abstractNumId="16">
    <w:nsid w:val="53ED6DCD"/>
    <w:multiLevelType w:val="hybridMultilevel"/>
    <w:tmpl w:val="F6941C84"/>
    <w:lvl w:ilvl="0" w:tplc="04210017">
      <w:start w:val="1"/>
      <w:numFmt w:val="lowerLetter"/>
      <w:lvlText w:val="%1)"/>
      <w:lvlJc w:val="left"/>
      <w:pPr>
        <w:ind w:left="1070" w:hanging="360"/>
      </w:pPr>
      <w:rPr>
        <w:rFonts w:cs="Times New Roman"/>
      </w:rPr>
    </w:lvl>
    <w:lvl w:ilvl="1" w:tplc="04210019">
      <w:start w:val="1"/>
      <w:numFmt w:val="lowerLetter"/>
      <w:lvlText w:val="%2."/>
      <w:lvlJc w:val="left"/>
      <w:pPr>
        <w:ind w:left="1790" w:hanging="360"/>
      </w:pPr>
      <w:rPr>
        <w:rFonts w:cs="Times New Roman"/>
      </w:rPr>
    </w:lvl>
    <w:lvl w:ilvl="2" w:tplc="0421001B">
      <w:start w:val="1"/>
      <w:numFmt w:val="lowerRoman"/>
      <w:lvlText w:val="%3."/>
      <w:lvlJc w:val="right"/>
      <w:pPr>
        <w:ind w:left="2510" w:hanging="180"/>
      </w:pPr>
      <w:rPr>
        <w:rFonts w:cs="Times New Roman"/>
      </w:rPr>
    </w:lvl>
    <w:lvl w:ilvl="3" w:tplc="0421000F">
      <w:start w:val="1"/>
      <w:numFmt w:val="decimal"/>
      <w:lvlText w:val="%4."/>
      <w:lvlJc w:val="left"/>
      <w:pPr>
        <w:ind w:left="3230" w:hanging="360"/>
      </w:pPr>
      <w:rPr>
        <w:rFonts w:cs="Times New Roman"/>
      </w:rPr>
    </w:lvl>
    <w:lvl w:ilvl="4" w:tplc="04210019">
      <w:start w:val="1"/>
      <w:numFmt w:val="lowerLetter"/>
      <w:lvlText w:val="%5."/>
      <w:lvlJc w:val="left"/>
      <w:pPr>
        <w:ind w:left="3950" w:hanging="360"/>
      </w:pPr>
      <w:rPr>
        <w:rFonts w:cs="Times New Roman"/>
      </w:rPr>
    </w:lvl>
    <w:lvl w:ilvl="5" w:tplc="0421001B">
      <w:start w:val="1"/>
      <w:numFmt w:val="lowerRoman"/>
      <w:lvlText w:val="%6."/>
      <w:lvlJc w:val="right"/>
      <w:pPr>
        <w:ind w:left="4670" w:hanging="180"/>
      </w:pPr>
      <w:rPr>
        <w:rFonts w:cs="Times New Roman"/>
      </w:rPr>
    </w:lvl>
    <w:lvl w:ilvl="6" w:tplc="0421000F">
      <w:start w:val="1"/>
      <w:numFmt w:val="decimal"/>
      <w:lvlText w:val="%7."/>
      <w:lvlJc w:val="left"/>
      <w:pPr>
        <w:ind w:left="5390" w:hanging="360"/>
      </w:pPr>
      <w:rPr>
        <w:rFonts w:cs="Times New Roman"/>
      </w:rPr>
    </w:lvl>
    <w:lvl w:ilvl="7" w:tplc="04210019">
      <w:start w:val="1"/>
      <w:numFmt w:val="lowerLetter"/>
      <w:lvlText w:val="%8."/>
      <w:lvlJc w:val="left"/>
      <w:pPr>
        <w:ind w:left="6110" w:hanging="360"/>
      </w:pPr>
      <w:rPr>
        <w:rFonts w:cs="Times New Roman"/>
      </w:rPr>
    </w:lvl>
    <w:lvl w:ilvl="8" w:tplc="0421001B">
      <w:start w:val="1"/>
      <w:numFmt w:val="lowerRoman"/>
      <w:lvlText w:val="%9."/>
      <w:lvlJc w:val="right"/>
      <w:pPr>
        <w:ind w:left="6830" w:hanging="180"/>
      </w:pPr>
      <w:rPr>
        <w:rFonts w:cs="Times New Roman"/>
      </w:rPr>
    </w:lvl>
  </w:abstractNum>
  <w:abstractNum w:abstractNumId="17">
    <w:nsid w:val="5C7966EF"/>
    <w:multiLevelType w:val="hybridMultilevel"/>
    <w:tmpl w:val="0CE61108"/>
    <w:lvl w:ilvl="0" w:tplc="4B3CCA18">
      <w:start w:val="1"/>
      <w:numFmt w:val="upperLetter"/>
      <w:lvlText w:val="%1."/>
      <w:lvlJc w:val="left"/>
      <w:pPr>
        <w:tabs>
          <w:tab w:val="num" w:pos="720"/>
        </w:tabs>
        <w:ind w:left="720" w:hanging="360"/>
      </w:pPr>
      <w:rPr>
        <w:rFonts w:cs="Times New Roman" w:hint="default"/>
      </w:rPr>
    </w:lvl>
    <w:lvl w:ilvl="1" w:tplc="04210019">
      <w:start w:val="1"/>
      <w:numFmt w:val="lowerLetter"/>
      <w:lvlText w:val="%2."/>
      <w:lvlJc w:val="left"/>
      <w:pPr>
        <w:tabs>
          <w:tab w:val="num" w:pos="1211"/>
        </w:tabs>
        <w:ind w:left="1211" w:hanging="360"/>
      </w:pPr>
      <w:rPr>
        <w:rFonts w:cs="Times New Roman" w:hint="default"/>
      </w:rPr>
    </w:lvl>
    <w:lvl w:ilvl="2" w:tplc="3BC41732">
      <w:start w:val="23"/>
      <w:numFmt w:val="decimal"/>
      <w:lvlText w:val="%3."/>
      <w:lvlJc w:val="left"/>
      <w:pPr>
        <w:tabs>
          <w:tab w:val="num" w:pos="2547"/>
        </w:tabs>
        <w:ind w:left="2434" w:hanging="454"/>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EAA5F56"/>
    <w:multiLevelType w:val="hybridMultilevel"/>
    <w:tmpl w:val="D9B2164A"/>
    <w:lvl w:ilvl="0" w:tplc="53183F7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600B6057"/>
    <w:multiLevelType w:val="hybridMultilevel"/>
    <w:tmpl w:val="65469D74"/>
    <w:lvl w:ilvl="0" w:tplc="04210019">
      <w:start w:val="1"/>
      <w:numFmt w:val="lowerLetter"/>
      <w:lvlText w:val="%1."/>
      <w:lvlJc w:val="left"/>
      <w:pPr>
        <w:ind w:left="1778" w:hanging="360"/>
      </w:pPr>
      <w:rPr>
        <w:rFonts w:cs="Times New Roman"/>
      </w:rPr>
    </w:lvl>
    <w:lvl w:ilvl="1" w:tplc="04210019">
      <w:start w:val="1"/>
      <w:numFmt w:val="lowerLetter"/>
      <w:lvlText w:val="%2."/>
      <w:lvlJc w:val="left"/>
      <w:pPr>
        <w:ind w:left="2498" w:hanging="360"/>
      </w:pPr>
      <w:rPr>
        <w:rFonts w:cs="Times New Roman"/>
      </w:rPr>
    </w:lvl>
    <w:lvl w:ilvl="2" w:tplc="0421001B">
      <w:start w:val="1"/>
      <w:numFmt w:val="lowerRoman"/>
      <w:lvlText w:val="%3."/>
      <w:lvlJc w:val="right"/>
      <w:pPr>
        <w:ind w:left="3218" w:hanging="180"/>
      </w:pPr>
      <w:rPr>
        <w:rFonts w:cs="Times New Roman"/>
      </w:rPr>
    </w:lvl>
    <w:lvl w:ilvl="3" w:tplc="0421000F">
      <w:start w:val="1"/>
      <w:numFmt w:val="decimal"/>
      <w:lvlText w:val="%4."/>
      <w:lvlJc w:val="left"/>
      <w:pPr>
        <w:ind w:left="3938" w:hanging="360"/>
      </w:pPr>
      <w:rPr>
        <w:rFonts w:cs="Times New Roman"/>
      </w:rPr>
    </w:lvl>
    <w:lvl w:ilvl="4" w:tplc="04210019">
      <w:start w:val="1"/>
      <w:numFmt w:val="lowerLetter"/>
      <w:lvlText w:val="%5."/>
      <w:lvlJc w:val="left"/>
      <w:pPr>
        <w:ind w:left="4658" w:hanging="360"/>
      </w:pPr>
      <w:rPr>
        <w:rFonts w:cs="Times New Roman"/>
      </w:rPr>
    </w:lvl>
    <w:lvl w:ilvl="5" w:tplc="0421001B">
      <w:start w:val="1"/>
      <w:numFmt w:val="lowerRoman"/>
      <w:lvlText w:val="%6."/>
      <w:lvlJc w:val="right"/>
      <w:pPr>
        <w:ind w:left="5378" w:hanging="180"/>
      </w:pPr>
      <w:rPr>
        <w:rFonts w:cs="Times New Roman"/>
      </w:rPr>
    </w:lvl>
    <w:lvl w:ilvl="6" w:tplc="0421000F">
      <w:start w:val="1"/>
      <w:numFmt w:val="decimal"/>
      <w:lvlText w:val="%7."/>
      <w:lvlJc w:val="left"/>
      <w:pPr>
        <w:ind w:left="6098" w:hanging="360"/>
      </w:pPr>
      <w:rPr>
        <w:rFonts w:cs="Times New Roman"/>
      </w:rPr>
    </w:lvl>
    <w:lvl w:ilvl="7" w:tplc="04210019">
      <w:start w:val="1"/>
      <w:numFmt w:val="lowerLetter"/>
      <w:lvlText w:val="%8."/>
      <w:lvlJc w:val="left"/>
      <w:pPr>
        <w:ind w:left="6818" w:hanging="360"/>
      </w:pPr>
      <w:rPr>
        <w:rFonts w:cs="Times New Roman"/>
      </w:rPr>
    </w:lvl>
    <w:lvl w:ilvl="8" w:tplc="0421001B">
      <w:start w:val="1"/>
      <w:numFmt w:val="lowerRoman"/>
      <w:lvlText w:val="%9."/>
      <w:lvlJc w:val="right"/>
      <w:pPr>
        <w:ind w:left="7538" w:hanging="180"/>
      </w:pPr>
      <w:rPr>
        <w:rFonts w:cs="Times New Roman"/>
      </w:rPr>
    </w:lvl>
  </w:abstractNum>
  <w:abstractNum w:abstractNumId="20">
    <w:nsid w:val="65DC68F7"/>
    <w:multiLevelType w:val="hybridMultilevel"/>
    <w:tmpl w:val="39AA9034"/>
    <w:lvl w:ilvl="0" w:tplc="0421000F">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1">
    <w:nsid w:val="691227EC"/>
    <w:multiLevelType w:val="hybridMultilevel"/>
    <w:tmpl w:val="49829138"/>
    <w:lvl w:ilvl="0" w:tplc="0421000F">
      <w:start w:val="1"/>
      <w:numFmt w:val="decimal"/>
      <w:lvlText w:val="%1."/>
      <w:lvlJc w:val="left"/>
      <w:pPr>
        <w:ind w:left="1790" w:hanging="360"/>
      </w:pPr>
      <w:rPr>
        <w:rFonts w:cs="Times New Roman"/>
      </w:rPr>
    </w:lvl>
    <w:lvl w:ilvl="1" w:tplc="04210019">
      <w:start w:val="1"/>
      <w:numFmt w:val="lowerLetter"/>
      <w:lvlText w:val="%2."/>
      <w:lvlJc w:val="left"/>
      <w:pPr>
        <w:ind w:left="2510" w:hanging="360"/>
      </w:pPr>
      <w:rPr>
        <w:rFonts w:cs="Times New Roman"/>
      </w:rPr>
    </w:lvl>
    <w:lvl w:ilvl="2" w:tplc="0421001B">
      <w:start w:val="1"/>
      <w:numFmt w:val="lowerRoman"/>
      <w:lvlText w:val="%3."/>
      <w:lvlJc w:val="right"/>
      <w:pPr>
        <w:ind w:left="3230" w:hanging="180"/>
      </w:pPr>
      <w:rPr>
        <w:rFonts w:cs="Times New Roman"/>
      </w:rPr>
    </w:lvl>
    <w:lvl w:ilvl="3" w:tplc="0421000F">
      <w:start w:val="1"/>
      <w:numFmt w:val="decimal"/>
      <w:lvlText w:val="%4."/>
      <w:lvlJc w:val="left"/>
      <w:pPr>
        <w:ind w:left="3950" w:hanging="360"/>
      </w:pPr>
      <w:rPr>
        <w:rFonts w:cs="Times New Roman"/>
      </w:rPr>
    </w:lvl>
    <w:lvl w:ilvl="4" w:tplc="04210019">
      <w:start w:val="1"/>
      <w:numFmt w:val="lowerLetter"/>
      <w:lvlText w:val="%5."/>
      <w:lvlJc w:val="left"/>
      <w:pPr>
        <w:ind w:left="4670" w:hanging="360"/>
      </w:pPr>
      <w:rPr>
        <w:rFonts w:cs="Times New Roman"/>
      </w:rPr>
    </w:lvl>
    <w:lvl w:ilvl="5" w:tplc="0421001B">
      <w:start w:val="1"/>
      <w:numFmt w:val="lowerRoman"/>
      <w:lvlText w:val="%6."/>
      <w:lvlJc w:val="right"/>
      <w:pPr>
        <w:ind w:left="5390" w:hanging="180"/>
      </w:pPr>
      <w:rPr>
        <w:rFonts w:cs="Times New Roman"/>
      </w:rPr>
    </w:lvl>
    <w:lvl w:ilvl="6" w:tplc="0421000F">
      <w:start w:val="1"/>
      <w:numFmt w:val="decimal"/>
      <w:lvlText w:val="%7."/>
      <w:lvlJc w:val="left"/>
      <w:pPr>
        <w:ind w:left="6110" w:hanging="360"/>
      </w:pPr>
      <w:rPr>
        <w:rFonts w:cs="Times New Roman"/>
      </w:rPr>
    </w:lvl>
    <w:lvl w:ilvl="7" w:tplc="04210019">
      <w:start w:val="1"/>
      <w:numFmt w:val="lowerLetter"/>
      <w:lvlText w:val="%8."/>
      <w:lvlJc w:val="left"/>
      <w:pPr>
        <w:ind w:left="6830" w:hanging="360"/>
      </w:pPr>
      <w:rPr>
        <w:rFonts w:cs="Times New Roman"/>
      </w:rPr>
    </w:lvl>
    <w:lvl w:ilvl="8" w:tplc="0421001B">
      <w:start w:val="1"/>
      <w:numFmt w:val="lowerRoman"/>
      <w:lvlText w:val="%9."/>
      <w:lvlJc w:val="right"/>
      <w:pPr>
        <w:ind w:left="7550" w:hanging="180"/>
      </w:pPr>
      <w:rPr>
        <w:rFonts w:cs="Times New Roman"/>
      </w:rPr>
    </w:lvl>
  </w:abstractNum>
  <w:abstractNum w:abstractNumId="22">
    <w:nsid w:val="694705B2"/>
    <w:multiLevelType w:val="hybridMultilevel"/>
    <w:tmpl w:val="D9B2164A"/>
    <w:lvl w:ilvl="0" w:tplc="53183F74">
      <w:start w:val="1"/>
      <w:numFmt w:val="lowerLetter"/>
      <w:lvlText w:val="%1."/>
      <w:lvlJc w:val="left"/>
      <w:pPr>
        <w:ind w:left="2912" w:hanging="360"/>
      </w:pPr>
      <w:rPr>
        <w:rFonts w:cs="Times New Roman" w:hint="default"/>
      </w:rPr>
    </w:lvl>
    <w:lvl w:ilvl="1" w:tplc="04090019">
      <w:start w:val="1"/>
      <w:numFmt w:val="lowerLetter"/>
      <w:lvlText w:val="%2."/>
      <w:lvlJc w:val="left"/>
      <w:pPr>
        <w:ind w:left="3632" w:hanging="360"/>
      </w:pPr>
      <w:rPr>
        <w:rFonts w:cs="Times New Roman"/>
      </w:rPr>
    </w:lvl>
    <w:lvl w:ilvl="2" w:tplc="0409001B">
      <w:start w:val="1"/>
      <w:numFmt w:val="lowerRoman"/>
      <w:lvlText w:val="%3."/>
      <w:lvlJc w:val="right"/>
      <w:pPr>
        <w:ind w:left="4352" w:hanging="180"/>
      </w:pPr>
      <w:rPr>
        <w:rFonts w:cs="Times New Roman"/>
      </w:rPr>
    </w:lvl>
    <w:lvl w:ilvl="3" w:tplc="0409000F">
      <w:start w:val="1"/>
      <w:numFmt w:val="decimal"/>
      <w:lvlText w:val="%4."/>
      <w:lvlJc w:val="left"/>
      <w:pPr>
        <w:ind w:left="5072" w:hanging="360"/>
      </w:pPr>
      <w:rPr>
        <w:rFonts w:cs="Times New Roman"/>
      </w:rPr>
    </w:lvl>
    <w:lvl w:ilvl="4" w:tplc="04090019">
      <w:start w:val="1"/>
      <w:numFmt w:val="lowerLetter"/>
      <w:lvlText w:val="%5."/>
      <w:lvlJc w:val="left"/>
      <w:pPr>
        <w:ind w:left="5792" w:hanging="360"/>
      </w:pPr>
      <w:rPr>
        <w:rFonts w:cs="Times New Roman"/>
      </w:rPr>
    </w:lvl>
    <w:lvl w:ilvl="5" w:tplc="0409001B">
      <w:start w:val="1"/>
      <w:numFmt w:val="lowerRoman"/>
      <w:lvlText w:val="%6."/>
      <w:lvlJc w:val="right"/>
      <w:pPr>
        <w:ind w:left="6512" w:hanging="180"/>
      </w:pPr>
      <w:rPr>
        <w:rFonts w:cs="Times New Roman"/>
      </w:rPr>
    </w:lvl>
    <w:lvl w:ilvl="6" w:tplc="0409000F">
      <w:start w:val="1"/>
      <w:numFmt w:val="decimal"/>
      <w:lvlText w:val="%7."/>
      <w:lvlJc w:val="left"/>
      <w:pPr>
        <w:ind w:left="7232" w:hanging="360"/>
      </w:pPr>
      <w:rPr>
        <w:rFonts w:cs="Times New Roman"/>
      </w:rPr>
    </w:lvl>
    <w:lvl w:ilvl="7" w:tplc="04090019">
      <w:start w:val="1"/>
      <w:numFmt w:val="lowerLetter"/>
      <w:lvlText w:val="%8."/>
      <w:lvlJc w:val="left"/>
      <w:pPr>
        <w:ind w:left="7952" w:hanging="360"/>
      </w:pPr>
      <w:rPr>
        <w:rFonts w:cs="Times New Roman"/>
      </w:rPr>
    </w:lvl>
    <w:lvl w:ilvl="8" w:tplc="0409001B">
      <w:start w:val="1"/>
      <w:numFmt w:val="lowerRoman"/>
      <w:lvlText w:val="%9."/>
      <w:lvlJc w:val="right"/>
      <w:pPr>
        <w:ind w:left="8672" w:hanging="180"/>
      </w:pPr>
      <w:rPr>
        <w:rFonts w:cs="Times New Roman"/>
      </w:rPr>
    </w:lvl>
  </w:abstractNum>
  <w:abstractNum w:abstractNumId="23">
    <w:nsid w:val="749722C1"/>
    <w:multiLevelType w:val="hybridMultilevel"/>
    <w:tmpl w:val="D9B2164A"/>
    <w:lvl w:ilvl="0" w:tplc="53183F74">
      <w:start w:val="1"/>
      <w:numFmt w:val="lowerLetter"/>
      <w:lvlText w:val="%1."/>
      <w:lvlJc w:val="left"/>
      <w:pPr>
        <w:ind w:left="2912" w:hanging="360"/>
      </w:pPr>
      <w:rPr>
        <w:rFonts w:cs="Times New Roman" w:hint="default"/>
      </w:rPr>
    </w:lvl>
    <w:lvl w:ilvl="1" w:tplc="04090019">
      <w:start w:val="1"/>
      <w:numFmt w:val="lowerLetter"/>
      <w:lvlText w:val="%2."/>
      <w:lvlJc w:val="left"/>
      <w:pPr>
        <w:ind w:left="3632" w:hanging="360"/>
      </w:pPr>
      <w:rPr>
        <w:rFonts w:cs="Times New Roman"/>
      </w:rPr>
    </w:lvl>
    <w:lvl w:ilvl="2" w:tplc="0409001B">
      <w:start w:val="1"/>
      <w:numFmt w:val="lowerRoman"/>
      <w:lvlText w:val="%3."/>
      <w:lvlJc w:val="right"/>
      <w:pPr>
        <w:ind w:left="4352" w:hanging="180"/>
      </w:pPr>
      <w:rPr>
        <w:rFonts w:cs="Times New Roman"/>
      </w:rPr>
    </w:lvl>
    <w:lvl w:ilvl="3" w:tplc="0409000F">
      <w:start w:val="1"/>
      <w:numFmt w:val="decimal"/>
      <w:lvlText w:val="%4."/>
      <w:lvlJc w:val="left"/>
      <w:pPr>
        <w:ind w:left="5072" w:hanging="360"/>
      </w:pPr>
      <w:rPr>
        <w:rFonts w:cs="Times New Roman"/>
      </w:rPr>
    </w:lvl>
    <w:lvl w:ilvl="4" w:tplc="04090019">
      <w:start w:val="1"/>
      <w:numFmt w:val="lowerLetter"/>
      <w:lvlText w:val="%5."/>
      <w:lvlJc w:val="left"/>
      <w:pPr>
        <w:ind w:left="5792" w:hanging="360"/>
      </w:pPr>
      <w:rPr>
        <w:rFonts w:cs="Times New Roman"/>
      </w:rPr>
    </w:lvl>
    <w:lvl w:ilvl="5" w:tplc="0409001B">
      <w:start w:val="1"/>
      <w:numFmt w:val="lowerRoman"/>
      <w:lvlText w:val="%6."/>
      <w:lvlJc w:val="right"/>
      <w:pPr>
        <w:ind w:left="6512" w:hanging="180"/>
      </w:pPr>
      <w:rPr>
        <w:rFonts w:cs="Times New Roman"/>
      </w:rPr>
    </w:lvl>
    <w:lvl w:ilvl="6" w:tplc="0409000F">
      <w:start w:val="1"/>
      <w:numFmt w:val="decimal"/>
      <w:lvlText w:val="%7."/>
      <w:lvlJc w:val="left"/>
      <w:pPr>
        <w:ind w:left="7232" w:hanging="360"/>
      </w:pPr>
      <w:rPr>
        <w:rFonts w:cs="Times New Roman"/>
      </w:rPr>
    </w:lvl>
    <w:lvl w:ilvl="7" w:tplc="04090019">
      <w:start w:val="1"/>
      <w:numFmt w:val="lowerLetter"/>
      <w:lvlText w:val="%8."/>
      <w:lvlJc w:val="left"/>
      <w:pPr>
        <w:ind w:left="7952" w:hanging="360"/>
      </w:pPr>
      <w:rPr>
        <w:rFonts w:cs="Times New Roman"/>
      </w:rPr>
    </w:lvl>
    <w:lvl w:ilvl="8" w:tplc="0409001B">
      <w:start w:val="1"/>
      <w:numFmt w:val="lowerRoman"/>
      <w:lvlText w:val="%9."/>
      <w:lvlJc w:val="right"/>
      <w:pPr>
        <w:ind w:left="8672" w:hanging="180"/>
      </w:pPr>
      <w:rPr>
        <w:rFonts w:cs="Times New Roman"/>
      </w:rPr>
    </w:lvl>
  </w:abstractNum>
  <w:abstractNum w:abstractNumId="24">
    <w:nsid w:val="76F31B56"/>
    <w:multiLevelType w:val="hybridMultilevel"/>
    <w:tmpl w:val="CE2E5F24"/>
    <w:lvl w:ilvl="0" w:tplc="04210019">
      <w:start w:val="1"/>
      <w:numFmt w:val="lowerLetter"/>
      <w:lvlText w:val="%1."/>
      <w:lvlJc w:val="left"/>
      <w:pPr>
        <w:ind w:left="2433" w:hanging="360"/>
      </w:pPr>
      <w:rPr>
        <w:rFonts w:cs="Times New Roman"/>
      </w:rPr>
    </w:lvl>
    <w:lvl w:ilvl="1" w:tplc="04210019">
      <w:start w:val="1"/>
      <w:numFmt w:val="lowerLetter"/>
      <w:lvlText w:val="%2."/>
      <w:lvlJc w:val="left"/>
      <w:pPr>
        <w:ind w:left="3153" w:hanging="360"/>
      </w:pPr>
      <w:rPr>
        <w:rFonts w:cs="Times New Roman"/>
      </w:rPr>
    </w:lvl>
    <w:lvl w:ilvl="2" w:tplc="0421001B">
      <w:start w:val="1"/>
      <w:numFmt w:val="lowerRoman"/>
      <w:lvlText w:val="%3."/>
      <w:lvlJc w:val="right"/>
      <w:pPr>
        <w:ind w:left="3873" w:hanging="180"/>
      </w:pPr>
      <w:rPr>
        <w:rFonts w:cs="Times New Roman"/>
      </w:rPr>
    </w:lvl>
    <w:lvl w:ilvl="3" w:tplc="0421000F">
      <w:start w:val="1"/>
      <w:numFmt w:val="decimal"/>
      <w:lvlText w:val="%4."/>
      <w:lvlJc w:val="left"/>
      <w:pPr>
        <w:ind w:left="4593" w:hanging="360"/>
      </w:pPr>
      <w:rPr>
        <w:rFonts w:cs="Times New Roman"/>
      </w:rPr>
    </w:lvl>
    <w:lvl w:ilvl="4" w:tplc="04210019">
      <w:start w:val="1"/>
      <w:numFmt w:val="lowerLetter"/>
      <w:lvlText w:val="%5."/>
      <w:lvlJc w:val="left"/>
      <w:pPr>
        <w:ind w:left="5313" w:hanging="360"/>
      </w:pPr>
      <w:rPr>
        <w:rFonts w:cs="Times New Roman"/>
      </w:rPr>
    </w:lvl>
    <w:lvl w:ilvl="5" w:tplc="0421001B">
      <w:start w:val="1"/>
      <w:numFmt w:val="lowerRoman"/>
      <w:lvlText w:val="%6."/>
      <w:lvlJc w:val="right"/>
      <w:pPr>
        <w:ind w:left="6033" w:hanging="180"/>
      </w:pPr>
      <w:rPr>
        <w:rFonts w:cs="Times New Roman"/>
      </w:rPr>
    </w:lvl>
    <w:lvl w:ilvl="6" w:tplc="0421000F">
      <w:start w:val="1"/>
      <w:numFmt w:val="decimal"/>
      <w:lvlText w:val="%7."/>
      <w:lvlJc w:val="left"/>
      <w:pPr>
        <w:ind w:left="6753" w:hanging="360"/>
      </w:pPr>
      <w:rPr>
        <w:rFonts w:cs="Times New Roman"/>
      </w:rPr>
    </w:lvl>
    <w:lvl w:ilvl="7" w:tplc="04210019">
      <w:start w:val="1"/>
      <w:numFmt w:val="lowerLetter"/>
      <w:lvlText w:val="%8."/>
      <w:lvlJc w:val="left"/>
      <w:pPr>
        <w:ind w:left="7473" w:hanging="360"/>
      </w:pPr>
      <w:rPr>
        <w:rFonts w:cs="Times New Roman"/>
      </w:rPr>
    </w:lvl>
    <w:lvl w:ilvl="8" w:tplc="0421001B">
      <w:start w:val="1"/>
      <w:numFmt w:val="lowerRoman"/>
      <w:lvlText w:val="%9."/>
      <w:lvlJc w:val="right"/>
      <w:pPr>
        <w:ind w:left="8193" w:hanging="180"/>
      </w:pPr>
      <w:rPr>
        <w:rFonts w:cs="Times New Roman"/>
      </w:rPr>
    </w:lvl>
  </w:abstractNum>
  <w:abstractNum w:abstractNumId="25">
    <w:nsid w:val="773448FE"/>
    <w:multiLevelType w:val="hybridMultilevel"/>
    <w:tmpl w:val="11042C9A"/>
    <w:lvl w:ilvl="0" w:tplc="0421000F">
      <w:start w:val="1"/>
      <w:numFmt w:val="decimal"/>
      <w:lvlText w:val="%1."/>
      <w:lvlJc w:val="left"/>
      <w:pPr>
        <w:ind w:left="1790" w:hanging="360"/>
      </w:pPr>
      <w:rPr>
        <w:rFonts w:cs="Times New Roman"/>
      </w:rPr>
    </w:lvl>
    <w:lvl w:ilvl="1" w:tplc="04210019">
      <w:start w:val="1"/>
      <w:numFmt w:val="lowerLetter"/>
      <w:lvlText w:val="%2."/>
      <w:lvlJc w:val="left"/>
      <w:pPr>
        <w:ind w:left="2510" w:hanging="360"/>
      </w:pPr>
      <w:rPr>
        <w:rFonts w:cs="Times New Roman"/>
      </w:rPr>
    </w:lvl>
    <w:lvl w:ilvl="2" w:tplc="0421001B">
      <w:start w:val="1"/>
      <w:numFmt w:val="lowerRoman"/>
      <w:lvlText w:val="%3."/>
      <w:lvlJc w:val="right"/>
      <w:pPr>
        <w:ind w:left="3230" w:hanging="180"/>
      </w:pPr>
      <w:rPr>
        <w:rFonts w:cs="Times New Roman"/>
      </w:rPr>
    </w:lvl>
    <w:lvl w:ilvl="3" w:tplc="0421000F">
      <w:start w:val="1"/>
      <w:numFmt w:val="decimal"/>
      <w:lvlText w:val="%4."/>
      <w:lvlJc w:val="left"/>
      <w:pPr>
        <w:ind w:left="3950" w:hanging="360"/>
      </w:pPr>
      <w:rPr>
        <w:rFonts w:cs="Times New Roman"/>
      </w:rPr>
    </w:lvl>
    <w:lvl w:ilvl="4" w:tplc="04210019">
      <w:start w:val="1"/>
      <w:numFmt w:val="lowerLetter"/>
      <w:lvlText w:val="%5."/>
      <w:lvlJc w:val="left"/>
      <w:pPr>
        <w:ind w:left="4670" w:hanging="360"/>
      </w:pPr>
      <w:rPr>
        <w:rFonts w:cs="Times New Roman"/>
      </w:rPr>
    </w:lvl>
    <w:lvl w:ilvl="5" w:tplc="0421001B">
      <w:start w:val="1"/>
      <w:numFmt w:val="lowerRoman"/>
      <w:lvlText w:val="%6."/>
      <w:lvlJc w:val="right"/>
      <w:pPr>
        <w:ind w:left="5390" w:hanging="180"/>
      </w:pPr>
      <w:rPr>
        <w:rFonts w:cs="Times New Roman"/>
      </w:rPr>
    </w:lvl>
    <w:lvl w:ilvl="6" w:tplc="0421000F">
      <w:start w:val="1"/>
      <w:numFmt w:val="decimal"/>
      <w:lvlText w:val="%7."/>
      <w:lvlJc w:val="left"/>
      <w:pPr>
        <w:ind w:left="6110" w:hanging="360"/>
      </w:pPr>
      <w:rPr>
        <w:rFonts w:cs="Times New Roman"/>
      </w:rPr>
    </w:lvl>
    <w:lvl w:ilvl="7" w:tplc="04210019">
      <w:start w:val="1"/>
      <w:numFmt w:val="lowerLetter"/>
      <w:lvlText w:val="%8."/>
      <w:lvlJc w:val="left"/>
      <w:pPr>
        <w:ind w:left="6830" w:hanging="360"/>
      </w:pPr>
      <w:rPr>
        <w:rFonts w:cs="Times New Roman"/>
      </w:rPr>
    </w:lvl>
    <w:lvl w:ilvl="8" w:tplc="0421001B">
      <w:start w:val="1"/>
      <w:numFmt w:val="lowerRoman"/>
      <w:lvlText w:val="%9."/>
      <w:lvlJc w:val="right"/>
      <w:pPr>
        <w:ind w:left="7550" w:hanging="180"/>
      </w:pPr>
      <w:rPr>
        <w:rFonts w:cs="Times New Roman"/>
      </w:rPr>
    </w:lvl>
  </w:abstractNum>
  <w:abstractNum w:abstractNumId="26">
    <w:nsid w:val="7E7E68CF"/>
    <w:multiLevelType w:val="hybridMultilevel"/>
    <w:tmpl w:val="3C18B880"/>
    <w:lvl w:ilvl="0" w:tplc="04210017">
      <w:start w:val="1"/>
      <w:numFmt w:val="lowerLetter"/>
      <w:lvlText w:val="%1)"/>
      <w:lvlJc w:val="left"/>
      <w:pPr>
        <w:ind w:left="1495" w:hanging="360"/>
      </w:pPr>
      <w:rPr>
        <w:rFonts w:cs="Times New Roman"/>
      </w:rPr>
    </w:lvl>
    <w:lvl w:ilvl="1" w:tplc="04210019">
      <w:start w:val="1"/>
      <w:numFmt w:val="lowerLetter"/>
      <w:lvlText w:val="%2."/>
      <w:lvlJc w:val="left"/>
      <w:pPr>
        <w:ind w:left="2215" w:hanging="360"/>
      </w:pPr>
      <w:rPr>
        <w:rFonts w:cs="Times New Roman"/>
      </w:rPr>
    </w:lvl>
    <w:lvl w:ilvl="2" w:tplc="0421001B">
      <w:start w:val="1"/>
      <w:numFmt w:val="lowerRoman"/>
      <w:lvlText w:val="%3."/>
      <w:lvlJc w:val="right"/>
      <w:pPr>
        <w:ind w:left="2935" w:hanging="180"/>
      </w:pPr>
      <w:rPr>
        <w:rFonts w:cs="Times New Roman"/>
      </w:rPr>
    </w:lvl>
    <w:lvl w:ilvl="3" w:tplc="0421000F">
      <w:start w:val="1"/>
      <w:numFmt w:val="decimal"/>
      <w:lvlText w:val="%4."/>
      <w:lvlJc w:val="left"/>
      <w:pPr>
        <w:ind w:left="3655" w:hanging="360"/>
      </w:pPr>
      <w:rPr>
        <w:rFonts w:cs="Times New Roman"/>
      </w:rPr>
    </w:lvl>
    <w:lvl w:ilvl="4" w:tplc="04210019">
      <w:start w:val="1"/>
      <w:numFmt w:val="lowerLetter"/>
      <w:lvlText w:val="%5."/>
      <w:lvlJc w:val="left"/>
      <w:pPr>
        <w:ind w:left="4375" w:hanging="360"/>
      </w:pPr>
      <w:rPr>
        <w:rFonts w:cs="Times New Roman"/>
      </w:rPr>
    </w:lvl>
    <w:lvl w:ilvl="5" w:tplc="0421001B">
      <w:start w:val="1"/>
      <w:numFmt w:val="lowerRoman"/>
      <w:lvlText w:val="%6."/>
      <w:lvlJc w:val="right"/>
      <w:pPr>
        <w:ind w:left="5095" w:hanging="180"/>
      </w:pPr>
      <w:rPr>
        <w:rFonts w:cs="Times New Roman"/>
      </w:rPr>
    </w:lvl>
    <w:lvl w:ilvl="6" w:tplc="0421000F">
      <w:start w:val="1"/>
      <w:numFmt w:val="decimal"/>
      <w:lvlText w:val="%7."/>
      <w:lvlJc w:val="left"/>
      <w:pPr>
        <w:ind w:left="5815" w:hanging="360"/>
      </w:pPr>
      <w:rPr>
        <w:rFonts w:cs="Times New Roman"/>
      </w:rPr>
    </w:lvl>
    <w:lvl w:ilvl="7" w:tplc="04210019">
      <w:start w:val="1"/>
      <w:numFmt w:val="lowerLetter"/>
      <w:lvlText w:val="%8."/>
      <w:lvlJc w:val="left"/>
      <w:pPr>
        <w:ind w:left="6535" w:hanging="360"/>
      </w:pPr>
      <w:rPr>
        <w:rFonts w:cs="Times New Roman"/>
      </w:rPr>
    </w:lvl>
    <w:lvl w:ilvl="8" w:tplc="0421001B">
      <w:start w:val="1"/>
      <w:numFmt w:val="lowerRoman"/>
      <w:lvlText w:val="%9."/>
      <w:lvlJc w:val="right"/>
      <w:pPr>
        <w:ind w:left="7255" w:hanging="180"/>
      </w:pPr>
      <w:rPr>
        <w:rFonts w:cs="Times New Roman"/>
      </w:rPr>
    </w:lvl>
  </w:abstractNum>
  <w:num w:numId="1">
    <w:abstractNumId w:val="0"/>
  </w:num>
  <w:num w:numId="2">
    <w:abstractNumId w:val="3"/>
  </w:num>
  <w:num w:numId="3">
    <w:abstractNumId w:val="6"/>
  </w:num>
  <w:num w:numId="4">
    <w:abstractNumId w:val="16"/>
  </w:num>
  <w:num w:numId="5">
    <w:abstractNumId w:val="15"/>
  </w:num>
  <w:num w:numId="6">
    <w:abstractNumId w:val="13"/>
  </w:num>
  <w:num w:numId="7">
    <w:abstractNumId w:val="7"/>
  </w:num>
  <w:num w:numId="8">
    <w:abstractNumId w:val="1"/>
  </w:num>
  <w:num w:numId="9">
    <w:abstractNumId w:val="22"/>
  </w:num>
  <w:num w:numId="10">
    <w:abstractNumId w:val="18"/>
  </w:num>
  <w:num w:numId="11">
    <w:abstractNumId w:val="12"/>
  </w:num>
  <w:num w:numId="12">
    <w:abstractNumId w:val="8"/>
  </w:num>
  <w:num w:numId="13">
    <w:abstractNumId w:val="24"/>
  </w:num>
  <w:num w:numId="14">
    <w:abstractNumId w:val="25"/>
  </w:num>
  <w:num w:numId="15">
    <w:abstractNumId w:val="21"/>
  </w:num>
  <w:num w:numId="16">
    <w:abstractNumId w:val="5"/>
  </w:num>
  <w:num w:numId="17">
    <w:abstractNumId w:val="19"/>
  </w:num>
  <w:num w:numId="18">
    <w:abstractNumId w:val="2"/>
  </w:num>
  <w:num w:numId="19">
    <w:abstractNumId w:val="11"/>
  </w:num>
  <w:num w:numId="20">
    <w:abstractNumId w:val="4"/>
  </w:num>
  <w:num w:numId="21">
    <w:abstractNumId w:val="17"/>
  </w:num>
  <w:num w:numId="22">
    <w:abstractNumId w:val="14"/>
  </w:num>
  <w:num w:numId="23">
    <w:abstractNumId w:val="26"/>
  </w:num>
  <w:num w:numId="24">
    <w:abstractNumId w:val="20"/>
  </w:num>
  <w:num w:numId="25">
    <w:abstractNumId w:val="23"/>
  </w:num>
  <w:num w:numId="26">
    <w:abstractNumId w:val="10"/>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F57"/>
    <w:rsid w:val="00003427"/>
    <w:rsid w:val="00015699"/>
    <w:rsid w:val="0002042B"/>
    <w:rsid w:val="00023A6C"/>
    <w:rsid w:val="000366A4"/>
    <w:rsid w:val="000556F0"/>
    <w:rsid w:val="00073469"/>
    <w:rsid w:val="00093397"/>
    <w:rsid w:val="000A4467"/>
    <w:rsid w:val="000B2C4E"/>
    <w:rsid w:val="000C4B69"/>
    <w:rsid w:val="000F60BA"/>
    <w:rsid w:val="00105F57"/>
    <w:rsid w:val="00111557"/>
    <w:rsid w:val="00120854"/>
    <w:rsid w:val="00123F06"/>
    <w:rsid w:val="00127767"/>
    <w:rsid w:val="001447CB"/>
    <w:rsid w:val="00167D13"/>
    <w:rsid w:val="00177818"/>
    <w:rsid w:val="0018211E"/>
    <w:rsid w:val="00184824"/>
    <w:rsid w:val="00197D04"/>
    <w:rsid w:val="001C0CC6"/>
    <w:rsid w:val="001D6A03"/>
    <w:rsid w:val="001D6F38"/>
    <w:rsid w:val="001D7433"/>
    <w:rsid w:val="001F005A"/>
    <w:rsid w:val="001F2D4D"/>
    <w:rsid w:val="0020492D"/>
    <w:rsid w:val="00216464"/>
    <w:rsid w:val="00221F59"/>
    <w:rsid w:val="00273CA8"/>
    <w:rsid w:val="00277441"/>
    <w:rsid w:val="0029146D"/>
    <w:rsid w:val="002943FD"/>
    <w:rsid w:val="002A7999"/>
    <w:rsid w:val="002B4F65"/>
    <w:rsid w:val="002B5088"/>
    <w:rsid w:val="002B57D1"/>
    <w:rsid w:val="002C4621"/>
    <w:rsid w:val="00300AD5"/>
    <w:rsid w:val="00311FBF"/>
    <w:rsid w:val="003229B0"/>
    <w:rsid w:val="00327EC0"/>
    <w:rsid w:val="0033591B"/>
    <w:rsid w:val="00340DAA"/>
    <w:rsid w:val="00344956"/>
    <w:rsid w:val="00357904"/>
    <w:rsid w:val="00374697"/>
    <w:rsid w:val="00383F50"/>
    <w:rsid w:val="00387C7A"/>
    <w:rsid w:val="00392504"/>
    <w:rsid w:val="003964BE"/>
    <w:rsid w:val="0039793A"/>
    <w:rsid w:val="003A1A5C"/>
    <w:rsid w:val="003B4BFB"/>
    <w:rsid w:val="003B4D4A"/>
    <w:rsid w:val="003B5EFD"/>
    <w:rsid w:val="003D5552"/>
    <w:rsid w:val="00404D44"/>
    <w:rsid w:val="00415325"/>
    <w:rsid w:val="00434E68"/>
    <w:rsid w:val="004424A4"/>
    <w:rsid w:val="00445AC7"/>
    <w:rsid w:val="00445D00"/>
    <w:rsid w:val="004969C1"/>
    <w:rsid w:val="004B2427"/>
    <w:rsid w:val="004B31CE"/>
    <w:rsid w:val="004C5C6B"/>
    <w:rsid w:val="004F4D17"/>
    <w:rsid w:val="0050318B"/>
    <w:rsid w:val="00511B6B"/>
    <w:rsid w:val="005152A0"/>
    <w:rsid w:val="00525FFE"/>
    <w:rsid w:val="00553BF8"/>
    <w:rsid w:val="005549F5"/>
    <w:rsid w:val="00557F5D"/>
    <w:rsid w:val="00561F79"/>
    <w:rsid w:val="0057430F"/>
    <w:rsid w:val="00577119"/>
    <w:rsid w:val="00582FD6"/>
    <w:rsid w:val="005A6A83"/>
    <w:rsid w:val="005B15D3"/>
    <w:rsid w:val="005C4323"/>
    <w:rsid w:val="005E6716"/>
    <w:rsid w:val="005E7AB3"/>
    <w:rsid w:val="005F4E6B"/>
    <w:rsid w:val="005F6515"/>
    <w:rsid w:val="006009F2"/>
    <w:rsid w:val="00622E79"/>
    <w:rsid w:val="00663250"/>
    <w:rsid w:val="0067577A"/>
    <w:rsid w:val="00682F8F"/>
    <w:rsid w:val="006A6734"/>
    <w:rsid w:val="006C13A2"/>
    <w:rsid w:val="006C2E2F"/>
    <w:rsid w:val="006C398A"/>
    <w:rsid w:val="006D1682"/>
    <w:rsid w:val="006D6CC6"/>
    <w:rsid w:val="006E7C30"/>
    <w:rsid w:val="006F1FC9"/>
    <w:rsid w:val="006F394A"/>
    <w:rsid w:val="00701D74"/>
    <w:rsid w:val="00701EE4"/>
    <w:rsid w:val="00715D67"/>
    <w:rsid w:val="00743315"/>
    <w:rsid w:val="00743C45"/>
    <w:rsid w:val="00771BDA"/>
    <w:rsid w:val="007868F0"/>
    <w:rsid w:val="0079173C"/>
    <w:rsid w:val="00797F31"/>
    <w:rsid w:val="007C0054"/>
    <w:rsid w:val="007C37B1"/>
    <w:rsid w:val="007C7F15"/>
    <w:rsid w:val="007D3D8B"/>
    <w:rsid w:val="007E7CEE"/>
    <w:rsid w:val="007F000D"/>
    <w:rsid w:val="007F4664"/>
    <w:rsid w:val="008049BD"/>
    <w:rsid w:val="008204E0"/>
    <w:rsid w:val="008240CB"/>
    <w:rsid w:val="00843D14"/>
    <w:rsid w:val="008457E2"/>
    <w:rsid w:val="00865097"/>
    <w:rsid w:val="00887863"/>
    <w:rsid w:val="008A46DC"/>
    <w:rsid w:val="008C726F"/>
    <w:rsid w:val="008F2D9E"/>
    <w:rsid w:val="008F6294"/>
    <w:rsid w:val="00904E72"/>
    <w:rsid w:val="00912863"/>
    <w:rsid w:val="00916037"/>
    <w:rsid w:val="00920B46"/>
    <w:rsid w:val="00925DD2"/>
    <w:rsid w:val="0094365F"/>
    <w:rsid w:val="00952391"/>
    <w:rsid w:val="00955D9A"/>
    <w:rsid w:val="00961A2A"/>
    <w:rsid w:val="00967F9C"/>
    <w:rsid w:val="009703B0"/>
    <w:rsid w:val="009B0F6A"/>
    <w:rsid w:val="009B6EB1"/>
    <w:rsid w:val="009E599B"/>
    <w:rsid w:val="009F2F87"/>
    <w:rsid w:val="00A02A9B"/>
    <w:rsid w:val="00A06D6A"/>
    <w:rsid w:val="00A43A56"/>
    <w:rsid w:val="00A73C63"/>
    <w:rsid w:val="00AA38B9"/>
    <w:rsid w:val="00AB379E"/>
    <w:rsid w:val="00AD6B30"/>
    <w:rsid w:val="00B00309"/>
    <w:rsid w:val="00B064D4"/>
    <w:rsid w:val="00B1408B"/>
    <w:rsid w:val="00B21F65"/>
    <w:rsid w:val="00B23AC0"/>
    <w:rsid w:val="00B37998"/>
    <w:rsid w:val="00B6608A"/>
    <w:rsid w:val="00B7378D"/>
    <w:rsid w:val="00BA668F"/>
    <w:rsid w:val="00BB2C9F"/>
    <w:rsid w:val="00BD6CBE"/>
    <w:rsid w:val="00BE76C5"/>
    <w:rsid w:val="00BF5528"/>
    <w:rsid w:val="00C10278"/>
    <w:rsid w:val="00C20032"/>
    <w:rsid w:val="00C20685"/>
    <w:rsid w:val="00C46AB2"/>
    <w:rsid w:val="00C86838"/>
    <w:rsid w:val="00C87068"/>
    <w:rsid w:val="00C92D0E"/>
    <w:rsid w:val="00CA12CF"/>
    <w:rsid w:val="00CB7F97"/>
    <w:rsid w:val="00CC137A"/>
    <w:rsid w:val="00D032F0"/>
    <w:rsid w:val="00D103F5"/>
    <w:rsid w:val="00D15852"/>
    <w:rsid w:val="00D32AFC"/>
    <w:rsid w:val="00D33B98"/>
    <w:rsid w:val="00D77D33"/>
    <w:rsid w:val="00DA7CC3"/>
    <w:rsid w:val="00DC3E1C"/>
    <w:rsid w:val="00DC55D0"/>
    <w:rsid w:val="00DC6579"/>
    <w:rsid w:val="00DC733C"/>
    <w:rsid w:val="00DE1C2F"/>
    <w:rsid w:val="00DE7E0B"/>
    <w:rsid w:val="00DF2923"/>
    <w:rsid w:val="00DF5145"/>
    <w:rsid w:val="00E0599A"/>
    <w:rsid w:val="00E11A64"/>
    <w:rsid w:val="00E411DE"/>
    <w:rsid w:val="00E50853"/>
    <w:rsid w:val="00E53AAF"/>
    <w:rsid w:val="00E565C0"/>
    <w:rsid w:val="00E76917"/>
    <w:rsid w:val="00E94B1C"/>
    <w:rsid w:val="00EA5A4F"/>
    <w:rsid w:val="00EC1265"/>
    <w:rsid w:val="00EC5203"/>
    <w:rsid w:val="00EC7D41"/>
    <w:rsid w:val="00EE2C7B"/>
    <w:rsid w:val="00F124EB"/>
    <w:rsid w:val="00F31AE5"/>
    <w:rsid w:val="00F43300"/>
    <w:rsid w:val="00F51E01"/>
    <w:rsid w:val="00F6324A"/>
    <w:rsid w:val="00F641A5"/>
    <w:rsid w:val="00F77DCE"/>
    <w:rsid w:val="00F804D7"/>
    <w:rsid w:val="00F8352C"/>
    <w:rsid w:val="00F84151"/>
    <w:rsid w:val="00F96088"/>
    <w:rsid w:val="00FC10D8"/>
    <w:rsid w:val="00FC5E79"/>
    <w:rsid w:val="00FD7619"/>
    <w:rsid w:val="00FE5751"/>
    <w:rsid w:val="00FE76E8"/>
    <w:rsid w:val="00FF3B3E"/>
    <w:rsid w:val="00FF7B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A2"/>
    <w:pPr>
      <w:spacing w:after="200" w:line="276" w:lineRule="auto"/>
    </w:pPr>
    <w:rPr>
      <w:lang w:val="id-ID" w:eastAsia="id-I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1557"/>
    <w:pPr>
      <w:ind w:left="720"/>
    </w:pPr>
  </w:style>
  <w:style w:type="table" w:styleId="TableGrid">
    <w:name w:val="Table Grid"/>
    <w:basedOn w:val="TableNormal"/>
    <w:uiPriority w:val="99"/>
    <w:rsid w:val="00843D1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B5088"/>
    <w:pPr>
      <w:spacing w:after="0" w:line="240" w:lineRule="auto"/>
    </w:pPr>
    <w:rPr>
      <w:rFonts w:cs="Times New Roman"/>
      <w:sz w:val="20"/>
      <w:szCs w:val="20"/>
      <w:lang w:val="en-US"/>
    </w:rPr>
  </w:style>
  <w:style w:type="character" w:customStyle="1" w:styleId="FootnoteTextChar">
    <w:name w:val="Footnote Text Char"/>
    <w:basedOn w:val="DefaultParagraphFont"/>
    <w:link w:val="FootnoteText"/>
    <w:uiPriority w:val="99"/>
    <w:semiHidden/>
    <w:locked/>
    <w:rsid w:val="002B5088"/>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2B5088"/>
    <w:rPr>
      <w:rFonts w:cs="Times New Roman"/>
      <w:vertAlign w:val="superscript"/>
    </w:rPr>
  </w:style>
  <w:style w:type="character" w:styleId="PlaceholderText">
    <w:name w:val="Placeholder Text"/>
    <w:basedOn w:val="DefaultParagraphFont"/>
    <w:uiPriority w:val="99"/>
    <w:semiHidden/>
    <w:rsid w:val="00AA38B9"/>
    <w:rPr>
      <w:rFonts w:cs="Times New Roman"/>
      <w:color w:val="808080"/>
    </w:rPr>
  </w:style>
  <w:style w:type="paragraph" w:styleId="BalloonText">
    <w:name w:val="Balloon Text"/>
    <w:basedOn w:val="Normal"/>
    <w:link w:val="BalloonTextChar"/>
    <w:uiPriority w:val="99"/>
    <w:semiHidden/>
    <w:rsid w:val="00AA3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38B9"/>
    <w:rPr>
      <w:rFonts w:ascii="Tahoma" w:hAnsi="Tahoma" w:cs="Tahoma"/>
      <w:sz w:val="16"/>
      <w:szCs w:val="16"/>
    </w:rPr>
  </w:style>
  <w:style w:type="paragraph" w:styleId="NoSpacing">
    <w:name w:val="No Spacing"/>
    <w:uiPriority w:val="99"/>
    <w:qFormat/>
    <w:rsid w:val="005A6A83"/>
    <w:rPr>
      <w:lang w:eastAsia="id-ID"/>
    </w:rPr>
  </w:style>
  <w:style w:type="character" w:styleId="Hyperlink">
    <w:name w:val="Hyperlink"/>
    <w:basedOn w:val="DefaultParagraphFont"/>
    <w:uiPriority w:val="99"/>
    <w:rsid w:val="00743315"/>
    <w:rPr>
      <w:rFonts w:cs="Times New Roman"/>
      <w:color w:val="0000FF"/>
      <w:u w:val="single"/>
    </w:rPr>
  </w:style>
  <w:style w:type="paragraph" w:styleId="Header">
    <w:name w:val="header"/>
    <w:basedOn w:val="Normal"/>
    <w:link w:val="HeaderChar"/>
    <w:uiPriority w:val="99"/>
    <w:rsid w:val="00CA12C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A12CF"/>
    <w:rPr>
      <w:rFonts w:cs="Times New Roman"/>
    </w:rPr>
  </w:style>
  <w:style w:type="paragraph" w:styleId="Footer">
    <w:name w:val="footer"/>
    <w:basedOn w:val="Normal"/>
    <w:link w:val="FooterChar"/>
    <w:uiPriority w:val="99"/>
    <w:rsid w:val="00CA12C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A12CF"/>
    <w:rPr>
      <w:rFonts w:cs="Times New Roman"/>
    </w:rPr>
  </w:style>
  <w:style w:type="character" w:styleId="PageNumber">
    <w:name w:val="page number"/>
    <w:basedOn w:val="DefaultParagraphFont"/>
    <w:uiPriority w:val="99"/>
    <w:rsid w:val="0041532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footnotes.xml.rels><?xml version="1.0" encoding="UTF-8" standalone="yes"?>
<Relationships xmlns="http://schemas.openxmlformats.org/package/2006/relationships"><Relationship Id="rId3" Type="http://schemas.openxmlformats.org/officeDocument/2006/relationships/hyperlink" Target="http://www.umy.ac.id/interaksi-guru-dan-siswa-penting-dalam-proses-belajar-mengajar.html" TargetMode="External"/><Relationship Id="rId2" Type="http://schemas.openxmlformats.org/officeDocument/2006/relationships/hyperlink" Target="http://subagio-subagio.blogspot.com/2010/03/kompetensi-guru-dalam-meningkatkan-mutu.html" TargetMode="External"/><Relationship Id="rId1" Type="http://schemas.openxmlformats.org/officeDocument/2006/relationships/hyperlink" Target="http://www.depdina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410</TotalTime>
  <Pages>42</Pages>
  <Words>7940</Words>
  <Characters>-32766</Characters>
  <Application>Microsoft Office Outlook</Application>
  <DocSecurity>0</DocSecurity>
  <Lines>0</Lines>
  <Paragraphs>0</Paragraphs>
  <ScaleCrop>false</ScaleCrop>
  <Company>.:L4zy w4r3z:.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AYOK</cp:lastModifiedBy>
  <cp:revision>24</cp:revision>
  <cp:lastPrinted>2011-06-24T17:42:00Z</cp:lastPrinted>
  <dcterms:created xsi:type="dcterms:W3CDTF">2011-07-04T17:19:00Z</dcterms:created>
  <dcterms:modified xsi:type="dcterms:W3CDTF">2011-06-24T17:42:00Z</dcterms:modified>
</cp:coreProperties>
</file>