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5012" w:rsidRPr="0029276A" w:rsidRDefault="00773657" w:rsidP="00107BFB">
      <w:pPr>
        <w:spacing w:after="0" w:line="480" w:lineRule="auto"/>
        <w:jc w:val="center"/>
        <w:rPr>
          <w:rFonts w:asciiTheme="majorBidi" w:hAnsiTheme="majorBidi" w:cstheme="majorBidi"/>
          <w:b/>
          <w:bCs/>
          <w:sz w:val="28"/>
          <w:szCs w:val="28"/>
          <w:lang w:val="id-ID"/>
        </w:rPr>
      </w:pPr>
      <w:r w:rsidRPr="0029276A">
        <w:rPr>
          <w:rFonts w:asciiTheme="majorBidi" w:hAnsiTheme="majorBidi" w:cstheme="majorBidi"/>
          <w:b/>
          <w:bCs/>
          <w:sz w:val="28"/>
          <w:szCs w:val="28"/>
          <w:lang w:val="id-ID"/>
        </w:rPr>
        <w:t>BAB III</w:t>
      </w:r>
    </w:p>
    <w:p w:rsidR="00773657" w:rsidRDefault="00773657" w:rsidP="00107BFB">
      <w:pPr>
        <w:spacing w:after="0" w:line="480" w:lineRule="auto"/>
        <w:jc w:val="center"/>
        <w:rPr>
          <w:rFonts w:asciiTheme="majorBidi" w:hAnsiTheme="majorBidi" w:cstheme="majorBidi"/>
          <w:b/>
          <w:bCs/>
          <w:sz w:val="28"/>
          <w:szCs w:val="28"/>
        </w:rPr>
      </w:pPr>
      <w:r w:rsidRPr="0029276A">
        <w:rPr>
          <w:rFonts w:asciiTheme="majorBidi" w:hAnsiTheme="majorBidi" w:cstheme="majorBidi"/>
          <w:b/>
          <w:bCs/>
          <w:sz w:val="28"/>
          <w:szCs w:val="28"/>
          <w:lang w:val="id-ID"/>
        </w:rPr>
        <w:t>METODE PENELITIAN</w:t>
      </w:r>
    </w:p>
    <w:p w:rsidR="00107BFB" w:rsidRPr="00107BFB" w:rsidRDefault="00107BFB" w:rsidP="00107BFB">
      <w:pPr>
        <w:spacing w:after="0" w:line="480" w:lineRule="auto"/>
        <w:jc w:val="center"/>
        <w:rPr>
          <w:rFonts w:asciiTheme="majorBidi" w:hAnsiTheme="majorBidi" w:cstheme="majorBidi"/>
          <w:b/>
          <w:bCs/>
          <w:sz w:val="28"/>
          <w:szCs w:val="28"/>
        </w:rPr>
      </w:pPr>
    </w:p>
    <w:p w:rsidR="00773657" w:rsidRPr="00773657" w:rsidRDefault="00773657" w:rsidP="00DF7B43">
      <w:pPr>
        <w:pStyle w:val="ListParagraph"/>
        <w:numPr>
          <w:ilvl w:val="0"/>
          <w:numId w:val="9"/>
        </w:numPr>
        <w:spacing w:line="480" w:lineRule="auto"/>
        <w:ind w:left="426" w:hanging="436"/>
        <w:jc w:val="both"/>
        <w:rPr>
          <w:rFonts w:asciiTheme="majorBidi" w:hAnsiTheme="majorBidi" w:cstheme="majorBidi"/>
          <w:szCs w:val="24"/>
        </w:rPr>
      </w:pPr>
      <w:r w:rsidRPr="00773657">
        <w:rPr>
          <w:rFonts w:asciiTheme="majorBidi" w:hAnsiTheme="majorBidi" w:cstheme="majorBidi"/>
          <w:szCs w:val="24"/>
        </w:rPr>
        <w:t>Pendekatan  Penelitian</w:t>
      </w:r>
    </w:p>
    <w:p w:rsidR="00773657" w:rsidRPr="003E40D1" w:rsidRDefault="00773657" w:rsidP="003E40D1">
      <w:pPr>
        <w:pStyle w:val="ListParagraph"/>
        <w:spacing w:line="480" w:lineRule="auto"/>
        <w:ind w:left="426" w:firstLine="556"/>
        <w:jc w:val="both"/>
        <w:rPr>
          <w:rFonts w:asciiTheme="majorBidi" w:hAnsiTheme="majorBidi" w:cstheme="majorBidi"/>
        </w:rPr>
      </w:pPr>
      <w:r w:rsidRPr="00AF6189">
        <w:rPr>
          <w:rFonts w:asciiTheme="majorBidi" w:hAnsiTheme="majorBidi" w:cstheme="majorBidi"/>
        </w:rPr>
        <w:t xml:space="preserve">Dipandang dari prosedur aktivitas penelitian yang penulis lakukan untuk menyusun skripsi ini, menunjukkan bahwa penulis telah menggunakan penelitian kualitatif. Menutut Bogdan dan Taylor seperti dikutip Moleong, definisi kualitatif adalah “Prosedur penelitian yang menghasilkan data deskriptif berupa kata-kata </w:t>
      </w:r>
      <w:r>
        <w:rPr>
          <w:rFonts w:asciiTheme="majorBidi" w:hAnsiTheme="majorBidi" w:cstheme="majorBidi"/>
        </w:rPr>
        <w:t>tertulis atau lisan dari orang-</w:t>
      </w:r>
      <w:r w:rsidRPr="00AF6189">
        <w:rPr>
          <w:rFonts w:asciiTheme="majorBidi" w:hAnsiTheme="majorBidi" w:cstheme="majorBidi"/>
        </w:rPr>
        <w:t xml:space="preserve"> orang dan pelaku yang diamati.”</w:t>
      </w:r>
      <w:r w:rsidRPr="00AF6189">
        <w:rPr>
          <w:rStyle w:val="FootnoteReference"/>
          <w:rFonts w:asciiTheme="majorBidi" w:hAnsiTheme="majorBidi" w:cstheme="majorBidi"/>
        </w:rPr>
        <w:footnoteReference w:id="2"/>
      </w:r>
      <w:r w:rsidR="003E40D1" w:rsidRPr="003E40D1">
        <w:rPr>
          <w:rFonts w:asciiTheme="majorBidi" w:hAnsiTheme="majorBidi" w:cstheme="majorBidi"/>
        </w:rPr>
        <w:t xml:space="preserve"> </w:t>
      </w:r>
      <w:r w:rsidR="003E40D1" w:rsidRPr="00AF6189">
        <w:rPr>
          <w:rFonts w:asciiTheme="majorBidi" w:hAnsiTheme="majorBidi" w:cstheme="majorBidi"/>
        </w:rPr>
        <w:t>Pengertian yang serupa dikemukakan oleh Furchan. Menurutnya penelitian kualitatif adalah “Prosedur penelitian yang menghasilkan deskript</w:t>
      </w:r>
      <w:r w:rsidR="003E40D1">
        <w:rPr>
          <w:rFonts w:asciiTheme="majorBidi" w:hAnsiTheme="majorBidi" w:cstheme="majorBidi"/>
        </w:rPr>
        <w:t>if</w:t>
      </w:r>
      <w:r w:rsidR="003E40D1" w:rsidRPr="00AF6189">
        <w:rPr>
          <w:rFonts w:asciiTheme="majorBidi" w:hAnsiTheme="majorBidi" w:cstheme="majorBidi"/>
        </w:rPr>
        <w:t>: ucapan atau tulisan dan perilaku yang diamati dari orang-orang (subyek) itu sendiri</w:t>
      </w:r>
      <w:r w:rsidR="003E40D1">
        <w:rPr>
          <w:rFonts w:asciiTheme="majorBidi" w:hAnsiTheme="majorBidi" w:cstheme="majorBidi"/>
          <w:lang w:val="id-ID"/>
        </w:rPr>
        <w:t>”</w:t>
      </w:r>
      <w:r w:rsidR="003E40D1" w:rsidRPr="00AF6189">
        <w:rPr>
          <w:rFonts w:asciiTheme="majorBidi" w:hAnsiTheme="majorBidi" w:cstheme="majorBidi"/>
        </w:rPr>
        <w:t>.</w:t>
      </w:r>
      <w:r w:rsidR="003E40D1" w:rsidRPr="00AF6189">
        <w:rPr>
          <w:rStyle w:val="FootnoteReference"/>
          <w:rFonts w:asciiTheme="majorBidi" w:hAnsiTheme="majorBidi" w:cstheme="majorBidi"/>
        </w:rPr>
        <w:footnoteReference w:id="3"/>
      </w:r>
    </w:p>
    <w:p w:rsidR="00773657" w:rsidRPr="00C8021E" w:rsidRDefault="00773657" w:rsidP="00DF7B43">
      <w:pPr>
        <w:pStyle w:val="ListParagraph"/>
        <w:spacing w:line="480" w:lineRule="auto"/>
        <w:ind w:left="426" w:firstLine="556"/>
        <w:jc w:val="both"/>
        <w:rPr>
          <w:rFonts w:asciiTheme="majorBidi" w:hAnsiTheme="majorBidi" w:cstheme="majorBidi"/>
        </w:rPr>
      </w:pPr>
      <w:r w:rsidRPr="00AF6189">
        <w:rPr>
          <w:rFonts w:asciiTheme="majorBidi" w:hAnsiTheme="majorBidi" w:cstheme="majorBidi"/>
        </w:rPr>
        <w:t xml:space="preserve">Penelitian ini penulis arahkan pada kenyataan yang berhubungan dengan </w:t>
      </w:r>
      <w:r w:rsidR="009519DA">
        <w:rPr>
          <w:rFonts w:asciiTheme="majorBidi" w:hAnsiTheme="majorBidi" w:cstheme="majorBidi"/>
          <w:lang w:val="id-ID"/>
        </w:rPr>
        <w:t xml:space="preserve">strategi pondok pesantren panggung dalam membina life skill (kecakapan hidup) santri melalui pengembangan ekstrakurikuler </w:t>
      </w:r>
      <w:r w:rsidRPr="00AF6189">
        <w:rPr>
          <w:rFonts w:asciiTheme="majorBidi" w:hAnsiTheme="majorBidi" w:cstheme="majorBidi"/>
          <w:szCs w:val="24"/>
        </w:rPr>
        <w:t xml:space="preserve"> </w:t>
      </w:r>
      <w:r w:rsidRPr="00AF6189">
        <w:rPr>
          <w:rFonts w:asciiTheme="majorBidi" w:hAnsiTheme="majorBidi" w:cstheme="majorBidi"/>
        </w:rPr>
        <w:t>supaya mendapatkan data deskriptif berupa kata-kata tertulis yang disusun berdasarkan data lisan, perbuatan, dan dokumentasi yang diamati secara holistik dan bisa diamati secara konteks.</w:t>
      </w:r>
    </w:p>
    <w:p w:rsidR="00773657" w:rsidRPr="003E40D1" w:rsidRDefault="00773657" w:rsidP="003E40D1">
      <w:pPr>
        <w:pStyle w:val="ListParagraph"/>
        <w:spacing w:line="480" w:lineRule="auto"/>
        <w:ind w:left="426" w:firstLine="556"/>
        <w:jc w:val="both"/>
        <w:rPr>
          <w:rFonts w:asciiTheme="majorBidi" w:hAnsiTheme="majorBidi" w:cstheme="majorBidi"/>
        </w:rPr>
      </w:pPr>
      <w:r w:rsidRPr="00AF6189">
        <w:rPr>
          <w:rFonts w:asciiTheme="majorBidi" w:hAnsiTheme="majorBidi" w:cstheme="majorBidi"/>
          <w:szCs w:val="24"/>
        </w:rPr>
        <w:lastRenderedPageBreak/>
        <w:t>Penulis menerapkan pendekatan kualitatif ini berdasarkan pertimbangan pertama, menyesuaikan metode kualitatif lebih mudah apabila berhadapan dengan kenyataan ganda”.</w:t>
      </w:r>
      <w:r w:rsidRPr="00AF6189">
        <w:rPr>
          <w:rStyle w:val="FootnoteReference"/>
          <w:rFonts w:asciiTheme="majorBidi" w:hAnsiTheme="majorBidi" w:cstheme="majorBidi"/>
          <w:szCs w:val="24"/>
        </w:rPr>
        <w:footnoteReference w:id="4"/>
      </w:r>
      <w:r w:rsidRPr="00AF6189">
        <w:rPr>
          <w:rFonts w:asciiTheme="majorBidi" w:hAnsiTheme="majorBidi" w:cstheme="majorBidi"/>
          <w:szCs w:val="24"/>
        </w:rPr>
        <w:t xml:space="preserve"> Di lapangan yang menuntut peneliti untuk memilah-milahnya sesuai dengan fokus penelitian, kedua, metode ini menyajikan secara langsung hakikat hubungan antara peneliti dan responden.” Dengan demikian peneliti ingin mengenal lebih dekat dan menjalin hubungan yang baik dengan subyek dan dapat mempelajari sesuatu yang belum diketahui sama sekali, serta dapat mempermudah dalam menyajikan data deskriptif, ketiga, metode ini lebih peka dan lebih dapat menyesuaikan diri dengan banyak penajaman pengaruh bersama dan terhadap pola-pola nilai yang dihadapi”. Dengan demikian peneliti berusaha memahami keadaan subyek dan senantiasa berhati-hati dalam penggalian informasi subyek tidak merasa terbebani.</w:t>
      </w:r>
      <w:r w:rsidR="003E40D1" w:rsidRPr="003E40D1">
        <w:rPr>
          <w:rFonts w:asciiTheme="majorBidi" w:hAnsiTheme="majorBidi" w:cstheme="majorBidi"/>
        </w:rPr>
        <w:t xml:space="preserve"> </w:t>
      </w:r>
      <w:r w:rsidR="003E40D1" w:rsidRPr="00C8021E">
        <w:rPr>
          <w:rFonts w:asciiTheme="majorBidi" w:hAnsiTheme="majorBidi" w:cstheme="majorBidi"/>
        </w:rPr>
        <w:t>Berarti penelitian kualitatif ini mengutamakan hubungan secara langsung antara penulis selaku peneliti dengan subyek yang diteliti dan peneliti sendiri merupakan alat pengumpul data utama.</w:t>
      </w:r>
      <w:r w:rsidR="003E40D1" w:rsidRPr="00C8021E">
        <w:rPr>
          <w:rStyle w:val="FootnoteReference"/>
          <w:rFonts w:asciiTheme="majorBidi" w:hAnsiTheme="majorBidi" w:cstheme="majorBidi"/>
        </w:rPr>
        <w:t xml:space="preserve"> </w:t>
      </w:r>
      <w:r w:rsidR="003E40D1" w:rsidRPr="00AF6189">
        <w:rPr>
          <w:rStyle w:val="FootnoteReference"/>
          <w:rFonts w:asciiTheme="majorBidi" w:hAnsiTheme="majorBidi" w:cstheme="majorBidi"/>
        </w:rPr>
        <w:footnoteReference w:id="5"/>
      </w:r>
    </w:p>
    <w:p w:rsidR="00773657" w:rsidRPr="00773657" w:rsidRDefault="00773657" w:rsidP="00DF7B43">
      <w:pPr>
        <w:pStyle w:val="ListParagraph"/>
        <w:numPr>
          <w:ilvl w:val="0"/>
          <w:numId w:val="9"/>
        </w:numPr>
        <w:spacing w:after="200" w:line="480" w:lineRule="auto"/>
        <w:ind w:left="426" w:hanging="436"/>
        <w:jc w:val="both"/>
        <w:rPr>
          <w:rFonts w:asciiTheme="majorBidi" w:hAnsiTheme="majorBidi" w:cstheme="majorBidi"/>
        </w:rPr>
      </w:pPr>
      <w:r w:rsidRPr="00773657">
        <w:rPr>
          <w:rFonts w:asciiTheme="majorBidi" w:hAnsiTheme="majorBidi" w:cstheme="majorBidi"/>
        </w:rPr>
        <w:t>Jenis Penelitian</w:t>
      </w:r>
    </w:p>
    <w:p w:rsidR="00773657" w:rsidRDefault="00773657" w:rsidP="00DF7B43">
      <w:pPr>
        <w:pStyle w:val="ListParagraph"/>
        <w:spacing w:line="480" w:lineRule="auto"/>
        <w:ind w:left="426" w:firstLine="567"/>
        <w:jc w:val="both"/>
        <w:rPr>
          <w:rFonts w:asciiTheme="majorBidi" w:hAnsiTheme="majorBidi" w:cstheme="majorBidi"/>
        </w:rPr>
      </w:pPr>
      <w:r w:rsidRPr="00AF6189">
        <w:rPr>
          <w:rFonts w:asciiTheme="majorBidi" w:hAnsiTheme="majorBidi" w:cstheme="majorBidi"/>
        </w:rPr>
        <w:t xml:space="preserve">Bila dilihat dari segi tempat penelitian, penelitian ini termasuk dalam jenis penelitian lapangan </w:t>
      </w:r>
      <w:r w:rsidRPr="00AF6189">
        <w:rPr>
          <w:rFonts w:asciiTheme="majorBidi" w:hAnsiTheme="majorBidi" w:cstheme="majorBidi"/>
          <w:i/>
          <w:iCs/>
        </w:rPr>
        <w:t>(field research)</w:t>
      </w:r>
      <w:r w:rsidRPr="00AF6189">
        <w:rPr>
          <w:rFonts w:asciiTheme="majorBidi" w:hAnsiTheme="majorBidi" w:cstheme="majorBidi"/>
        </w:rPr>
        <w:t xml:space="preserve"> yang berusaha mengadakan penelitian ke lokasi secara langsung dengan maksud memperoleh data-data yang akurat, cermat dan lebih lengkap.</w:t>
      </w:r>
    </w:p>
    <w:p w:rsidR="00773657" w:rsidRPr="00C8021E" w:rsidRDefault="00773657" w:rsidP="00DF7B43">
      <w:pPr>
        <w:pStyle w:val="ListParagraph"/>
        <w:spacing w:line="480" w:lineRule="auto"/>
        <w:ind w:left="426" w:firstLine="567"/>
        <w:jc w:val="both"/>
        <w:rPr>
          <w:rFonts w:asciiTheme="majorBidi" w:hAnsiTheme="majorBidi" w:cstheme="majorBidi"/>
        </w:rPr>
      </w:pPr>
      <w:r w:rsidRPr="00C8021E">
        <w:rPr>
          <w:rFonts w:asciiTheme="majorBidi" w:hAnsiTheme="majorBidi" w:cstheme="majorBidi"/>
        </w:rPr>
        <w:lastRenderedPageBreak/>
        <w:t>Sementara jika ditinjau dari sudut kemampuan atau kemungkinan suatu penelitian dapat memberikan informasi atau penjelasan, maka penelitian ini termasuk dalam jenis penelitian deskriptif. Menurut Sumanto seperti yang dikutip Syafi’I adalah:</w:t>
      </w:r>
    </w:p>
    <w:p w:rsidR="00773657" w:rsidRPr="00AF6189" w:rsidRDefault="00773657" w:rsidP="00DF7B43">
      <w:pPr>
        <w:ind w:left="993"/>
        <w:jc w:val="both"/>
        <w:rPr>
          <w:rFonts w:asciiTheme="majorBidi" w:hAnsiTheme="majorBidi" w:cstheme="majorBidi"/>
          <w:sz w:val="24"/>
        </w:rPr>
      </w:pPr>
      <w:r w:rsidRPr="00C8021E">
        <w:rPr>
          <w:rFonts w:asciiTheme="majorBidi" w:hAnsiTheme="majorBidi" w:cstheme="majorBidi"/>
          <w:sz w:val="24"/>
        </w:rPr>
        <w:t>“</w:t>
      </w:r>
      <w:r w:rsidRPr="00AF6189">
        <w:rPr>
          <w:rFonts w:asciiTheme="majorBidi" w:hAnsiTheme="majorBidi" w:cstheme="majorBidi"/>
          <w:sz w:val="24"/>
        </w:rPr>
        <w:t>Penelitian yang dilakukan untuk mendiskripsikan dan untuk menginterpretasikan kondisi atau hubungan yang ada, pendapat yang sedang tumbuh, proses yang sedang berlangsung, akibat yang sedang terjadi atau kecenderungan yang telah berkembang.</w:t>
      </w:r>
      <w:r w:rsidRPr="00C8021E">
        <w:rPr>
          <w:rFonts w:asciiTheme="majorBidi" w:hAnsiTheme="majorBidi" w:cstheme="majorBidi"/>
          <w:sz w:val="24"/>
        </w:rPr>
        <w:t>”</w:t>
      </w:r>
      <w:r w:rsidRPr="00AF6189">
        <w:rPr>
          <w:rStyle w:val="FootnoteReference"/>
          <w:rFonts w:asciiTheme="majorBidi" w:hAnsiTheme="majorBidi" w:cstheme="majorBidi"/>
          <w:sz w:val="24"/>
        </w:rPr>
        <w:footnoteReference w:id="6"/>
      </w:r>
    </w:p>
    <w:p w:rsidR="00773657" w:rsidRDefault="00773657" w:rsidP="00DF7B43">
      <w:pPr>
        <w:spacing w:line="480" w:lineRule="auto"/>
        <w:ind w:left="426" w:firstLine="567"/>
        <w:jc w:val="both"/>
        <w:rPr>
          <w:rFonts w:asciiTheme="majorBidi" w:hAnsiTheme="majorBidi" w:cstheme="majorBidi"/>
          <w:sz w:val="24"/>
        </w:rPr>
      </w:pPr>
      <w:r w:rsidRPr="00AF6189">
        <w:rPr>
          <w:rFonts w:asciiTheme="majorBidi" w:hAnsiTheme="majorBidi" w:cstheme="majorBidi"/>
          <w:sz w:val="24"/>
        </w:rPr>
        <w:t>Dalam jenis penelitian deskriptif, penelitian yang penulis lakukan masuk pada penelitian studi kasus, artinya ialah “Penelitian yang mempelajari secara intensif tentang latar belakang keadaan sekarang dan interaksi lingkungan sesuatu unit sosial: individu, ke</w:t>
      </w:r>
      <w:r w:rsidR="00107BFB">
        <w:rPr>
          <w:rFonts w:asciiTheme="majorBidi" w:hAnsiTheme="majorBidi" w:cstheme="majorBidi"/>
          <w:sz w:val="24"/>
        </w:rPr>
        <w:t>lompok, lembaga atau masyarakat</w:t>
      </w:r>
      <w:r w:rsidRPr="00AF6189">
        <w:rPr>
          <w:rFonts w:asciiTheme="majorBidi" w:hAnsiTheme="majorBidi" w:cstheme="majorBidi"/>
          <w:sz w:val="24"/>
        </w:rPr>
        <w:t>”</w:t>
      </w:r>
      <w:r w:rsidR="00107BFB">
        <w:rPr>
          <w:rFonts w:asciiTheme="majorBidi" w:hAnsiTheme="majorBidi" w:cstheme="majorBidi"/>
          <w:sz w:val="24"/>
        </w:rPr>
        <w:t>.</w:t>
      </w:r>
      <w:r w:rsidRPr="00AF6189">
        <w:rPr>
          <w:rStyle w:val="FootnoteReference"/>
          <w:rFonts w:asciiTheme="majorBidi" w:hAnsiTheme="majorBidi" w:cstheme="majorBidi"/>
          <w:sz w:val="24"/>
        </w:rPr>
        <w:footnoteReference w:id="7"/>
      </w:r>
      <w:r w:rsidRPr="00AF6189">
        <w:rPr>
          <w:rFonts w:asciiTheme="majorBidi" w:hAnsiTheme="majorBidi" w:cstheme="majorBidi"/>
          <w:sz w:val="24"/>
        </w:rPr>
        <w:t xml:space="preserve"> Sedangkan menurut Deddy Mulyana, penelitian kasus adalah “Penelitian yang berupaya menelaah sebanyak mungkin data mengenai subjek sebanyak mungkin.</w:t>
      </w:r>
      <w:r w:rsidRPr="00AF6189">
        <w:rPr>
          <w:rStyle w:val="FootnoteReference"/>
          <w:rFonts w:asciiTheme="majorBidi" w:hAnsiTheme="majorBidi" w:cstheme="majorBidi"/>
          <w:sz w:val="24"/>
        </w:rPr>
        <w:footnoteReference w:id="8"/>
      </w:r>
    </w:p>
    <w:p w:rsidR="00773657" w:rsidRDefault="00773657" w:rsidP="00B44535">
      <w:pPr>
        <w:spacing w:line="480" w:lineRule="auto"/>
        <w:ind w:left="426" w:firstLine="567"/>
        <w:jc w:val="both"/>
        <w:rPr>
          <w:rFonts w:asciiTheme="majorBidi" w:hAnsiTheme="majorBidi" w:cstheme="majorBidi"/>
          <w:sz w:val="24"/>
        </w:rPr>
      </w:pPr>
      <w:r w:rsidRPr="00AF6189">
        <w:rPr>
          <w:rFonts w:asciiTheme="majorBidi" w:hAnsiTheme="majorBidi" w:cstheme="majorBidi"/>
          <w:sz w:val="24"/>
        </w:rPr>
        <w:t xml:space="preserve">Studi kasus ini penulis arahkan kepada </w:t>
      </w:r>
      <w:r w:rsidR="00B44535">
        <w:rPr>
          <w:rFonts w:asciiTheme="majorBidi" w:hAnsiTheme="majorBidi" w:cstheme="majorBidi"/>
          <w:sz w:val="24"/>
          <w:szCs w:val="24"/>
        </w:rPr>
        <w:t>Strategi Pondok Pesantren dalam Pembinaan Life Skill (Kecakapan Hidup) Santri melalui Pengembangan Ekstrakurikuler di Pondok Pesantren Panggung</w:t>
      </w:r>
      <w:r>
        <w:rPr>
          <w:rFonts w:asciiTheme="majorBidi" w:hAnsiTheme="majorBidi" w:cstheme="majorBidi"/>
          <w:sz w:val="24"/>
          <w:szCs w:val="24"/>
        </w:rPr>
        <w:t xml:space="preserve"> </w:t>
      </w:r>
      <w:r w:rsidRPr="00AF6189">
        <w:rPr>
          <w:rFonts w:asciiTheme="majorBidi" w:hAnsiTheme="majorBidi" w:cstheme="majorBidi"/>
          <w:sz w:val="24"/>
          <w:szCs w:val="24"/>
        </w:rPr>
        <w:t>Tulungagung</w:t>
      </w:r>
      <w:r w:rsidR="00B44535">
        <w:rPr>
          <w:rFonts w:asciiTheme="majorBidi" w:hAnsiTheme="majorBidi" w:cstheme="majorBidi"/>
          <w:b/>
          <w:bCs/>
          <w:sz w:val="24"/>
          <w:szCs w:val="24"/>
        </w:rPr>
        <w:t xml:space="preserve">. </w:t>
      </w:r>
      <w:r w:rsidRPr="00AF6189">
        <w:rPr>
          <w:rFonts w:asciiTheme="majorBidi" w:hAnsiTheme="majorBidi" w:cstheme="majorBidi"/>
          <w:sz w:val="24"/>
        </w:rPr>
        <w:t xml:space="preserve">Meliputi pelaksanaan, hambatan-hambatan, dan solusi dalam mengatasi </w:t>
      </w:r>
      <w:r w:rsidRPr="00AF6189">
        <w:rPr>
          <w:rFonts w:asciiTheme="majorBidi" w:hAnsiTheme="majorBidi" w:cstheme="majorBidi"/>
          <w:sz w:val="24"/>
        </w:rPr>
        <w:lastRenderedPageBreak/>
        <w:t xml:space="preserve">hambatan pelaksanaan </w:t>
      </w:r>
      <w:r w:rsidR="00B44535">
        <w:rPr>
          <w:rFonts w:asciiTheme="majorBidi" w:hAnsiTheme="majorBidi" w:cstheme="majorBidi"/>
          <w:sz w:val="24"/>
        </w:rPr>
        <w:t>Pembinaan Life Skill (Kecakapan Hidup) Santri melalui Pengembangan Ekstrakurikuler</w:t>
      </w:r>
      <w:r w:rsidRPr="00AF6189">
        <w:rPr>
          <w:rFonts w:asciiTheme="majorBidi" w:hAnsiTheme="majorBidi" w:cstheme="majorBidi"/>
          <w:sz w:val="24"/>
          <w:szCs w:val="24"/>
        </w:rPr>
        <w:t>.</w:t>
      </w:r>
    </w:p>
    <w:p w:rsidR="00773657" w:rsidRDefault="00773657" w:rsidP="00DF7B43">
      <w:pPr>
        <w:spacing w:line="480" w:lineRule="auto"/>
        <w:ind w:left="426" w:firstLine="567"/>
        <w:jc w:val="both"/>
        <w:rPr>
          <w:rFonts w:asciiTheme="majorBidi" w:hAnsiTheme="majorBidi" w:cstheme="majorBidi"/>
          <w:sz w:val="24"/>
        </w:rPr>
      </w:pPr>
      <w:r w:rsidRPr="00AF6189">
        <w:rPr>
          <w:rFonts w:asciiTheme="majorBidi" w:hAnsiTheme="majorBidi" w:cstheme="majorBidi"/>
          <w:sz w:val="24"/>
        </w:rPr>
        <w:t>Apabila dilihat dari sudut pandang keilmuan, penelitian yang penulis lakukan ini termasuk dalam jenis penelitian pendidikan. Penelitian pendidikan merupakan metode yang digunakan untuk mendapatkan informasi mengenai proses pendidikan. Tujuan dilakukannya penelitian pendidikan adalah “Untuk menemukan prinsip-prinsip umum, atau penafsiran tingkah laku yang dipakai untuk menerangkan, meramalkan, dan mengendalikan kejad</w:t>
      </w:r>
      <w:r w:rsidR="00107BFB">
        <w:rPr>
          <w:rFonts w:asciiTheme="majorBidi" w:hAnsiTheme="majorBidi" w:cstheme="majorBidi"/>
          <w:sz w:val="24"/>
        </w:rPr>
        <w:t>ian dalam lingkungan pendidikan</w:t>
      </w:r>
      <w:r w:rsidRPr="00AF6189">
        <w:rPr>
          <w:rFonts w:asciiTheme="majorBidi" w:hAnsiTheme="majorBidi" w:cstheme="majorBidi"/>
          <w:sz w:val="24"/>
        </w:rPr>
        <w:t>”</w:t>
      </w:r>
      <w:r w:rsidR="00107BFB">
        <w:rPr>
          <w:rFonts w:asciiTheme="majorBidi" w:hAnsiTheme="majorBidi" w:cstheme="majorBidi"/>
          <w:sz w:val="24"/>
        </w:rPr>
        <w:t>.</w:t>
      </w:r>
      <w:r w:rsidRPr="00AF6189">
        <w:rPr>
          <w:rStyle w:val="FootnoteReference"/>
          <w:rFonts w:asciiTheme="majorBidi" w:hAnsiTheme="majorBidi" w:cstheme="majorBidi"/>
          <w:sz w:val="24"/>
        </w:rPr>
        <w:footnoteReference w:id="9"/>
      </w:r>
    </w:p>
    <w:p w:rsidR="00773657" w:rsidRPr="00C8021E" w:rsidRDefault="00773657" w:rsidP="00DF7B43">
      <w:pPr>
        <w:spacing w:line="480" w:lineRule="auto"/>
        <w:ind w:left="426" w:firstLine="567"/>
        <w:jc w:val="both"/>
        <w:rPr>
          <w:rFonts w:asciiTheme="majorBidi" w:hAnsiTheme="majorBidi" w:cstheme="majorBidi"/>
          <w:sz w:val="24"/>
        </w:rPr>
      </w:pPr>
      <w:r w:rsidRPr="00AF6189">
        <w:rPr>
          <w:rFonts w:asciiTheme="majorBidi" w:hAnsiTheme="majorBidi" w:cstheme="majorBidi"/>
          <w:sz w:val="24"/>
        </w:rPr>
        <w:t>Meskipun dinamakan penelitian pendidikan bukan berarti penelitian ini hanya dilingkungan sekolah saja, tetapi  dapat juga dilakukan di lingkungan keluarga, di masyarakat, pabrik, rumah sakit dan lain-lain asal semuanya mengarah tercapainya tujuan pendidikan.</w:t>
      </w:r>
      <w:r w:rsidRPr="00AF6189">
        <w:rPr>
          <w:rStyle w:val="FootnoteReference"/>
          <w:rFonts w:asciiTheme="majorBidi" w:hAnsiTheme="majorBidi" w:cstheme="majorBidi"/>
          <w:sz w:val="24"/>
        </w:rPr>
        <w:footnoteReference w:id="10"/>
      </w:r>
    </w:p>
    <w:p w:rsidR="00773657" w:rsidRPr="00943B35" w:rsidRDefault="00773657" w:rsidP="00DF7B43">
      <w:pPr>
        <w:pStyle w:val="ListParagraph"/>
        <w:numPr>
          <w:ilvl w:val="0"/>
          <w:numId w:val="9"/>
        </w:numPr>
        <w:spacing w:after="200" w:line="480" w:lineRule="auto"/>
        <w:ind w:left="426" w:hanging="436"/>
        <w:jc w:val="both"/>
        <w:rPr>
          <w:rFonts w:asciiTheme="majorBidi" w:hAnsiTheme="majorBidi" w:cstheme="majorBidi"/>
          <w:szCs w:val="24"/>
        </w:rPr>
      </w:pPr>
      <w:r w:rsidRPr="00943B35">
        <w:rPr>
          <w:rFonts w:asciiTheme="majorBidi" w:hAnsiTheme="majorBidi" w:cstheme="majorBidi"/>
          <w:szCs w:val="24"/>
        </w:rPr>
        <w:t>Lokasi Penelitian</w:t>
      </w:r>
    </w:p>
    <w:p w:rsidR="00773657" w:rsidRPr="00AF6189" w:rsidRDefault="00773657" w:rsidP="00DF7B43">
      <w:pPr>
        <w:pStyle w:val="ListParagraph"/>
        <w:tabs>
          <w:tab w:val="left" w:pos="1276"/>
        </w:tabs>
        <w:spacing w:line="480" w:lineRule="auto"/>
        <w:ind w:left="426" w:firstLine="567"/>
        <w:jc w:val="both"/>
        <w:rPr>
          <w:rFonts w:asciiTheme="majorBidi" w:hAnsiTheme="majorBidi" w:cstheme="majorBidi"/>
          <w:szCs w:val="24"/>
        </w:rPr>
      </w:pPr>
      <w:r w:rsidRPr="00AF6189">
        <w:rPr>
          <w:rFonts w:asciiTheme="majorBidi" w:hAnsiTheme="majorBidi" w:cstheme="majorBidi"/>
          <w:szCs w:val="24"/>
        </w:rPr>
        <w:t xml:space="preserve">Penelitian ini di laksanakan di </w:t>
      </w:r>
      <w:r w:rsidR="00943B35">
        <w:rPr>
          <w:rFonts w:asciiTheme="majorBidi" w:hAnsiTheme="majorBidi" w:cstheme="majorBidi"/>
          <w:szCs w:val="24"/>
          <w:lang w:val="id-ID"/>
        </w:rPr>
        <w:t>Pondok Pesantren Panggung</w:t>
      </w:r>
      <w:r w:rsidRPr="00AF6189">
        <w:rPr>
          <w:rFonts w:asciiTheme="majorBidi" w:hAnsiTheme="majorBidi" w:cstheme="majorBidi"/>
          <w:szCs w:val="24"/>
        </w:rPr>
        <w:t xml:space="preserve"> yang bertempat di </w:t>
      </w:r>
      <w:r w:rsidR="00943B35">
        <w:rPr>
          <w:rFonts w:asciiTheme="majorBidi" w:hAnsiTheme="majorBidi" w:cstheme="majorBidi"/>
          <w:szCs w:val="24"/>
          <w:lang w:val="id-ID"/>
        </w:rPr>
        <w:t xml:space="preserve">Jalan Diponegoro 149-158 </w:t>
      </w:r>
      <w:r w:rsidRPr="00AF6189">
        <w:rPr>
          <w:rFonts w:asciiTheme="majorBidi" w:hAnsiTheme="majorBidi" w:cstheme="majorBidi"/>
          <w:szCs w:val="24"/>
        </w:rPr>
        <w:t xml:space="preserve">Kabupaten Tulungagung. Pesantren yang terletak di sebelah </w:t>
      </w:r>
      <w:r w:rsidR="00943B35">
        <w:rPr>
          <w:rFonts w:asciiTheme="majorBidi" w:hAnsiTheme="majorBidi" w:cstheme="majorBidi"/>
          <w:szCs w:val="24"/>
          <w:lang w:val="id-ID"/>
        </w:rPr>
        <w:t>selatan</w:t>
      </w:r>
      <w:r w:rsidRPr="00AF6189">
        <w:rPr>
          <w:rFonts w:asciiTheme="majorBidi" w:hAnsiTheme="majorBidi" w:cstheme="majorBidi"/>
          <w:szCs w:val="24"/>
        </w:rPr>
        <w:t xml:space="preserve"> masjid </w:t>
      </w:r>
      <w:r w:rsidR="00943B35">
        <w:rPr>
          <w:rFonts w:asciiTheme="majorBidi" w:hAnsiTheme="majorBidi" w:cstheme="majorBidi"/>
          <w:szCs w:val="24"/>
          <w:lang w:val="id-ID"/>
        </w:rPr>
        <w:t>Agung</w:t>
      </w:r>
      <w:r w:rsidRPr="00AF6189">
        <w:rPr>
          <w:rFonts w:asciiTheme="majorBidi" w:hAnsiTheme="majorBidi" w:cstheme="majorBidi"/>
          <w:szCs w:val="24"/>
        </w:rPr>
        <w:t xml:space="preserve"> Al </w:t>
      </w:r>
      <w:r w:rsidR="00943B35">
        <w:rPr>
          <w:rFonts w:asciiTheme="majorBidi" w:hAnsiTheme="majorBidi" w:cstheme="majorBidi"/>
          <w:szCs w:val="24"/>
          <w:lang w:val="id-ID"/>
        </w:rPr>
        <w:t>Munawar</w:t>
      </w:r>
      <w:r w:rsidRPr="00AF6189">
        <w:rPr>
          <w:rFonts w:asciiTheme="majorBidi" w:hAnsiTheme="majorBidi" w:cstheme="majorBidi"/>
          <w:szCs w:val="24"/>
        </w:rPr>
        <w:t xml:space="preserve"> ini dihuni oleh </w:t>
      </w:r>
      <w:r w:rsidR="00165B0D">
        <w:rPr>
          <w:rFonts w:asciiTheme="majorBidi" w:hAnsiTheme="majorBidi" w:cstheme="majorBidi"/>
          <w:szCs w:val="24"/>
          <w:lang w:val="id-ID"/>
        </w:rPr>
        <w:t>105</w:t>
      </w:r>
      <w:r w:rsidR="00943B35">
        <w:rPr>
          <w:rFonts w:asciiTheme="majorBidi" w:hAnsiTheme="majorBidi" w:cstheme="majorBidi"/>
          <w:szCs w:val="24"/>
        </w:rPr>
        <w:t xml:space="preserve"> santri putr</w:t>
      </w:r>
      <w:r w:rsidR="00943B35">
        <w:rPr>
          <w:rFonts w:asciiTheme="majorBidi" w:hAnsiTheme="majorBidi" w:cstheme="majorBidi"/>
          <w:szCs w:val="24"/>
          <w:lang w:val="id-ID"/>
        </w:rPr>
        <w:t>a</w:t>
      </w:r>
      <w:r w:rsidRPr="00AF6189">
        <w:rPr>
          <w:rFonts w:asciiTheme="majorBidi" w:hAnsiTheme="majorBidi" w:cstheme="majorBidi"/>
          <w:szCs w:val="24"/>
        </w:rPr>
        <w:t>.</w:t>
      </w:r>
    </w:p>
    <w:p w:rsidR="00773657" w:rsidRPr="003E40D1" w:rsidRDefault="00773657" w:rsidP="003E40D1">
      <w:pPr>
        <w:pStyle w:val="ListParagraph"/>
        <w:tabs>
          <w:tab w:val="left" w:pos="1276"/>
        </w:tabs>
        <w:spacing w:line="480" w:lineRule="auto"/>
        <w:ind w:left="426" w:firstLine="567"/>
        <w:jc w:val="both"/>
        <w:rPr>
          <w:rFonts w:asciiTheme="majorBidi" w:hAnsiTheme="majorBidi" w:cstheme="majorBidi"/>
          <w:szCs w:val="24"/>
          <w:lang w:val="id-ID"/>
        </w:rPr>
      </w:pPr>
      <w:r w:rsidRPr="00AF6189">
        <w:rPr>
          <w:rFonts w:asciiTheme="majorBidi" w:hAnsiTheme="majorBidi" w:cstheme="majorBidi"/>
          <w:szCs w:val="24"/>
        </w:rPr>
        <w:t xml:space="preserve">Penulis mengambil lokasi di tempat ini dikarenakan diantara </w:t>
      </w:r>
      <w:r w:rsidR="00EA4215">
        <w:rPr>
          <w:rFonts w:asciiTheme="majorBidi" w:hAnsiTheme="majorBidi" w:cstheme="majorBidi"/>
          <w:szCs w:val="24"/>
          <w:lang w:val="id-ID"/>
        </w:rPr>
        <w:t>pondok pesantren</w:t>
      </w:r>
      <w:r w:rsidRPr="00AF6189">
        <w:rPr>
          <w:rFonts w:asciiTheme="majorBidi" w:hAnsiTheme="majorBidi" w:cstheme="majorBidi"/>
          <w:szCs w:val="24"/>
        </w:rPr>
        <w:t xml:space="preserve"> yang ada di Tulungagung, </w:t>
      </w:r>
      <w:r w:rsidR="00EA4215">
        <w:rPr>
          <w:rFonts w:asciiTheme="majorBidi" w:hAnsiTheme="majorBidi" w:cstheme="majorBidi"/>
          <w:szCs w:val="24"/>
          <w:lang w:val="id-ID"/>
        </w:rPr>
        <w:t>pondok pesantren</w:t>
      </w:r>
      <w:r w:rsidRPr="00AF6189">
        <w:rPr>
          <w:rFonts w:asciiTheme="majorBidi" w:hAnsiTheme="majorBidi" w:cstheme="majorBidi"/>
          <w:szCs w:val="24"/>
        </w:rPr>
        <w:t xml:space="preserve"> </w:t>
      </w:r>
      <w:r w:rsidR="00EA4215">
        <w:rPr>
          <w:rFonts w:asciiTheme="majorBidi" w:hAnsiTheme="majorBidi" w:cstheme="majorBidi"/>
          <w:szCs w:val="24"/>
          <w:lang w:val="id-ID"/>
        </w:rPr>
        <w:t xml:space="preserve">Panggung </w:t>
      </w:r>
      <w:r w:rsidRPr="00AF6189">
        <w:rPr>
          <w:rFonts w:asciiTheme="majorBidi" w:hAnsiTheme="majorBidi" w:cstheme="majorBidi"/>
          <w:szCs w:val="24"/>
        </w:rPr>
        <w:t xml:space="preserve">ini </w:t>
      </w:r>
      <w:r w:rsidRPr="00AF6189">
        <w:rPr>
          <w:rFonts w:asciiTheme="majorBidi" w:hAnsiTheme="majorBidi" w:cstheme="majorBidi"/>
          <w:szCs w:val="24"/>
        </w:rPr>
        <w:lastRenderedPageBreak/>
        <w:t xml:space="preserve">merupakan salah satu </w:t>
      </w:r>
      <w:r w:rsidR="00EA4215">
        <w:rPr>
          <w:rFonts w:asciiTheme="majorBidi" w:hAnsiTheme="majorBidi" w:cstheme="majorBidi"/>
          <w:szCs w:val="24"/>
          <w:lang w:val="id-ID"/>
        </w:rPr>
        <w:t xml:space="preserve">pondok pesantren </w:t>
      </w:r>
      <w:r w:rsidRPr="00AF6189">
        <w:rPr>
          <w:rFonts w:asciiTheme="majorBidi" w:hAnsiTheme="majorBidi" w:cstheme="majorBidi"/>
          <w:szCs w:val="24"/>
        </w:rPr>
        <w:t xml:space="preserve">yang </w:t>
      </w:r>
      <w:r w:rsidR="00F8279F">
        <w:rPr>
          <w:rFonts w:asciiTheme="majorBidi" w:hAnsiTheme="majorBidi" w:cstheme="majorBidi"/>
          <w:szCs w:val="24"/>
        </w:rPr>
        <w:t xml:space="preserve">mengembangkan ekstrakurikuler guna menumbuhkan jiwa </w:t>
      </w:r>
      <w:r w:rsidR="003E40D1" w:rsidRPr="008E45D4">
        <w:rPr>
          <w:rFonts w:asciiTheme="majorBidi" w:hAnsiTheme="majorBidi" w:cstheme="majorBidi"/>
          <w:i/>
          <w:iCs/>
          <w:szCs w:val="24"/>
          <w:lang w:val="id-ID"/>
        </w:rPr>
        <w:t>life skill</w:t>
      </w:r>
      <w:r w:rsidR="003E40D1">
        <w:rPr>
          <w:rFonts w:asciiTheme="majorBidi" w:hAnsiTheme="majorBidi" w:cstheme="majorBidi"/>
          <w:szCs w:val="24"/>
        </w:rPr>
        <w:t xml:space="preserve"> (</w:t>
      </w:r>
      <w:r w:rsidR="003E40D1">
        <w:rPr>
          <w:rFonts w:asciiTheme="majorBidi" w:hAnsiTheme="majorBidi" w:cstheme="majorBidi"/>
          <w:szCs w:val="24"/>
          <w:lang w:val="id-ID"/>
        </w:rPr>
        <w:t>ke</w:t>
      </w:r>
      <w:r w:rsidR="003E40D1">
        <w:rPr>
          <w:rFonts w:asciiTheme="majorBidi" w:hAnsiTheme="majorBidi" w:cstheme="majorBidi"/>
          <w:szCs w:val="24"/>
        </w:rPr>
        <w:t>cakapan</w:t>
      </w:r>
      <w:r w:rsidR="003E40D1">
        <w:rPr>
          <w:rFonts w:asciiTheme="majorBidi" w:hAnsiTheme="majorBidi" w:cstheme="majorBidi"/>
          <w:szCs w:val="24"/>
          <w:lang w:val="id-ID"/>
        </w:rPr>
        <w:t xml:space="preserve"> hidup</w:t>
      </w:r>
      <w:r w:rsidR="003E40D1">
        <w:rPr>
          <w:rFonts w:asciiTheme="majorBidi" w:hAnsiTheme="majorBidi" w:cstheme="majorBidi"/>
          <w:szCs w:val="24"/>
        </w:rPr>
        <w:t>)</w:t>
      </w:r>
      <w:r w:rsidR="00F8279F">
        <w:rPr>
          <w:rFonts w:asciiTheme="majorBidi" w:hAnsiTheme="majorBidi" w:cstheme="majorBidi"/>
          <w:szCs w:val="24"/>
        </w:rPr>
        <w:t xml:space="preserve"> pada santrinya</w:t>
      </w:r>
      <w:r w:rsidRPr="00AF6189">
        <w:rPr>
          <w:rFonts w:asciiTheme="majorBidi" w:hAnsiTheme="majorBidi" w:cstheme="majorBidi"/>
          <w:szCs w:val="24"/>
        </w:rPr>
        <w:t>.</w:t>
      </w:r>
      <w:r w:rsidRPr="003E40D1">
        <w:rPr>
          <w:rFonts w:asciiTheme="majorBidi" w:hAnsiTheme="majorBidi" w:cstheme="majorBidi"/>
          <w:szCs w:val="24"/>
        </w:rPr>
        <w:tab/>
      </w:r>
    </w:p>
    <w:p w:rsidR="00773657" w:rsidRPr="00EA4215" w:rsidRDefault="00773657" w:rsidP="00DF7B43">
      <w:pPr>
        <w:pStyle w:val="ListParagraph"/>
        <w:numPr>
          <w:ilvl w:val="0"/>
          <w:numId w:val="9"/>
        </w:numPr>
        <w:tabs>
          <w:tab w:val="left" w:pos="426"/>
        </w:tabs>
        <w:spacing w:line="480" w:lineRule="auto"/>
        <w:ind w:left="426" w:hanging="436"/>
        <w:jc w:val="both"/>
        <w:rPr>
          <w:rFonts w:asciiTheme="majorBidi" w:hAnsiTheme="majorBidi" w:cstheme="majorBidi"/>
          <w:szCs w:val="24"/>
        </w:rPr>
      </w:pPr>
      <w:r w:rsidRPr="00EA4215">
        <w:rPr>
          <w:rFonts w:asciiTheme="majorBidi" w:hAnsiTheme="majorBidi" w:cstheme="majorBidi"/>
          <w:szCs w:val="24"/>
        </w:rPr>
        <w:t>Kehadiran Peneliti</w:t>
      </w:r>
    </w:p>
    <w:p w:rsidR="00773657" w:rsidRPr="00AF6189" w:rsidRDefault="00773657" w:rsidP="00DF7B43">
      <w:pPr>
        <w:pStyle w:val="ListParagraph"/>
        <w:spacing w:line="480" w:lineRule="auto"/>
        <w:ind w:left="426" w:firstLine="567"/>
        <w:jc w:val="both"/>
        <w:rPr>
          <w:rFonts w:asciiTheme="majorBidi" w:hAnsiTheme="majorBidi" w:cstheme="majorBidi"/>
          <w:szCs w:val="24"/>
        </w:rPr>
      </w:pPr>
      <w:r w:rsidRPr="00AF6189">
        <w:rPr>
          <w:rFonts w:asciiTheme="majorBidi" w:hAnsiTheme="majorBidi" w:cstheme="majorBidi"/>
          <w:szCs w:val="24"/>
        </w:rPr>
        <w:t>Untuk memperoleh data sebanyak mungkin dan mendalam selama kegiatan penelitian lapangan, menurut Moleong “Dalam pendekatan kualitatif, peneliti sendiri atau dengan bantuan orang lain merupakan alat pengumpul utama.</w:t>
      </w:r>
      <w:r w:rsidRPr="00AF6189">
        <w:rPr>
          <w:rStyle w:val="FootnoteReference"/>
          <w:rFonts w:asciiTheme="majorBidi" w:hAnsiTheme="majorBidi" w:cstheme="majorBidi"/>
          <w:szCs w:val="24"/>
        </w:rPr>
        <w:footnoteReference w:id="11"/>
      </w:r>
    </w:p>
    <w:p w:rsidR="00773657" w:rsidRPr="00AF6189" w:rsidRDefault="00773657" w:rsidP="00DF7B43">
      <w:pPr>
        <w:pStyle w:val="ListParagraph"/>
        <w:tabs>
          <w:tab w:val="left" w:pos="1276"/>
        </w:tabs>
        <w:spacing w:line="480" w:lineRule="auto"/>
        <w:ind w:left="426" w:firstLine="567"/>
        <w:jc w:val="both"/>
        <w:rPr>
          <w:rFonts w:asciiTheme="majorBidi" w:hAnsiTheme="majorBidi" w:cstheme="majorBidi"/>
          <w:szCs w:val="24"/>
        </w:rPr>
      </w:pPr>
      <w:r w:rsidRPr="00AF6189">
        <w:rPr>
          <w:rFonts w:asciiTheme="majorBidi" w:hAnsiTheme="majorBidi" w:cstheme="majorBidi"/>
          <w:szCs w:val="24"/>
        </w:rPr>
        <w:t>Peran sebagai instrumen sekaligus pengumpul data itu penulis realisasikan dengan berada langsung dengan objek. Kehadiran penulis sebagai peniliti secara resmi dimulai pada bulan M</w:t>
      </w:r>
      <w:r w:rsidR="00165B0D">
        <w:rPr>
          <w:rFonts w:asciiTheme="majorBidi" w:hAnsiTheme="majorBidi" w:cstheme="majorBidi"/>
          <w:szCs w:val="24"/>
          <w:lang w:val="id-ID"/>
        </w:rPr>
        <w:t>ei</w:t>
      </w:r>
      <w:r w:rsidRPr="00AF6189">
        <w:rPr>
          <w:rFonts w:asciiTheme="majorBidi" w:hAnsiTheme="majorBidi" w:cstheme="majorBidi"/>
          <w:szCs w:val="24"/>
        </w:rPr>
        <w:t xml:space="preserve"> 2014</w:t>
      </w:r>
      <w:r>
        <w:rPr>
          <w:rFonts w:asciiTheme="majorBidi" w:hAnsiTheme="majorBidi" w:cstheme="majorBidi"/>
          <w:szCs w:val="24"/>
        </w:rPr>
        <w:t xml:space="preserve">. </w:t>
      </w:r>
      <w:r w:rsidRPr="00AF6189">
        <w:rPr>
          <w:rFonts w:asciiTheme="majorBidi" w:hAnsiTheme="majorBidi" w:cstheme="majorBidi"/>
          <w:szCs w:val="24"/>
        </w:rPr>
        <w:t>Kehadiran penulis sebagai peneliti adalah setiap hari tanpa terjadwal waktu-waktu tertentu.</w:t>
      </w:r>
    </w:p>
    <w:p w:rsidR="00773657" w:rsidRPr="009519DA" w:rsidRDefault="00773657" w:rsidP="00DF7B43">
      <w:pPr>
        <w:pStyle w:val="ListParagraph"/>
        <w:numPr>
          <w:ilvl w:val="0"/>
          <w:numId w:val="9"/>
        </w:numPr>
        <w:spacing w:line="480" w:lineRule="auto"/>
        <w:ind w:left="426" w:hanging="436"/>
        <w:jc w:val="both"/>
        <w:rPr>
          <w:rFonts w:asciiTheme="majorBidi" w:hAnsiTheme="majorBidi" w:cstheme="majorBidi"/>
          <w:bCs/>
          <w:szCs w:val="24"/>
        </w:rPr>
      </w:pPr>
      <w:r w:rsidRPr="009519DA">
        <w:rPr>
          <w:rFonts w:asciiTheme="majorBidi" w:hAnsiTheme="majorBidi" w:cstheme="majorBidi"/>
          <w:bCs/>
          <w:szCs w:val="24"/>
        </w:rPr>
        <w:t>Sumber Data</w:t>
      </w:r>
    </w:p>
    <w:p w:rsidR="00773657" w:rsidRPr="00AF6189" w:rsidRDefault="00773657" w:rsidP="00DF7B43">
      <w:pPr>
        <w:pStyle w:val="ListParagraph"/>
        <w:tabs>
          <w:tab w:val="left" w:pos="1276"/>
        </w:tabs>
        <w:spacing w:line="480" w:lineRule="auto"/>
        <w:ind w:left="426" w:firstLine="567"/>
        <w:jc w:val="both"/>
        <w:rPr>
          <w:rFonts w:asciiTheme="majorBidi" w:hAnsiTheme="majorBidi" w:cstheme="majorBidi"/>
          <w:szCs w:val="24"/>
        </w:rPr>
      </w:pPr>
      <w:r w:rsidRPr="00AF6189">
        <w:rPr>
          <w:rFonts w:asciiTheme="majorBidi" w:hAnsiTheme="majorBidi" w:cstheme="majorBidi"/>
          <w:szCs w:val="24"/>
        </w:rPr>
        <w:t>Menurut Arikunto, yang dimaksud dengan sumber data dalam penelitian adalah subjek darimana data dapat diperoleh.</w:t>
      </w:r>
      <w:r w:rsidRPr="00AF6189">
        <w:rPr>
          <w:rStyle w:val="FootnoteReference"/>
          <w:rFonts w:asciiTheme="majorBidi" w:hAnsiTheme="majorBidi" w:cstheme="majorBidi"/>
          <w:szCs w:val="24"/>
        </w:rPr>
        <w:footnoteReference w:id="12"/>
      </w:r>
      <w:r w:rsidRPr="00AF6189">
        <w:rPr>
          <w:rFonts w:asciiTheme="majorBidi" w:hAnsiTheme="majorBidi" w:cstheme="majorBidi"/>
          <w:szCs w:val="24"/>
        </w:rPr>
        <w:t xml:space="preserve"> Adapun menurut Lofland dan Lofland, seperti dikutip oleh Moleong, “sumber data utama dalam penelitian kualitatif adalah kata-kata, tindakan, selebihnya adalah tambahan seperti dokumen dan lain-lain.</w:t>
      </w:r>
      <w:r w:rsidRPr="00AF6189">
        <w:rPr>
          <w:rStyle w:val="FootnoteReference"/>
          <w:rFonts w:asciiTheme="majorBidi" w:hAnsiTheme="majorBidi" w:cstheme="majorBidi"/>
          <w:szCs w:val="24"/>
        </w:rPr>
        <w:footnoteReference w:id="13"/>
      </w:r>
      <w:r w:rsidRPr="00AF6189">
        <w:rPr>
          <w:rFonts w:asciiTheme="majorBidi" w:hAnsiTheme="majorBidi" w:cstheme="majorBidi"/>
          <w:szCs w:val="24"/>
        </w:rPr>
        <w:t xml:space="preserve"> Sedangkan karakteristik dari data pendukung berada dalam bentuk non manusia artinya data tambahan dalam </w:t>
      </w:r>
      <w:r w:rsidRPr="00AF6189">
        <w:rPr>
          <w:rFonts w:asciiTheme="majorBidi" w:hAnsiTheme="majorBidi" w:cstheme="majorBidi"/>
          <w:szCs w:val="24"/>
        </w:rPr>
        <w:lastRenderedPageBreak/>
        <w:t>penelitian ini dapat berbentuk surat-surat, daftar hadir, data statistik ataupun segala bentuk dokumentasi yang berhubungan fokus penelitian.</w:t>
      </w:r>
      <w:r w:rsidRPr="00AF6189">
        <w:rPr>
          <w:rStyle w:val="FootnoteReference"/>
          <w:rFonts w:asciiTheme="majorBidi" w:hAnsiTheme="majorBidi" w:cstheme="majorBidi"/>
          <w:szCs w:val="24"/>
        </w:rPr>
        <w:footnoteReference w:id="14"/>
      </w:r>
      <w:r w:rsidRPr="00AF6189">
        <w:rPr>
          <w:rFonts w:asciiTheme="majorBidi" w:hAnsiTheme="majorBidi" w:cstheme="majorBidi"/>
          <w:szCs w:val="24"/>
        </w:rPr>
        <w:t xml:space="preserve"> </w:t>
      </w:r>
    </w:p>
    <w:p w:rsidR="00773657" w:rsidRPr="00AF6189" w:rsidRDefault="00773657" w:rsidP="00870743">
      <w:pPr>
        <w:pStyle w:val="ListParagraph"/>
        <w:tabs>
          <w:tab w:val="left" w:pos="1134"/>
          <w:tab w:val="left" w:pos="1276"/>
        </w:tabs>
        <w:spacing w:line="480" w:lineRule="auto"/>
        <w:ind w:left="426" w:firstLine="567"/>
        <w:jc w:val="both"/>
        <w:rPr>
          <w:rFonts w:asciiTheme="majorBidi" w:hAnsiTheme="majorBidi" w:cstheme="majorBidi"/>
          <w:szCs w:val="24"/>
        </w:rPr>
      </w:pPr>
      <w:r w:rsidRPr="00AF6189">
        <w:rPr>
          <w:rFonts w:asciiTheme="majorBidi" w:hAnsiTheme="majorBidi" w:cstheme="majorBidi"/>
          <w:szCs w:val="24"/>
        </w:rPr>
        <w:t>Dalam penelitian yang penulis lakukan ini sumber datanya meliputi 3 unsur, yaitu:</w:t>
      </w:r>
    </w:p>
    <w:p w:rsidR="00773657" w:rsidRPr="00AF6189" w:rsidRDefault="00773657" w:rsidP="00870743">
      <w:pPr>
        <w:pStyle w:val="ListParagraph"/>
        <w:numPr>
          <w:ilvl w:val="0"/>
          <w:numId w:val="10"/>
        </w:numPr>
        <w:tabs>
          <w:tab w:val="left" w:pos="709"/>
        </w:tabs>
        <w:spacing w:line="480" w:lineRule="auto"/>
        <w:ind w:left="851" w:hanging="425"/>
        <w:jc w:val="both"/>
        <w:rPr>
          <w:rFonts w:asciiTheme="majorBidi" w:hAnsiTheme="majorBidi" w:cstheme="majorBidi"/>
          <w:i/>
          <w:szCs w:val="24"/>
        </w:rPr>
      </w:pPr>
      <w:r w:rsidRPr="00AF6189">
        <w:rPr>
          <w:rFonts w:asciiTheme="majorBidi" w:hAnsiTheme="majorBidi" w:cstheme="majorBidi"/>
          <w:i/>
          <w:szCs w:val="24"/>
        </w:rPr>
        <w:t xml:space="preserve">Person </w:t>
      </w:r>
    </w:p>
    <w:p w:rsidR="00773657" w:rsidRPr="00AF6189" w:rsidRDefault="00165B0D" w:rsidP="00870743">
      <w:pPr>
        <w:pStyle w:val="ListParagraph"/>
        <w:tabs>
          <w:tab w:val="left" w:pos="709"/>
        </w:tabs>
        <w:spacing w:line="480" w:lineRule="auto"/>
        <w:ind w:left="709" w:firstLine="567"/>
        <w:jc w:val="both"/>
        <w:rPr>
          <w:rFonts w:asciiTheme="majorBidi" w:hAnsiTheme="majorBidi" w:cstheme="majorBidi"/>
          <w:szCs w:val="24"/>
        </w:rPr>
      </w:pPr>
      <w:r>
        <w:rPr>
          <w:rFonts w:asciiTheme="majorBidi" w:hAnsiTheme="majorBidi" w:cstheme="majorBidi"/>
          <w:szCs w:val="24"/>
          <w:lang w:val="id-ID"/>
        </w:rPr>
        <w:t>S</w:t>
      </w:r>
      <w:r w:rsidR="00773657" w:rsidRPr="00AF6189">
        <w:rPr>
          <w:rFonts w:asciiTheme="majorBidi" w:hAnsiTheme="majorBidi" w:cstheme="majorBidi"/>
          <w:szCs w:val="24"/>
        </w:rPr>
        <w:t>umber data yang bisa memberikan data berupa jawaban lisan melalui wawancara atau jawaban tertulis melalui angket.</w:t>
      </w:r>
      <w:r w:rsidR="00773657" w:rsidRPr="00AF6189">
        <w:rPr>
          <w:rStyle w:val="FootnoteReference"/>
          <w:rFonts w:asciiTheme="majorBidi" w:hAnsiTheme="majorBidi" w:cstheme="majorBidi"/>
          <w:szCs w:val="24"/>
        </w:rPr>
        <w:footnoteReference w:id="15"/>
      </w:r>
      <w:r w:rsidR="00773657" w:rsidRPr="00AF6189">
        <w:rPr>
          <w:rFonts w:asciiTheme="majorBidi" w:hAnsiTheme="majorBidi" w:cstheme="majorBidi"/>
          <w:szCs w:val="24"/>
        </w:rPr>
        <w:t xml:space="preserve"> Ucapan </w:t>
      </w:r>
      <w:r w:rsidR="00773657" w:rsidRPr="00C90212">
        <w:rPr>
          <w:rFonts w:asciiTheme="majorBidi" w:hAnsiTheme="majorBidi" w:cstheme="majorBidi"/>
          <w:i/>
          <w:iCs/>
          <w:szCs w:val="24"/>
          <w:lang w:val="id-ID"/>
        </w:rPr>
        <w:t>Pengasuh</w:t>
      </w:r>
      <w:r w:rsidR="00773657" w:rsidRPr="00AF6189">
        <w:rPr>
          <w:rFonts w:asciiTheme="majorBidi" w:hAnsiTheme="majorBidi" w:cstheme="majorBidi"/>
          <w:i/>
          <w:iCs/>
          <w:szCs w:val="24"/>
        </w:rPr>
        <w:t>, Uztadz</w:t>
      </w:r>
      <w:r w:rsidR="00773657" w:rsidRPr="00C90212">
        <w:rPr>
          <w:rFonts w:asciiTheme="majorBidi" w:hAnsiTheme="majorBidi" w:cstheme="majorBidi"/>
          <w:i/>
          <w:iCs/>
          <w:szCs w:val="24"/>
          <w:lang w:val="id-ID"/>
        </w:rPr>
        <w:t>/Ustadzah</w:t>
      </w:r>
      <w:r w:rsidR="00773657" w:rsidRPr="00AF6189">
        <w:rPr>
          <w:rFonts w:asciiTheme="majorBidi" w:hAnsiTheme="majorBidi" w:cstheme="majorBidi"/>
          <w:szCs w:val="24"/>
        </w:rPr>
        <w:t xml:space="preserve">, ketua </w:t>
      </w:r>
      <w:r>
        <w:rPr>
          <w:rFonts w:asciiTheme="majorBidi" w:hAnsiTheme="majorBidi" w:cstheme="majorBidi"/>
          <w:szCs w:val="24"/>
          <w:lang w:val="id-ID"/>
        </w:rPr>
        <w:t>pondok pesantren</w:t>
      </w:r>
      <w:r w:rsidR="00773657" w:rsidRPr="00AF6189">
        <w:rPr>
          <w:rFonts w:asciiTheme="majorBidi" w:hAnsiTheme="majorBidi" w:cstheme="majorBidi"/>
          <w:szCs w:val="24"/>
        </w:rPr>
        <w:t>, santri dan pihak-pihak yang terkait dalam penelitian ini yang penulis amati dan wawancarai mejadi sumber data utama yang dituangkan melalui catatan tertulis.</w:t>
      </w:r>
    </w:p>
    <w:p w:rsidR="00773657" w:rsidRPr="00AF6189" w:rsidRDefault="00773657" w:rsidP="00870743">
      <w:pPr>
        <w:pStyle w:val="ListParagraph"/>
        <w:numPr>
          <w:ilvl w:val="0"/>
          <w:numId w:val="10"/>
        </w:numPr>
        <w:tabs>
          <w:tab w:val="left" w:pos="709"/>
        </w:tabs>
        <w:spacing w:line="480" w:lineRule="auto"/>
        <w:ind w:left="709" w:hanging="283"/>
        <w:jc w:val="both"/>
        <w:rPr>
          <w:rFonts w:asciiTheme="majorBidi" w:hAnsiTheme="majorBidi" w:cstheme="majorBidi"/>
          <w:i/>
          <w:szCs w:val="24"/>
        </w:rPr>
      </w:pPr>
      <w:r w:rsidRPr="00AF6189">
        <w:rPr>
          <w:rFonts w:asciiTheme="majorBidi" w:hAnsiTheme="majorBidi" w:cstheme="majorBidi"/>
          <w:i/>
          <w:szCs w:val="24"/>
        </w:rPr>
        <w:t>Place</w:t>
      </w:r>
    </w:p>
    <w:p w:rsidR="000E67FF" w:rsidRDefault="00165B0D" w:rsidP="006B7CB5">
      <w:pPr>
        <w:pStyle w:val="ListParagraph"/>
        <w:tabs>
          <w:tab w:val="left" w:pos="709"/>
        </w:tabs>
        <w:spacing w:line="480" w:lineRule="auto"/>
        <w:ind w:left="709" w:firstLine="567"/>
        <w:jc w:val="both"/>
        <w:rPr>
          <w:rFonts w:asciiTheme="majorBidi" w:hAnsiTheme="majorBidi" w:cstheme="majorBidi"/>
          <w:szCs w:val="24"/>
        </w:rPr>
      </w:pPr>
      <w:r>
        <w:rPr>
          <w:rFonts w:asciiTheme="majorBidi" w:hAnsiTheme="majorBidi" w:cstheme="majorBidi"/>
          <w:szCs w:val="24"/>
          <w:lang w:val="id-ID"/>
        </w:rPr>
        <w:t>S</w:t>
      </w:r>
      <w:r w:rsidR="00773657" w:rsidRPr="00AF6189">
        <w:rPr>
          <w:rFonts w:asciiTheme="majorBidi" w:hAnsiTheme="majorBidi" w:cstheme="majorBidi"/>
          <w:szCs w:val="24"/>
        </w:rPr>
        <w:t>umber data yang menyajikan tampilan berupa keadaan diam dan bergerak.</w:t>
      </w:r>
      <w:r w:rsidR="00773657" w:rsidRPr="00AF6189">
        <w:rPr>
          <w:rStyle w:val="FootnoteReference"/>
          <w:rFonts w:asciiTheme="majorBidi" w:hAnsiTheme="majorBidi" w:cstheme="majorBidi"/>
          <w:szCs w:val="24"/>
        </w:rPr>
        <w:footnoteReference w:id="16"/>
      </w:r>
      <w:r w:rsidR="00773657" w:rsidRPr="00AF6189">
        <w:rPr>
          <w:rFonts w:asciiTheme="majorBidi" w:hAnsiTheme="majorBidi" w:cstheme="majorBidi"/>
          <w:szCs w:val="24"/>
        </w:rPr>
        <w:t xml:space="preserve"> Data yang berupa kondisi </w:t>
      </w:r>
      <w:r>
        <w:rPr>
          <w:rFonts w:asciiTheme="majorBidi" w:hAnsiTheme="majorBidi" w:cstheme="majorBidi"/>
          <w:szCs w:val="24"/>
          <w:lang w:val="id-ID"/>
        </w:rPr>
        <w:t>pondok pesantren</w:t>
      </w:r>
      <w:r w:rsidR="00773657" w:rsidRPr="00C90212">
        <w:rPr>
          <w:rFonts w:asciiTheme="majorBidi" w:hAnsiTheme="majorBidi" w:cstheme="majorBidi"/>
          <w:szCs w:val="24"/>
          <w:lang w:val="id-ID"/>
        </w:rPr>
        <w:t xml:space="preserve"> </w:t>
      </w:r>
      <w:r w:rsidR="00773657" w:rsidRPr="00AF6189">
        <w:rPr>
          <w:rFonts w:asciiTheme="majorBidi" w:hAnsiTheme="majorBidi" w:cstheme="majorBidi"/>
          <w:szCs w:val="24"/>
        </w:rPr>
        <w:t>da</w:t>
      </w:r>
      <w:r w:rsidR="006B7CB5">
        <w:rPr>
          <w:rFonts w:asciiTheme="majorBidi" w:hAnsiTheme="majorBidi" w:cstheme="majorBidi"/>
          <w:szCs w:val="24"/>
        </w:rPr>
        <w:t>n juga aktivitas yang dialami</w:t>
      </w:r>
      <w:r w:rsidR="00773657" w:rsidRPr="00AF6189">
        <w:rPr>
          <w:rFonts w:asciiTheme="majorBidi" w:hAnsiTheme="majorBidi" w:cstheme="majorBidi"/>
          <w:szCs w:val="24"/>
        </w:rPr>
        <w:t xml:space="preserve"> oleh seluruh komunitas yang ada di </w:t>
      </w:r>
      <w:r>
        <w:rPr>
          <w:rFonts w:asciiTheme="majorBidi" w:hAnsiTheme="majorBidi" w:cstheme="majorBidi"/>
          <w:szCs w:val="24"/>
          <w:lang w:val="id-ID"/>
        </w:rPr>
        <w:t>pondok pesantren</w:t>
      </w:r>
      <w:r w:rsidR="00773657" w:rsidRPr="00AF6189">
        <w:rPr>
          <w:rFonts w:asciiTheme="majorBidi" w:hAnsiTheme="majorBidi" w:cstheme="majorBidi"/>
          <w:szCs w:val="24"/>
        </w:rPr>
        <w:t xml:space="preserve"> menjadi sumber data pendukung yang diwujudkan melalui rekaman gambar (foto).</w:t>
      </w:r>
    </w:p>
    <w:p w:rsidR="006B7CB5" w:rsidRDefault="006B7CB5" w:rsidP="006B7CB5">
      <w:pPr>
        <w:pStyle w:val="ListParagraph"/>
        <w:tabs>
          <w:tab w:val="left" w:pos="709"/>
        </w:tabs>
        <w:spacing w:line="480" w:lineRule="auto"/>
        <w:ind w:left="709" w:firstLine="567"/>
        <w:jc w:val="both"/>
        <w:rPr>
          <w:rFonts w:asciiTheme="majorBidi" w:hAnsiTheme="majorBidi" w:cstheme="majorBidi"/>
          <w:szCs w:val="24"/>
        </w:rPr>
      </w:pPr>
    </w:p>
    <w:p w:rsidR="006B7CB5" w:rsidRDefault="006B7CB5" w:rsidP="006B7CB5">
      <w:pPr>
        <w:pStyle w:val="ListParagraph"/>
        <w:tabs>
          <w:tab w:val="left" w:pos="709"/>
        </w:tabs>
        <w:spacing w:line="480" w:lineRule="auto"/>
        <w:ind w:left="709" w:firstLine="567"/>
        <w:jc w:val="both"/>
        <w:rPr>
          <w:rFonts w:asciiTheme="majorBidi" w:hAnsiTheme="majorBidi" w:cstheme="majorBidi"/>
          <w:szCs w:val="24"/>
        </w:rPr>
      </w:pPr>
    </w:p>
    <w:p w:rsidR="006B7CB5" w:rsidRDefault="006B7CB5" w:rsidP="006B7CB5">
      <w:pPr>
        <w:pStyle w:val="ListParagraph"/>
        <w:tabs>
          <w:tab w:val="left" w:pos="709"/>
        </w:tabs>
        <w:spacing w:line="480" w:lineRule="auto"/>
        <w:ind w:left="709" w:firstLine="567"/>
        <w:jc w:val="both"/>
        <w:rPr>
          <w:rFonts w:asciiTheme="majorBidi" w:hAnsiTheme="majorBidi" w:cstheme="majorBidi"/>
          <w:szCs w:val="24"/>
        </w:rPr>
      </w:pPr>
    </w:p>
    <w:p w:rsidR="006B7CB5" w:rsidRPr="006B7CB5" w:rsidRDefault="006B7CB5" w:rsidP="006B7CB5">
      <w:pPr>
        <w:pStyle w:val="ListParagraph"/>
        <w:tabs>
          <w:tab w:val="left" w:pos="709"/>
        </w:tabs>
        <w:spacing w:line="480" w:lineRule="auto"/>
        <w:ind w:left="709" w:firstLine="567"/>
        <w:jc w:val="both"/>
        <w:rPr>
          <w:rFonts w:asciiTheme="majorBidi" w:hAnsiTheme="majorBidi" w:cstheme="majorBidi"/>
          <w:szCs w:val="24"/>
        </w:rPr>
      </w:pPr>
    </w:p>
    <w:p w:rsidR="006B7CB5" w:rsidRDefault="00773657" w:rsidP="006B7CB5">
      <w:pPr>
        <w:pStyle w:val="ListParagraph"/>
        <w:numPr>
          <w:ilvl w:val="0"/>
          <w:numId w:val="10"/>
        </w:numPr>
        <w:tabs>
          <w:tab w:val="left" w:pos="709"/>
        </w:tabs>
        <w:spacing w:line="480" w:lineRule="auto"/>
        <w:ind w:left="709" w:hanging="283"/>
        <w:jc w:val="both"/>
        <w:rPr>
          <w:rFonts w:asciiTheme="majorBidi" w:hAnsiTheme="majorBidi" w:cstheme="majorBidi"/>
          <w:i/>
          <w:szCs w:val="24"/>
        </w:rPr>
      </w:pPr>
      <w:r w:rsidRPr="00AF6189">
        <w:rPr>
          <w:rFonts w:asciiTheme="majorBidi" w:hAnsiTheme="majorBidi" w:cstheme="majorBidi"/>
          <w:i/>
          <w:szCs w:val="24"/>
        </w:rPr>
        <w:lastRenderedPageBreak/>
        <w:t xml:space="preserve">Paper  </w:t>
      </w:r>
    </w:p>
    <w:p w:rsidR="00773657" w:rsidRPr="006B7CB5" w:rsidRDefault="00773657" w:rsidP="006B7CB5">
      <w:pPr>
        <w:pStyle w:val="ListParagraph"/>
        <w:tabs>
          <w:tab w:val="left" w:pos="709"/>
        </w:tabs>
        <w:spacing w:line="480" w:lineRule="auto"/>
        <w:ind w:left="709" w:firstLine="567"/>
        <w:jc w:val="both"/>
        <w:rPr>
          <w:rFonts w:asciiTheme="majorBidi" w:hAnsiTheme="majorBidi" w:cstheme="majorBidi"/>
          <w:i/>
          <w:szCs w:val="24"/>
        </w:rPr>
      </w:pPr>
      <w:r w:rsidRPr="006B7CB5">
        <w:rPr>
          <w:rFonts w:asciiTheme="majorBidi" w:hAnsiTheme="majorBidi" w:cstheme="majorBidi"/>
          <w:szCs w:val="24"/>
        </w:rPr>
        <w:t>Yaitu sumber data yang menyajikan tanda-tanda berupa huruf, angka, gambar, atau simbol-simbol lain.</w:t>
      </w:r>
      <w:r w:rsidRPr="00AF6189">
        <w:rPr>
          <w:rStyle w:val="FootnoteReference"/>
          <w:rFonts w:asciiTheme="majorBidi" w:hAnsiTheme="majorBidi" w:cstheme="majorBidi"/>
          <w:szCs w:val="24"/>
        </w:rPr>
        <w:footnoteReference w:id="17"/>
      </w:r>
      <w:r w:rsidRPr="006B7CB5">
        <w:rPr>
          <w:rFonts w:asciiTheme="majorBidi" w:hAnsiTheme="majorBidi" w:cstheme="majorBidi"/>
          <w:szCs w:val="24"/>
        </w:rPr>
        <w:t xml:space="preserve"> Sumber data ini diperoleh dari buku-buku, dokumen, arsip, dan lain sebagainya. </w:t>
      </w:r>
    </w:p>
    <w:p w:rsidR="00773657" w:rsidRPr="00AF6189" w:rsidRDefault="00773657" w:rsidP="00870743">
      <w:pPr>
        <w:pStyle w:val="ListParagraph"/>
        <w:tabs>
          <w:tab w:val="left" w:pos="709"/>
        </w:tabs>
        <w:spacing w:line="480" w:lineRule="auto"/>
        <w:ind w:left="709" w:firstLine="567"/>
        <w:jc w:val="both"/>
        <w:rPr>
          <w:rFonts w:asciiTheme="majorBidi" w:hAnsiTheme="majorBidi" w:cstheme="majorBidi"/>
          <w:szCs w:val="24"/>
        </w:rPr>
      </w:pPr>
      <w:r w:rsidRPr="00AF6189">
        <w:rPr>
          <w:rFonts w:asciiTheme="majorBidi" w:hAnsiTheme="majorBidi" w:cstheme="majorBidi"/>
          <w:szCs w:val="24"/>
        </w:rPr>
        <w:t xml:space="preserve">Data yang penulis kumpulkan dari </w:t>
      </w:r>
      <w:r w:rsidR="00165B0D">
        <w:rPr>
          <w:rFonts w:asciiTheme="majorBidi" w:hAnsiTheme="majorBidi" w:cstheme="majorBidi"/>
          <w:i/>
          <w:iCs/>
          <w:szCs w:val="24"/>
          <w:lang w:val="id-ID"/>
        </w:rPr>
        <w:t>Pondok Pesantren Panggung Tulungagung</w:t>
      </w:r>
      <w:r w:rsidRPr="00AF6189">
        <w:rPr>
          <w:rFonts w:asciiTheme="majorBidi" w:hAnsiTheme="majorBidi" w:cstheme="majorBidi"/>
          <w:i/>
          <w:iCs/>
          <w:szCs w:val="24"/>
        </w:rPr>
        <w:t xml:space="preserve"> </w:t>
      </w:r>
      <w:r w:rsidRPr="00AF6189">
        <w:rPr>
          <w:rFonts w:asciiTheme="majorBidi" w:hAnsiTheme="majorBidi" w:cstheme="majorBidi"/>
          <w:szCs w:val="24"/>
        </w:rPr>
        <w:t>adalah data yang berkaitan dengan fokus penelitian. Jika dicermati dari segi sifatnya, maka data yang dikumpulkan adalah data kualitatif berupa kata-kata dan bahasa tertulis, kata-kata subjek yang kemudian diubah dalam bahasa tulis, dan fenomena p</w:t>
      </w:r>
      <w:r w:rsidRPr="00C90212">
        <w:rPr>
          <w:rFonts w:asciiTheme="majorBidi" w:hAnsiTheme="majorBidi" w:cstheme="majorBidi"/>
          <w:szCs w:val="24"/>
          <w:lang w:val="id-ID"/>
        </w:rPr>
        <w:t>e</w:t>
      </w:r>
      <w:r w:rsidRPr="00AF6189">
        <w:rPr>
          <w:rFonts w:asciiTheme="majorBidi" w:hAnsiTheme="majorBidi" w:cstheme="majorBidi"/>
          <w:szCs w:val="24"/>
        </w:rPr>
        <w:t>rilaku subjek yang diabtraksikan dalam bahasa tulis.</w:t>
      </w:r>
    </w:p>
    <w:p w:rsidR="00773657" w:rsidRPr="00C8021E" w:rsidRDefault="00773657" w:rsidP="00870743">
      <w:pPr>
        <w:pStyle w:val="ListParagraph"/>
        <w:spacing w:line="480" w:lineRule="auto"/>
        <w:ind w:left="709" w:firstLine="567"/>
        <w:jc w:val="both"/>
        <w:rPr>
          <w:rFonts w:asciiTheme="majorBidi" w:hAnsiTheme="majorBidi" w:cstheme="majorBidi"/>
          <w:szCs w:val="24"/>
        </w:rPr>
      </w:pPr>
      <w:r w:rsidRPr="00AF6189">
        <w:rPr>
          <w:rFonts w:asciiTheme="majorBidi" w:hAnsiTheme="majorBidi" w:cstheme="majorBidi"/>
          <w:szCs w:val="24"/>
        </w:rPr>
        <w:t xml:space="preserve">Dengan demikian yang di jadikan sumber data penelitian ini adalah subjek yang terdiri dari </w:t>
      </w:r>
      <w:r w:rsidR="00B44535">
        <w:rPr>
          <w:rFonts w:asciiTheme="majorBidi" w:hAnsiTheme="majorBidi" w:cstheme="majorBidi"/>
          <w:i/>
          <w:iCs/>
          <w:szCs w:val="24"/>
        </w:rPr>
        <w:t>p</w:t>
      </w:r>
      <w:r>
        <w:rPr>
          <w:rFonts w:asciiTheme="majorBidi" w:hAnsiTheme="majorBidi" w:cstheme="majorBidi"/>
          <w:i/>
          <w:iCs/>
          <w:szCs w:val="24"/>
        </w:rPr>
        <w:t>engasuh</w:t>
      </w:r>
      <w:r w:rsidR="00B44535">
        <w:rPr>
          <w:rFonts w:asciiTheme="majorBidi" w:hAnsiTheme="majorBidi" w:cstheme="majorBidi"/>
          <w:i/>
          <w:iCs/>
          <w:szCs w:val="24"/>
        </w:rPr>
        <w:t>, a</w:t>
      </w:r>
      <w:r w:rsidRPr="00AF6189">
        <w:rPr>
          <w:rFonts w:asciiTheme="majorBidi" w:hAnsiTheme="majorBidi" w:cstheme="majorBidi"/>
          <w:i/>
          <w:iCs/>
          <w:szCs w:val="24"/>
        </w:rPr>
        <w:t>satidz,</w:t>
      </w:r>
      <w:r w:rsidRPr="00AF6189">
        <w:rPr>
          <w:rFonts w:asciiTheme="majorBidi" w:hAnsiTheme="majorBidi" w:cstheme="majorBidi"/>
          <w:szCs w:val="24"/>
        </w:rPr>
        <w:t xml:space="preserve"> pengurus</w:t>
      </w:r>
      <w:r>
        <w:rPr>
          <w:rFonts w:asciiTheme="majorBidi" w:hAnsiTheme="majorBidi" w:cstheme="majorBidi"/>
          <w:szCs w:val="24"/>
        </w:rPr>
        <w:t xml:space="preserve"> </w:t>
      </w:r>
      <w:r w:rsidR="00165B0D">
        <w:rPr>
          <w:rFonts w:asciiTheme="majorBidi" w:hAnsiTheme="majorBidi" w:cstheme="majorBidi"/>
          <w:szCs w:val="24"/>
          <w:lang w:val="id-ID"/>
        </w:rPr>
        <w:t>pondok pesantren</w:t>
      </w:r>
      <w:r w:rsidRPr="00AF6189">
        <w:rPr>
          <w:rFonts w:asciiTheme="majorBidi" w:hAnsiTheme="majorBidi" w:cstheme="majorBidi"/>
          <w:szCs w:val="24"/>
        </w:rPr>
        <w:t xml:space="preserve">, santri, serta dokumen mengenai segala yang berkaitan dengan </w:t>
      </w:r>
      <w:r>
        <w:rPr>
          <w:rFonts w:asciiTheme="majorBidi" w:hAnsiTheme="majorBidi" w:cstheme="majorBidi"/>
          <w:szCs w:val="24"/>
        </w:rPr>
        <w:t>yayasan</w:t>
      </w:r>
      <w:r w:rsidRPr="00AF6189">
        <w:rPr>
          <w:rFonts w:asciiTheme="majorBidi" w:hAnsiTheme="majorBidi" w:cstheme="majorBidi"/>
          <w:szCs w:val="24"/>
        </w:rPr>
        <w:t>.</w:t>
      </w:r>
    </w:p>
    <w:p w:rsidR="00773657" w:rsidRPr="00165B0D" w:rsidRDefault="00773657" w:rsidP="00870743">
      <w:pPr>
        <w:pStyle w:val="ListParagraph"/>
        <w:numPr>
          <w:ilvl w:val="0"/>
          <w:numId w:val="9"/>
        </w:numPr>
        <w:spacing w:line="480" w:lineRule="auto"/>
        <w:ind w:left="426" w:hanging="426"/>
        <w:jc w:val="both"/>
        <w:rPr>
          <w:rFonts w:asciiTheme="majorBidi" w:hAnsiTheme="majorBidi" w:cstheme="majorBidi"/>
          <w:szCs w:val="24"/>
        </w:rPr>
      </w:pPr>
      <w:r w:rsidRPr="00165B0D">
        <w:rPr>
          <w:rFonts w:asciiTheme="majorBidi" w:hAnsiTheme="majorBidi" w:cstheme="majorBidi"/>
          <w:szCs w:val="24"/>
        </w:rPr>
        <w:t>Prosedur Pengumpulan Data</w:t>
      </w:r>
    </w:p>
    <w:p w:rsidR="00870743" w:rsidRDefault="00773657" w:rsidP="00870743">
      <w:pPr>
        <w:pStyle w:val="ListParagraph"/>
        <w:spacing w:line="480" w:lineRule="auto"/>
        <w:ind w:left="426" w:firstLine="556"/>
        <w:jc w:val="both"/>
        <w:rPr>
          <w:rFonts w:asciiTheme="majorBidi" w:hAnsiTheme="majorBidi" w:cstheme="majorBidi"/>
          <w:szCs w:val="24"/>
          <w:lang w:val="id-ID"/>
        </w:rPr>
      </w:pPr>
      <w:r w:rsidRPr="00AF6189">
        <w:rPr>
          <w:rFonts w:asciiTheme="majorBidi" w:hAnsiTheme="majorBidi" w:cstheme="majorBidi"/>
          <w:szCs w:val="24"/>
        </w:rPr>
        <w:t>Menurut Ahmad Tanzeh dalam bukunya, pengumpulan data adalah prosedur yang sistematik dan standar untuk memperoleh data yang diperlukan. Pengumpulan data merupakan langkah yang amat penting diperoleh dalam metode ilmiah, karena pada umumnya, data yang dikumpulkan digunakan, kecuali untuk penelitian eksploratif, untuk menguji hipotesa yang telah dirumuskan. Dengan demikian, data yang dikumpulkan harus cukup valid untuk digunakan.</w:t>
      </w:r>
      <w:r w:rsidRPr="00AF6189">
        <w:rPr>
          <w:rStyle w:val="FootnoteReference"/>
          <w:rFonts w:asciiTheme="majorBidi" w:hAnsiTheme="majorBidi" w:cstheme="majorBidi"/>
          <w:szCs w:val="24"/>
        </w:rPr>
        <w:footnoteReference w:id="18"/>
      </w:r>
    </w:p>
    <w:p w:rsidR="00773657" w:rsidRPr="00870743" w:rsidRDefault="00773657" w:rsidP="00870743">
      <w:pPr>
        <w:pStyle w:val="ListParagraph"/>
        <w:spacing w:line="480" w:lineRule="auto"/>
        <w:ind w:left="426" w:firstLine="556"/>
        <w:jc w:val="both"/>
        <w:rPr>
          <w:rFonts w:asciiTheme="majorBidi" w:hAnsiTheme="majorBidi" w:cstheme="majorBidi"/>
          <w:szCs w:val="24"/>
        </w:rPr>
      </w:pPr>
      <w:r w:rsidRPr="00870743">
        <w:rPr>
          <w:rFonts w:asciiTheme="majorBidi" w:hAnsiTheme="majorBidi" w:cstheme="majorBidi"/>
          <w:bCs/>
          <w:szCs w:val="24"/>
        </w:rPr>
        <w:lastRenderedPageBreak/>
        <w:t>Sesuai dengan sumber data diatas, pengumpulan data yang digunakan dalam penelitian ini adalah :</w:t>
      </w:r>
    </w:p>
    <w:p w:rsidR="00773657" w:rsidRPr="00AF6189" w:rsidRDefault="00773657" w:rsidP="00870743">
      <w:pPr>
        <w:pStyle w:val="ListParagraph"/>
        <w:numPr>
          <w:ilvl w:val="0"/>
          <w:numId w:val="11"/>
        </w:numPr>
        <w:tabs>
          <w:tab w:val="left" w:pos="709"/>
        </w:tabs>
        <w:spacing w:line="480" w:lineRule="auto"/>
        <w:ind w:left="851" w:hanging="425"/>
        <w:jc w:val="both"/>
        <w:rPr>
          <w:rFonts w:asciiTheme="majorBidi" w:hAnsiTheme="majorBidi" w:cstheme="majorBidi"/>
          <w:bCs/>
          <w:szCs w:val="24"/>
        </w:rPr>
      </w:pPr>
      <w:r w:rsidRPr="00AF6189">
        <w:rPr>
          <w:rFonts w:asciiTheme="majorBidi" w:hAnsiTheme="majorBidi" w:cstheme="majorBidi"/>
          <w:bCs/>
          <w:szCs w:val="24"/>
        </w:rPr>
        <w:t>Wawancara Mendalam</w:t>
      </w:r>
    </w:p>
    <w:p w:rsidR="00773657" w:rsidRPr="003E40D1" w:rsidRDefault="00773657" w:rsidP="003E40D1">
      <w:pPr>
        <w:pStyle w:val="ListParagraph"/>
        <w:tabs>
          <w:tab w:val="left" w:pos="709"/>
        </w:tabs>
        <w:spacing w:line="480" w:lineRule="auto"/>
        <w:ind w:left="709" w:firstLine="567"/>
        <w:jc w:val="both"/>
        <w:rPr>
          <w:rFonts w:asciiTheme="majorBidi" w:hAnsiTheme="majorBidi" w:cstheme="majorBidi"/>
          <w:bCs/>
          <w:szCs w:val="24"/>
        </w:rPr>
      </w:pPr>
      <w:r w:rsidRPr="00AF6189">
        <w:rPr>
          <w:rFonts w:asciiTheme="majorBidi" w:hAnsiTheme="majorBidi" w:cstheme="majorBidi"/>
          <w:bCs/>
          <w:szCs w:val="24"/>
        </w:rPr>
        <w:t>Menurut Deddy Mulyana wawancara merupakan bentuk komunikasi antara dua orang, melibatkan seseorang yang ingin memperoleh informasi dari seorang lainnya dengan mengajukan pertanyaan-pertanyaan, berdasarkan tujuan tertentu. Metode ini bertujuan memperoleh bentuk-bentuk tertentu informasi dari semua responden, tetapi susunan kata dan urutanya disesuaikan dengan ciri-ciri setiap responden.</w:t>
      </w:r>
      <w:r w:rsidRPr="00AF6189">
        <w:rPr>
          <w:rStyle w:val="FootnoteReference"/>
          <w:rFonts w:asciiTheme="majorBidi" w:hAnsiTheme="majorBidi" w:cstheme="majorBidi"/>
          <w:bCs/>
          <w:szCs w:val="24"/>
        </w:rPr>
        <w:footnoteReference w:id="19"/>
      </w:r>
    </w:p>
    <w:p w:rsidR="00773657" w:rsidRDefault="00773657" w:rsidP="00870743">
      <w:pPr>
        <w:pStyle w:val="ListParagraph"/>
        <w:tabs>
          <w:tab w:val="left" w:pos="709"/>
        </w:tabs>
        <w:spacing w:line="480" w:lineRule="auto"/>
        <w:ind w:left="709" w:firstLine="567"/>
        <w:jc w:val="both"/>
        <w:rPr>
          <w:rFonts w:asciiTheme="majorBidi" w:hAnsiTheme="majorBidi" w:cstheme="majorBidi"/>
          <w:bCs/>
          <w:szCs w:val="24"/>
        </w:rPr>
      </w:pPr>
      <w:r w:rsidRPr="00AF6189">
        <w:rPr>
          <w:rFonts w:asciiTheme="majorBidi" w:hAnsiTheme="majorBidi" w:cstheme="majorBidi"/>
          <w:bCs/>
          <w:szCs w:val="24"/>
        </w:rPr>
        <w:t>Dalam pelaksanaan pengumpulan data di lapangan, peneliti dapat menggunakan metode wawancara mendalam. Sesuai dengan pengertiannya, wawancara mendalam bersifat terbuka. Pelaksanaan wawancara tidak hanya sekali atau dua kali, malainkan berulang-ulang dengan intensitas yang tinggi. Peneliti tidak hanya</w:t>
      </w:r>
      <w:r>
        <w:rPr>
          <w:rFonts w:asciiTheme="majorBidi" w:hAnsiTheme="majorBidi" w:cstheme="majorBidi"/>
          <w:bCs/>
          <w:szCs w:val="24"/>
        </w:rPr>
        <w:t xml:space="preserve"> </w:t>
      </w:r>
      <w:r w:rsidRPr="00AF6189">
        <w:rPr>
          <w:rFonts w:asciiTheme="majorBidi" w:hAnsiTheme="majorBidi" w:cstheme="majorBidi"/>
          <w:bCs/>
          <w:szCs w:val="24"/>
        </w:rPr>
        <w:t>”percaya dengan begitu saja”</w:t>
      </w:r>
      <w:r>
        <w:rPr>
          <w:rFonts w:asciiTheme="majorBidi" w:hAnsiTheme="majorBidi" w:cstheme="majorBidi"/>
          <w:bCs/>
          <w:szCs w:val="24"/>
        </w:rPr>
        <w:t xml:space="preserve"> </w:t>
      </w:r>
      <w:r w:rsidRPr="00AF6189">
        <w:rPr>
          <w:rFonts w:asciiTheme="majorBidi" w:hAnsiTheme="majorBidi" w:cstheme="majorBidi"/>
          <w:bCs/>
          <w:szCs w:val="24"/>
        </w:rPr>
        <w:t>pada apa yang dikatakan informan, melainkan perlu mengecek dalam kenyataan melalui pengamatan. Itulah sebabnya cek dan ricek dilakukan secara silih berganti dari hasil wawancara ke pengamatan di lapangan, atau informan yang satu ke informan yang lain.</w:t>
      </w:r>
      <w:r w:rsidRPr="00AF6189">
        <w:rPr>
          <w:rStyle w:val="FootnoteReference"/>
          <w:rFonts w:asciiTheme="majorBidi" w:hAnsiTheme="majorBidi" w:cstheme="majorBidi"/>
          <w:bCs/>
          <w:szCs w:val="24"/>
        </w:rPr>
        <w:footnoteReference w:id="20"/>
      </w:r>
    </w:p>
    <w:p w:rsidR="00773657" w:rsidRPr="00C90212" w:rsidRDefault="00773657" w:rsidP="00870743">
      <w:pPr>
        <w:pStyle w:val="ListParagraph"/>
        <w:tabs>
          <w:tab w:val="left" w:pos="709"/>
        </w:tabs>
        <w:spacing w:line="480" w:lineRule="auto"/>
        <w:ind w:left="709" w:firstLine="567"/>
        <w:jc w:val="both"/>
        <w:rPr>
          <w:rFonts w:asciiTheme="majorBidi" w:hAnsiTheme="majorBidi" w:cstheme="majorBidi"/>
          <w:szCs w:val="24"/>
          <w:lang w:val="id-ID"/>
        </w:rPr>
      </w:pPr>
      <w:r w:rsidRPr="00C8021E">
        <w:rPr>
          <w:rFonts w:asciiTheme="majorBidi" w:hAnsiTheme="majorBidi" w:cstheme="majorBidi"/>
          <w:bCs/>
          <w:szCs w:val="24"/>
        </w:rPr>
        <w:t>Peneliti</w:t>
      </w:r>
      <w:r w:rsidRPr="00C8021E">
        <w:rPr>
          <w:rFonts w:asciiTheme="majorBidi" w:hAnsiTheme="majorBidi" w:cstheme="majorBidi"/>
          <w:szCs w:val="24"/>
        </w:rPr>
        <w:t xml:space="preserve"> harus memiliki konsep yang jelas mengenai hal yang dibutuhkan, kerangka tertulis, daftar pertanyaan, atau daftar check harus tertuang dalam rencana wawancara untuk mencegah kemungkinan </w:t>
      </w:r>
      <w:r w:rsidRPr="00C8021E">
        <w:rPr>
          <w:rFonts w:asciiTheme="majorBidi" w:hAnsiTheme="majorBidi" w:cstheme="majorBidi"/>
          <w:szCs w:val="24"/>
        </w:rPr>
        <w:lastRenderedPageBreak/>
        <w:t xml:space="preserve">mengalami kegagalan memperoleh data. Metode ini digunakan peneliti untuk mewawancarai pengurus </w:t>
      </w:r>
      <w:r w:rsidR="00B44535">
        <w:rPr>
          <w:rFonts w:asciiTheme="majorBidi" w:hAnsiTheme="majorBidi" w:cstheme="majorBidi"/>
          <w:szCs w:val="24"/>
        </w:rPr>
        <w:t>pondok pesantren, u</w:t>
      </w:r>
      <w:r w:rsidRPr="00C8021E">
        <w:rPr>
          <w:rFonts w:asciiTheme="majorBidi" w:hAnsiTheme="majorBidi" w:cstheme="majorBidi"/>
          <w:szCs w:val="24"/>
        </w:rPr>
        <w:t>ztadz</w:t>
      </w:r>
      <w:r w:rsidR="00B44535">
        <w:rPr>
          <w:rFonts w:asciiTheme="majorBidi" w:hAnsiTheme="majorBidi" w:cstheme="majorBidi"/>
          <w:szCs w:val="24"/>
          <w:lang w:val="id-ID"/>
        </w:rPr>
        <w:t>/</w:t>
      </w:r>
      <w:r w:rsidR="00B44535">
        <w:rPr>
          <w:rFonts w:asciiTheme="majorBidi" w:hAnsiTheme="majorBidi" w:cstheme="majorBidi"/>
          <w:szCs w:val="24"/>
        </w:rPr>
        <w:t>u</w:t>
      </w:r>
      <w:r w:rsidRPr="00C90212">
        <w:rPr>
          <w:rFonts w:asciiTheme="majorBidi" w:hAnsiTheme="majorBidi" w:cstheme="majorBidi"/>
          <w:szCs w:val="24"/>
          <w:lang w:val="id-ID"/>
        </w:rPr>
        <w:t>stadzah</w:t>
      </w:r>
      <w:r w:rsidRPr="00C8021E">
        <w:rPr>
          <w:rFonts w:asciiTheme="majorBidi" w:hAnsiTheme="majorBidi" w:cstheme="majorBidi"/>
          <w:szCs w:val="24"/>
        </w:rPr>
        <w:t xml:space="preserve">, santri lainnya di </w:t>
      </w:r>
      <w:r w:rsidR="00E11818">
        <w:rPr>
          <w:rFonts w:asciiTheme="majorBidi" w:hAnsiTheme="majorBidi" w:cstheme="majorBidi"/>
          <w:i/>
          <w:iCs/>
          <w:szCs w:val="24"/>
          <w:lang w:val="id-ID"/>
        </w:rPr>
        <w:t>Pondok Pesantren Panggung Tulungagung</w:t>
      </w:r>
      <w:r w:rsidRPr="00C8021E">
        <w:rPr>
          <w:rFonts w:asciiTheme="majorBidi" w:hAnsiTheme="majorBidi" w:cstheme="majorBidi"/>
          <w:i/>
          <w:iCs/>
          <w:szCs w:val="24"/>
        </w:rPr>
        <w:t xml:space="preserve"> </w:t>
      </w:r>
      <w:r w:rsidRPr="00C8021E">
        <w:rPr>
          <w:rFonts w:asciiTheme="majorBidi" w:hAnsiTheme="majorBidi" w:cstheme="majorBidi"/>
          <w:szCs w:val="24"/>
        </w:rPr>
        <w:t>untuk mengetahui hal-hal yang terjadi di dalam pelaksanaan pembelajaran, sehingga mudah memperoleh informasi untuk melengkapi data penelitian.</w:t>
      </w:r>
    </w:p>
    <w:p w:rsidR="00773657" w:rsidRPr="00AF6189" w:rsidRDefault="00773657" w:rsidP="00870743">
      <w:pPr>
        <w:pStyle w:val="ListParagraph"/>
        <w:numPr>
          <w:ilvl w:val="0"/>
          <w:numId w:val="11"/>
        </w:numPr>
        <w:tabs>
          <w:tab w:val="left" w:pos="709"/>
        </w:tabs>
        <w:spacing w:line="480" w:lineRule="auto"/>
        <w:ind w:left="709"/>
        <w:jc w:val="both"/>
        <w:rPr>
          <w:rFonts w:asciiTheme="majorBidi" w:hAnsiTheme="majorBidi" w:cstheme="majorBidi"/>
          <w:bCs/>
          <w:szCs w:val="24"/>
        </w:rPr>
      </w:pPr>
      <w:r w:rsidRPr="00AF6189">
        <w:rPr>
          <w:rFonts w:asciiTheme="majorBidi" w:hAnsiTheme="majorBidi" w:cstheme="majorBidi"/>
          <w:bCs/>
          <w:szCs w:val="24"/>
        </w:rPr>
        <w:t>Observasi Partisipan</w:t>
      </w:r>
    </w:p>
    <w:p w:rsidR="00773657" w:rsidRPr="00AF6189" w:rsidRDefault="00773657" w:rsidP="00870743">
      <w:pPr>
        <w:pStyle w:val="ListParagraph"/>
        <w:tabs>
          <w:tab w:val="left" w:pos="709"/>
        </w:tabs>
        <w:spacing w:line="480" w:lineRule="auto"/>
        <w:ind w:left="709" w:firstLine="567"/>
        <w:jc w:val="both"/>
        <w:rPr>
          <w:rFonts w:asciiTheme="majorBidi" w:hAnsiTheme="majorBidi" w:cstheme="majorBidi"/>
          <w:bCs/>
          <w:szCs w:val="24"/>
        </w:rPr>
      </w:pPr>
      <w:r w:rsidRPr="00AF6189">
        <w:rPr>
          <w:rFonts w:asciiTheme="majorBidi" w:hAnsiTheme="majorBidi" w:cstheme="majorBidi"/>
          <w:bCs/>
          <w:szCs w:val="24"/>
        </w:rPr>
        <w:t>Observasi partisipan adalah apabila observasi (orang yang melakukan observasi) turut ambil bagian atau berada dalam keadaan obyek yang diobservasi (</w:t>
      </w:r>
      <w:r w:rsidRPr="00AF6189">
        <w:rPr>
          <w:rFonts w:asciiTheme="majorBidi" w:hAnsiTheme="majorBidi" w:cstheme="majorBidi"/>
          <w:bCs/>
          <w:i/>
          <w:iCs/>
          <w:szCs w:val="24"/>
        </w:rPr>
        <w:t>observees</w:t>
      </w:r>
      <w:r w:rsidRPr="00AF6189">
        <w:rPr>
          <w:rFonts w:asciiTheme="majorBidi" w:hAnsiTheme="majorBidi" w:cstheme="majorBidi"/>
          <w:bCs/>
          <w:szCs w:val="24"/>
        </w:rPr>
        <w:t>). Observasi ini digunakan dalam penelitian eksploratif.</w:t>
      </w:r>
      <w:r w:rsidRPr="00AF6189">
        <w:rPr>
          <w:rStyle w:val="FootnoteReference"/>
          <w:rFonts w:asciiTheme="majorBidi" w:hAnsiTheme="majorBidi" w:cstheme="majorBidi"/>
          <w:bCs/>
          <w:szCs w:val="24"/>
        </w:rPr>
        <w:footnoteReference w:id="21"/>
      </w:r>
      <w:r w:rsidRPr="00AF6189">
        <w:rPr>
          <w:rFonts w:asciiTheme="majorBidi" w:hAnsiTheme="majorBidi" w:cstheme="majorBidi"/>
          <w:bCs/>
          <w:szCs w:val="24"/>
        </w:rPr>
        <w:t xml:space="preserve"> Menurut Ahmad Tanzeh Observasi partisipan adalah sebuah penelitian yang pengumpulan datanya dengan metode observasi berpartisipasi dan bukan menguji hipotesis, melainkan mengembangkan hipotesis. Oleh karena itu, penelitian ini dapat dikatakan sebagai peneliti untuk mengembangkan teori dan karenanya hanya dapat dilakukan oleh peneliti yang menguasai macam-macam teori yang telah ada dibidang yang menjadi perhatiannya.</w:t>
      </w:r>
      <w:r w:rsidRPr="00AF6189">
        <w:rPr>
          <w:rStyle w:val="FootnoteReference"/>
          <w:rFonts w:asciiTheme="majorBidi" w:hAnsiTheme="majorBidi" w:cstheme="majorBidi"/>
          <w:bCs/>
          <w:szCs w:val="24"/>
        </w:rPr>
        <w:footnoteReference w:id="22"/>
      </w:r>
    </w:p>
    <w:p w:rsidR="00773657" w:rsidRPr="003E40D1" w:rsidRDefault="00773657" w:rsidP="003E40D1">
      <w:pPr>
        <w:pStyle w:val="ListParagraph"/>
        <w:tabs>
          <w:tab w:val="left" w:pos="709"/>
        </w:tabs>
        <w:spacing w:line="480" w:lineRule="auto"/>
        <w:ind w:left="709" w:firstLine="567"/>
        <w:jc w:val="both"/>
        <w:rPr>
          <w:rFonts w:asciiTheme="majorBidi" w:hAnsiTheme="majorBidi" w:cstheme="majorBidi"/>
          <w:bCs/>
          <w:szCs w:val="24"/>
        </w:rPr>
      </w:pPr>
      <w:r w:rsidRPr="00AF6189">
        <w:rPr>
          <w:rFonts w:asciiTheme="majorBidi" w:hAnsiTheme="majorBidi" w:cstheme="majorBidi"/>
          <w:bCs/>
          <w:szCs w:val="24"/>
        </w:rPr>
        <w:t xml:space="preserve">Dalam observasi ini, peneliti terlibat dengan kegiatan sehari-hari orang yang sedang diamati atau yang digunakan sebagai sumber data penelitian. Dengan observasi partisipan ini, maka yang data yang diperoleh </w:t>
      </w:r>
      <w:r w:rsidRPr="00AF6189">
        <w:rPr>
          <w:rFonts w:asciiTheme="majorBidi" w:hAnsiTheme="majorBidi" w:cstheme="majorBidi"/>
          <w:bCs/>
          <w:szCs w:val="24"/>
        </w:rPr>
        <w:lastRenderedPageBreak/>
        <w:t>akan lebih lengkap, tajam dan sampai mengetahui pada tingkat makna dari setiap prilaku yang nampak.</w:t>
      </w:r>
      <w:r w:rsidRPr="00AF6189">
        <w:rPr>
          <w:rStyle w:val="FootnoteReference"/>
          <w:rFonts w:asciiTheme="majorBidi" w:hAnsiTheme="majorBidi" w:cstheme="majorBidi"/>
          <w:bCs/>
          <w:szCs w:val="24"/>
        </w:rPr>
        <w:footnoteReference w:id="23"/>
      </w:r>
    </w:p>
    <w:p w:rsidR="00773657" w:rsidRPr="00E11818" w:rsidRDefault="00773657" w:rsidP="0026109E">
      <w:pPr>
        <w:pStyle w:val="ListParagraph"/>
        <w:tabs>
          <w:tab w:val="left" w:pos="709"/>
          <w:tab w:val="left" w:pos="1701"/>
        </w:tabs>
        <w:spacing w:line="480" w:lineRule="auto"/>
        <w:ind w:left="709" w:firstLine="567"/>
        <w:jc w:val="both"/>
        <w:rPr>
          <w:rFonts w:asciiTheme="majorBidi" w:hAnsiTheme="majorBidi" w:cstheme="majorBidi"/>
          <w:bCs/>
          <w:szCs w:val="24"/>
          <w:lang w:val="id-ID"/>
        </w:rPr>
      </w:pPr>
      <w:r w:rsidRPr="00AF6189">
        <w:rPr>
          <w:rFonts w:asciiTheme="majorBidi" w:hAnsiTheme="majorBidi" w:cstheme="majorBidi"/>
          <w:bCs/>
          <w:szCs w:val="24"/>
        </w:rPr>
        <w:t xml:space="preserve">Secara indrawi penulis melaksanakan observasi partisipan terhadap situasi sosial di </w:t>
      </w:r>
      <w:r w:rsidR="00E11818">
        <w:rPr>
          <w:rFonts w:asciiTheme="majorBidi" w:hAnsiTheme="majorBidi" w:cstheme="majorBidi"/>
          <w:i/>
          <w:iCs/>
          <w:szCs w:val="24"/>
          <w:lang w:val="id-ID"/>
        </w:rPr>
        <w:t>Pondok Pesantren Panggung Tulungagung</w:t>
      </w:r>
      <w:r w:rsidRPr="00AF6189">
        <w:rPr>
          <w:rFonts w:asciiTheme="majorBidi" w:hAnsiTheme="majorBidi" w:cstheme="majorBidi"/>
          <w:szCs w:val="24"/>
        </w:rPr>
        <w:t xml:space="preserve"> </w:t>
      </w:r>
      <w:r w:rsidRPr="00AF6189">
        <w:rPr>
          <w:rFonts w:asciiTheme="majorBidi" w:hAnsiTheme="majorBidi" w:cstheme="majorBidi"/>
          <w:bCs/>
          <w:szCs w:val="24"/>
        </w:rPr>
        <w:t xml:space="preserve">seperti letak geografis, sarana prasarana yang ada, hasil serta kendala dalam melaksanakan </w:t>
      </w:r>
      <w:r w:rsidR="00E11818">
        <w:rPr>
          <w:rFonts w:asciiTheme="majorBidi" w:hAnsiTheme="majorBidi" w:cstheme="majorBidi"/>
          <w:bCs/>
          <w:szCs w:val="24"/>
          <w:lang w:val="id-ID"/>
        </w:rPr>
        <w:t>strategi pembinaan</w:t>
      </w:r>
      <w:r w:rsidR="0026109E" w:rsidRPr="0026109E">
        <w:rPr>
          <w:rFonts w:asciiTheme="majorBidi" w:hAnsiTheme="majorBidi" w:cstheme="majorBidi"/>
          <w:i/>
          <w:iCs/>
          <w:szCs w:val="24"/>
          <w:lang w:val="id-ID"/>
        </w:rPr>
        <w:t xml:space="preserve"> </w:t>
      </w:r>
      <w:r w:rsidR="0026109E" w:rsidRPr="008E45D4">
        <w:rPr>
          <w:rFonts w:asciiTheme="majorBidi" w:hAnsiTheme="majorBidi" w:cstheme="majorBidi"/>
          <w:i/>
          <w:iCs/>
          <w:szCs w:val="24"/>
          <w:lang w:val="id-ID"/>
        </w:rPr>
        <w:t>life skill</w:t>
      </w:r>
      <w:r w:rsidR="0026109E">
        <w:rPr>
          <w:rFonts w:asciiTheme="majorBidi" w:hAnsiTheme="majorBidi" w:cstheme="majorBidi"/>
          <w:szCs w:val="24"/>
        </w:rPr>
        <w:t xml:space="preserve"> (</w:t>
      </w:r>
      <w:r w:rsidR="0026109E">
        <w:rPr>
          <w:rFonts w:asciiTheme="majorBidi" w:hAnsiTheme="majorBidi" w:cstheme="majorBidi"/>
          <w:szCs w:val="24"/>
          <w:lang w:val="id-ID"/>
        </w:rPr>
        <w:t>ke</w:t>
      </w:r>
      <w:r w:rsidR="0026109E">
        <w:rPr>
          <w:rFonts w:asciiTheme="majorBidi" w:hAnsiTheme="majorBidi" w:cstheme="majorBidi"/>
          <w:szCs w:val="24"/>
        </w:rPr>
        <w:t>cakapan</w:t>
      </w:r>
      <w:r w:rsidR="0026109E">
        <w:rPr>
          <w:rFonts w:asciiTheme="majorBidi" w:hAnsiTheme="majorBidi" w:cstheme="majorBidi"/>
          <w:szCs w:val="24"/>
          <w:lang w:val="id-ID"/>
        </w:rPr>
        <w:t xml:space="preserve"> hidup</w:t>
      </w:r>
      <w:r w:rsidR="0026109E">
        <w:rPr>
          <w:rFonts w:asciiTheme="majorBidi" w:hAnsiTheme="majorBidi" w:cstheme="majorBidi"/>
          <w:szCs w:val="24"/>
        </w:rPr>
        <w:t>)</w:t>
      </w:r>
      <w:r w:rsidR="00E11818">
        <w:rPr>
          <w:rFonts w:asciiTheme="majorBidi" w:hAnsiTheme="majorBidi" w:cstheme="majorBidi"/>
          <w:bCs/>
          <w:szCs w:val="24"/>
          <w:lang w:val="id-ID"/>
        </w:rPr>
        <w:t xml:space="preserve"> santri melalui </w:t>
      </w:r>
      <w:r w:rsidR="0026109E">
        <w:rPr>
          <w:rFonts w:asciiTheme="majorBidi" w:hAnsiTheme="majorBidi" w:cstheme="majorBidi"/>
          <w:bCs/>
          <w:szCs w:val="24"/>
        </w:rPr>
        <w:t>kegiatan</w:t>
      </w:r>
      <w:r w:rsidR="00E11818">
        <w:rPr>
          <w:rFonts w:asciiTheme="majorBidi" w:hAnsiTheme="majorBidi" w:cstheme="majorBidi"/>
          <w:bCs/>
          <w:szCs w:val="24"/>
          <w:lang w:val="id-ID"/>
        </w:rPr>
        <w:t xml:space="preserve"> ekstrakurikuler</w:t>
      </w:r>
      <w:r w:rsidRPr="00AF6189">
        <w:rPr>
          <w:rFonts w:asciiTheme="majorBidi" w:hAnsiTheme="majorBidi" w:cstheme="majorBidi"/>
          <w:bCs/>
          <w:szCs w:val="24"/>
        </w:rPr>
        <w:t xml:space="preserve"> serta disertai dengan pencatatan.</w:t>
      </w:r>
    </w:p>
    <w:p w:rsidR="00773657" w:rsidRPr="00AF6189" w:rsidRDefault="00773657" w:rsidP="007E4907">
      <w:pPr>
        <w:pStyle w:val="ListParagraph"/>
        <w:numPr>
          <w:ilvl w:val="0"/>
          <w:numId w:val="11"/>
        </w:numPr>
        <w:tabs>
          <w:tab w:val="left" w:pos="709"/>
        </w:tabs>
        <w:spacing w:line="480" w:lineRule="auto"/>
        <w:ind w:left="709"/>
        <w:jc w:val="both"/>
        <w:rPr>
          <w:rFonts w:asciiTheme="majorBidi" w:hAnsiTheme="majorBidi" w:cstheme="majorBidi"/>
          <w:bCs/>
          <w:szCs w:val="24"/>
        </w:rPr>
      </w:pPr>
      <w:r w:rsidRPr="00AF6189">
        <w:rPr>
          <w:rFonts w:asciiTheme="majorBidi" w:hAnsiTheme="majorBidi" w:cstheme="majorBidi"/>
          <w:bCs/>
          <w:szCs w:val="24"/>
        </w:rPr>
        <w:t xml:space="preserve">Dokumentasi </w:t>
      </w:r>
    </w:p>
    <w:p w:rsidR="00773657" w:rsidRPr="00AF6189" w:rsidRDefault="00773657" w:rsidP="007E4907">
      <w:pPr>
        <w:pStyle w:val="ListParagraph"/>
        <w:tabs>
          <w:tab w:val="left" w:pos="709"/>
        </w:tabs>
        <w:spacing w:line="480" w:lineRule="auto"/>
        <w:ind w:left="709" w:firstLine="567"/>
        <w:jc w:val="both"/>
        <w:rPr>
          <w:rFonts w:asciiTheme="majorBidi" w:hAnsiTheme="majorBidi" w:cstheme="majorBidi"/>
          <w:bCs/>
          <w:szCs w:val="24"/>
        </w:rPr>
      </w:pPr>
      <w:r w:rsidRPr="00AF6189">
        <w:rPr>
          <w:rFonts w:asciiTheme="majorBidi" w:hAnsiTheme="majorBidi" w:cstheme="majorBidi"/>
          <w:bCs/>
          <w:szCs w:val="24"/>
        </w:rPr>
        <w:t>Menurut Arikunto, Dokumentasi yaitu mencari data mengenai hal-hal atau variabel yang berupa catatan, transkip, buku, surat kabar, majalah, prasasti, notulen rapat, agenda, dan sebagainya.</w:t>
      </w:r>
      <w:r w:rsidRPr="00AF6189">
        <w:rPr>
          <w:rStyle w:val="FootnoteReference"/>
          <w:rFonts w:asciiTheme="majorBidi" w:hAnsiTheme="majorBidi" w:cstheme="majorBidi"/>
          <w:bCs/>
          <w:szCs w:val="24"/>
        </w:rPr>
        <w:footnoteReference w:id="24"/>
      </w:r>
      <w:r w:rsidRPr="00AF6189">
        <w:rPr>
          <w:rFonts w:asciiTheme="majorBidi" w:hAnsiTheme="majorBidi" w:cstheme="majorBidi"/>
          <w:bCs/>
          <w:szCs w:val="24"/>
        </w:rPr>
        <w:t xml:space="preserve"> Dokumen sebagai pengumpulan data adalah setiap pernyataan tertulis yang disusun oleh seseorang atau lembaga untuk keperluan pengujian suatu peristiwa atau menyajikan akunting. Dalam penerapan metode dokumen ini, biasanya peneliti menyusun instrumen dokumentasi dengan menggunakan </w:t>
      </w:r>
      <w:r w:rsidRPr="00AF6189">
        <w:rPr>
          <w:rFonts w:asciiTheme="majorBidi" w:hAnsiTheme="majorBidi" w:cstheme="majorBidi"/>
          <w:bCs/>
          <w:i/>
          <w:iCs/>
          <w:szCs w:val="24"/>
        </w:rPr>
        <w:t>check list</w:t>
      </w:r>
      <w:r w:rsidRPr="00AF6189">
        <w:rPr>
          <w:rFonts w:asciiTheme="majorBidi" w:hAnsiTheme="majorBidi" w:cstheme="majorBidi"/>
          <w:bCs/>
          <w:szCs w:val="24"/>
        </w:rPr>
        <w:t xml:space="preserve"> terhadap beberapa variabel yang akan didokumentasikan.</w:t>
      </w:r>
      <w:r w:rsidRPr="00AF6189">
        <w:rPr>
          <w:rStyle w:val="FootnoteReference"/>
          <w:rFonts w:asciiTheme="majorBidi" w:hAnsiTheme="majorBidi" w:cstheme="majorBidi"/>
          <w:bCs/>
          <w:szCs w:val="24"/>
        </w:rPr>
        <w:footnoteReference w:id="25"/>
      </w:r>
      <w:r w:rsidRPr="00AF6189">
        <w:rPr>
          <w:rFonts w:asciiTheme="majorBidi" w:hAnsiTheme="majorBidi" w:cstheme="majorBidi"/>
          <w:bCs/>
          <w:szCs w:val="24"/>
        </w:rPr>
        <w:t xml:space="preserve"> </w:t>
      </w:r>
    </w:p>
    <w:p w:rsidR="00773657" w:rsidRPr="00AF6189" w:rsidRDefault="00773657" w:rsidP="007E4907">
      <w:pPr>
        <w:pStyle w:val="ListParagraph"/>
        <w:tabs>
          <w:tab w:val="left" w:pos="709"/>
        </w:tabs>
        <w:spacing w:line="480" w:lineRule="auto"/>
        <w:ind w:left="709" w:firstLine="567"/>
        <w:jc w:val="both"/>
        <w:rPr>
          <w:rFonts w:asciiTheme="majorBidi" w:hAnsiTheme="majorBidi" w:cstheme="majorBidi"/>
          <w:bCs/>
          <w:szCs w:val="24"/>
        </w:rPr>
      </w:pPr>
      <w:r w:rsidRPr="00AF6189">
        <w:rPr>
          <w:rFonts w:asciiTheme="majorBidi" w:hAnsiTheme="majorBidi" w:cstheme="majorBidi"/>
          <w:bCs/>
          <w:szCs w:val="24"/>
        </w:rPr>
        <w:t xml:space="preserve">Sumber dokumen yang ada pada umumnya dapat dibedakan menjadi dua macam yaitu dokumentasi resmi, termasuk keputusan, surat instruksi, dan surat bukti kegiatan yang dikeluarkan oleh kantor atau organisasi yang bersangkutan dan sumber dokumentasi tidak resmi yang mungkin berupa </w:t>
      </w:r>
      <w:r w:rsidRPr="00AF6189">
        <w:rPr>
          <w:rFonts w:asciiTheme="majorBidi" w:hAnsiTheme="majorBidi" w:cstheme="majorBidi"/>
          <w:bCs/>
          <w:szCs w:val="24"/>
        </w:rPr>
        <w:lastRenderedPageBreak/>
        <w:t xml:space="preserve">surat nota, surat pribadi yang memberikan informasi kuat terhadap suatu kejadian. Disamping itu dalampenelitian pendidikan, dikumentasi yang ada juga dapat dibedakan menjadi dokumen primer, sekunder, dan tersier yang mempunyai nilai keaslian atau autentisitas berbeda-beda. Dokumen primer biasanya mempunyai nilai dan bobot lebih jika dibanding dokumen sekunder. Sebaliknya dokumen sekunder juga mempunyai nilai dan bobot lebih jika dibandingkan dengan dokumen tersier, dan seterusnya. Di dalam buku Hamid Darmadi beliau mengatakan bahwa seorang peneliti sebaiknya memanfaatkan kedua sumber dokumentasi tersebut secara intensif, agar mereka dapat memperoleh informasi secara maksimal, yang dapat menggambarkan subjek atau objek yang diteliti dengan benar.  </w:t>
      </w:r>
      <w:r w:rsidRPr="00AF6189">
        <w:rPr>
          <w:rStyle w:val="FootnoteReference"/>
          <w:rFonts w:asciiTheme="majorBidi" w:hAnsiTheme="majorBidi" w:cstheme="majorBidi"/>
          <w:bCs/>
          <w:szCs w:val="24"/>
        </w:rPr>
        <w:footnoteReference w:id="26"/>
      </w:r>
    </w:p>
    <w:p w:rsidR="00773657" w:rsidRDefault="00773657" w:rsidP="003E40D1">
      <w:pPr>
        <w:pStyle w:val="ListParagraph"/>
        <w:tabs>
          <w:tab w:val="left" w:pos="709"/>
        </w:tabs>
        <w:spacing w:line="480" w:lineRule="auto"/>
        <w:ind w:left="709" w:firstLine="567"/>
        <w:jc w:val="both"/>
        <w:rPr>
          <w:rFonts w:asciiTheme="majorBidi" w:hAnsiTheme="majorBidi" w:cstheme="majorBidi"/>
          <w:bCs/>
          <w:szCs w:val="24"/>
        </w:rPr>
      </w:pPr>
      <w:r w:rsidRPr="00AF6189">
        <w:rPr>
          <w:rFonts w:asciiTheme="majorBidi" w:hAnsiTheme="majorBidi" w:cstheme="majorBidi"/>
          <w:bCs/>
          <w:szCs w:val="24"/>
        </w:rPr>
        <w:t xml:space="preserve">Metode ini digunakan untuk mengumpulkan data-data mengenai daftar profil, </w:t>
      </w:r>
      <w:r w:rsidR="00DF7B43">
        <w:rPr>
          <w:rFonts w:asciiTheme="majorBidi" w:hAnsiTheme="majorBidi" w:cstheme="majorBidi"/>
          <w:i/>
          <w:iCs/>
          <w:szCs w:val="24"/>
          <w:lang w:val="id-ID"/>
        </w:rPr>
        <w:t>Pondok Pesantren Panggung Tulungagung,</w:t>
      </w:r>
      <w:r w:rsidR="00DF7B43" w:rsidRPr="00AF6189">
        <w:rPr>
          <w:rFonts w:asciiTheme="majorBidi" w:hAnsiTheme="majorBidi" w:cstheme="majorBidi"/>
          <w:bCs/>
          <w:szCs w:val="24"/>
        </w:rPr>
        <w:t xml:space="preserve"> </w:t>
      </w:r>
      <w:r w:rsidRPr="00AF6189">
        <w:rPr>
          <w:rFonts w:asciiTheme="majorBidi" w:hAnsiTheme="majorBidi" w:cstheme="majorBidi"/>
          <w:bCs/>
          <w:szCs w:val="24"/>
        </w:rPr>
        <w:t xml:space="preserve">nama </w:t>
      </w:r>
      <w:r w:rsidRPr="00AF6189">
        <w:rPr>
          <w:rFonts w:asciiTheme="majorBidi" w:hAnsiTheme="majorBidi" w:cstheme="majorBidi"/>
          <w:bCs/>
          <w:i/>
          <w:iCs/>
          <w:szCs w:val="24"/>
        </w:rPr>
        <w:t>Uztadz</w:t>
      </w:r>
      <w:r w:rsidRPr="00AF6189">
        <w:rPr>
          <w:rFonts w:asciiTheme="majorBidi" w:hAnsiTheme="majorBidi" w:cstheme="majorBidi"/>
          <w:bCs/>
          <w:szCs w:val="24"/>
        </w:rPr>
        <w:t xml:space="preserve"> dan santri, serta sarana dan prasarana yang digunakan.</w:t>
      </w:r>
      <w:r w:rsidR="003E40D1">
        <w:rPr>
          <w:rFonts w:asciiTheme="majorBidi" w:hAnsiTheme="majorBidi" w:cstheme="majorBidi"/>
          <w:bCs/>
          <w:szCs w:val="24"/>
        </w:rPr>
        <w:t xml:space="preserve"> Sehingga dapat memberikan data-data </w:t>
      </w:r>
      <w:r w:rsidR="0026109E">
        <w:rPr>
          <w:rFonts w:asciiTheme="majorBidi" w:hAnsiTheme="majorBidi" w:cstheme="majorBidi"/>
          <w:bCs/>
          <w:szCs w:val="24"/>
        </w:rPr>
        <w:t>yang memudahkan peneliti dalam proses penelitian di pondok pesantren Panggung Tulungagung.</w:t>
      </w:r>
    </w:p>
    <w:p w:rsidR="00773657" w:rsidRPr="00DF7B43" w:rsidRDefault="00773657" w:rsidP="007E4907">
      <w:pPr>
        <w:pStyle w:val="ListParagraph"/>
        <w:numPr>
          <w:ilvl w:val="0"/>
          <w:numId w:val="9"/>
        </w:numPr>
        <w:spacing w:line="480" w:lineRule="auto"/>
        <w:ind w:left="426" w:hanging="436"/>
        <w:jc w:val="both"/>
        <w:rPr>
          <w:rFonts w:asciiTheme="majorBidi" w:hAnsiTheme="majorBidi" w:cstheme="majorBidi"/>
          <w:szCs w:val="24"/>
        </w:rPr>
      </w:pPr>
      <w:r w:rsidRPr="00DF7B43">
        <w:rPr>
          <w:rFonts w:asciiTheme="majorBidi" w:hAnsiTheme="majorBidi" w:cstheme="majorBidi"/>
          <w:szCs w:val="24"/>
        </w:rPr>
        <w:t>Analisis Data</w:t>
      </w:r>
    </w:p>
    <w:p w:rsidR="00773657" w:rsidRPr="00D565E2" w:rsidRDefault="00773657" w:rsidP="007E4907">
      <w:pPr>
        <w:pStyle w:val="ListParagraph"/>
        <w:tabs>
          <w:tab w:val="left" w:pos="1276"/>
        </w:tabs>
        <w:spacing w:line="480" w:lineRule="auto"/>
        <w:ind w:left="426" w:firstLine="567"/>
        <w:jc w:val="both"/>
        <w:rPr>
          <w:rFonts w:asciiTheme="majorBidi" w:hAnsiTheme="majorBidi" w:cstheme="majorBidi"/>
          <w:bCs/>
          <w:szCs w:val="24"/>
        </w:rPr>
      </w:pPr>
      <w:r w:rsidRPr="00AF6189">
        <w:rPr>
          <w:rFonts w:asciiTheme="majorBidi" w:hAnsiTheme="majorBidi" w:cstheme="majorBidi"/>
          <w:bCs/>
          <w:szCs w:val="24"/>
        </w:rPr>
        <w:t xml:space="preserve">Yang dimaksud dengan analisis data, menurut Bogdan dan Biklen yang di kutip oleh Moleong, “adalah upaya yang dilakukan dengan jalan bekerja dengan data, mengorganisasikan data, memilah-memilahnya menjadi satuan yang dikelola, mensistesiskannya, mencari dan menemukan pola, menemukan </w:t>
      </w:r>
      <w:r w:rsidRPr="00AF6189">
        <w:rPr>
          <w:rFonts w:asciiTheme="majorBidi" w:hAnsiTheme="majorBidi" w:cstheme="majorBidi"/>
          <w:bCs/>
          <w:szCs w:val="24"/>
        </w:rPr>
        <w:lastRenderedPageBreak/>
        <w:t>apa yang penting dan apa yang dipelajari, dan memutuskan apa yang dapat diceritakan kepada orang lain.</w:t>
      </w:r>
      <w:r w:rsidRPr="00AF6189">
        <w:rPr>
          <w:rStyle w:val="FootnoteReference"/>
          <w:rFonts w:asciiTheme="majorBidi" w:hAnsiTheme="majorBidi" w:cstheme="majorBidi"/>
          <w:bCs/>
          <w:szCs w:val="24"/>
        </w:rPr>
        <w:footnoteReference w:id="27"/>
      </w:r>
    </w:p>
    <w:p w:rsidR="0026109E" w:rsidRDefault="00773657" w:rsidP="001D0417">
      <w:pPr>
        <w:spacing w:after="0" w:line="480" w:lineRule="auto"/>
        <w:ind w:left="426" w:firstLine="567"/>
        <w:jc w:val="both"/>
        <w:rPr>
          <w:rFonts w:asciiTheme="majorBidi" w:hAnsiTheme="majorBidi" w:cstheme="majorBidi"/>
          <w:sz w:val="24"/>
          <w:szCs w:val="24"/>
        </w:rPr>
      </w:pPr>
      <w:r w:rsidRPr="001E2A19">
        <w:rPr>
          <w:rFonts w:asciiTheme="majorBidi" w:hAnsiTheme="majorBidi" w:cstheme="majorBidi"/>
          <w:bCs/>
          <w:sz w:val="24"/>
          <w:szCs w:val="24"/>
        </w:rPr>
        <w:t>Adapun</w:t>
      </w:r>
      <w:r w:rsidRPr="001E2A19">
        <w:rPr>
          <w:rFonts w:asciiTheme="majorBidi" w:hAnsiTheme="majorBidi" w:cstheme="majorBidi"/>
          <w:sz w:val="24"/>
          <w:szCs w:val="24"/>
        </w:rPr>
        <w:t xml:space="preserve"> proses analisis data yang dilakukan mengadopsi dan mengembangkan pola interaktif yang dikembangkan oleh Milles dan Hierman, yaitu :</w:t>
      </w:r>
    </w:p>
    <w:p w:rsidR="00773657" w:rsidRPr="001E2A19" w:rsidRDefault="00773657" w:rsidP="007E4907">
      <w:pPr>
        <w:pStyle w:val="ListParagraph"/>
        <w:numPr>
          <w:ilvl w:val="0"/>
          <w:numId w:val="17"/>
        </w:numPr>
        <w:spacing w:line="480" w:lineRule="auto"/>
        <w:ind w:left="851" w:hanging="426"/>
        <w:jc w:val="both"/>
        <w:rPr>
          <w:rFonts w:asciiTheme="majorBidi" w:hAnsiTheme="majorBidi" w:cstheme="majorBidi"/>
          <w:szCs w:val="24"/>
        </w:rPr>
      </w:pPr>
      <w:r w:rsidRPr="001E2A19">
        <w:rPr>
          <w:rFonts w:asciiTheme="majorBidi" w:hAnsiTheme="majorBidi" w:cstheme="majorBidi"/>
          <w:szCs w:val="24"/>
        </w:rPr>
        <w:t>Reduksi Data</w:t>
      </w:r>
    </w:p>
    <w:p w:rsidR="007E4907" w:rsidRPr="0026109E" w:rsidRDefault="00773657" w:rsidP="0026109E">
      <w:pPr>
        <w:spacing w:after="0" w:line="480" w:lineRule="auto"/>
        <w:ind w:left="851" w:firstLine="567"/>
        <w:jc w:val="both"/>
        <w:rPr>
          <w:rFonts w:asciiTheme="majorBidi" w:hAnsiTheme="majorBidi" w:cstheme="majorBidi"/>
          <w:sz w:val="24"/>
          <w:szCs w:val="24"/>
        </w:rPr>
      </w:pPr>
      <w:r w:rsidRPr="001E2A19">
        <w:rPr>
          <w:rFonts w:asciiTheme="majorBidi" w:hAnsiTheme="majorBidi" w:cstheme="majorBidi"/>
          <w:sz w:val="24"/>
          <w:szCs w:val="24"/>
        </w:rPr>
        <w:t>Reduksi data merupkan suatu proses pemilihan, pemusatan perhatian pada penyederhanaan pengabstrakan dan transformasi data mentah yang didapat dari catatan-catatan tertulis di lapangan. Reduksi dimulai pada awal kegiatan penelitian sampai dilanjutkan selama kegiatan pengumpulan data dilaksanakan. Peneliti harus membuat ringkasan, menelusuri tema, membuat gugus-gugus dan menulis memo.</w:t>
      </w:r>
    </w:p>
    <w:p w:rsidR="00773657" w:rsidRDefault="00773657" w:rsidP="007E4907">
      <w:pPr>
        <w:pStyle w:val="ListParagraph"/>
        <w:numPr>
          <w:ilvl w:val="0"/>
          <w:numId w:val="17"/>
        </w:numPr>
        <w:spacing w:line="480" w:lineRule="auto"/>
        <w:ind w:left="851" w:hanging="426"/>
        <w:jc w:val="both"/>
        <w:rPr>
          <w:rFonts w:asciiTheme="majorBidi" w:hAnsiTheme="majorBidi" w:cstheme="majorBidi"/>
          <w:szCs w:val="24"/>
        </w:rPr>
      </w:pPr>
      <w:r w:rsidRPr="001E2A19">
        <w:rPr>
          <w:rFonts w:asciiTheme="majorBidi" w:hAnsiTheme="majorBidi" w:cstheme="majorBidi"/>
          <w:szCs w:val="24"/>
        </w:rPr>
        <w:t>Penyajian Data</w:t>
      </w:r>
    </w:p>
    <w:p w:rsidR="00DF7B43" w:rsidRPr="007E4907" w:rsidRDefault="00773657" w:rsidP="007E4907">
      <w:pPr>
        <w:pStyle w:val="ListParagraph"/>
        <w:spacing w:line="480" w:lineRule="auto"/>
        <w:ind w:left="851" w:firstLine="567"/>
        <w:jc w:val="both"/>
        <w:rPr>
          <w:rFonts w:asciiTheme="majorBidi" w:hAnsiTheme="majorBidi" w:cstheme="majorBidi"/>
          <w:szCs w:val="24"/>
          <w:lang w:val="id-ID"/>
        </w:rPr>
      </w:pPr>
      <w:r w:rsidRPr="001E2A19">
        <w:rPr>
          <w:rFonts w:asciiTheme="majorBidi" w:hAnsiTheme="majorBidi" w:cstheme="majorBidi"/>
          <w:szCs w:val="24"/>
        </w:rPr>
        <w:t>Penyajian data merupakan proses penyusunan informasi secara sistematis dalam rangka memperoleh kesimpulan sehingga temuan penelitian di dalam penelitian ini data yang didapat berupa kalimat, kata-kata yang berhubungan dengan fokus penelitian, sehingga sajian merupakan sekumpulan informasi yang tersusun secara sistematis yang memberikan kemungkinan untuk ditarik kesimpulan.</w:t>
      </w:r>
    </w:p>
    <w:p w:rsidR="00773657" w:rsidRPr="001E2A19" w:rsidRDefault="00773657" w:rsidP="007E4907">
      <w:pPr>
        <w:pStyle w:val="ListParagraph"/>
        <w:numPr>
          <w:ilvl w:val="0"/>
          <w:numId w:val="17"/>
        </w:numPr>
        <w:spacing w:line="480" w:lineRule="auto"/>
        <w:ind w:left="851" w:hanging="426"/>
        <w:jc w:val="both"/>
        <w:rPr>
          <w:rFonts w:asciiTheme="majorBidi" w:hAnsiTheme="majorBidi" w:cstheme="majorBidi"/>
          <w:szCs w:val="24"/>
        </w:rPr>
      </w:pPr>
      <w:r w:rsidRPr="001E2A19">
        <w:rPr>
          <w:rFonts w:asciiTheme="majorBidi" w:hAnsiTheme="majorBidi" w:cstheme="majorBidi"/>
          <w:szCs w:val="24"/>
        </w:rPr>
        <w:t>Verifikasi/ Penarikan Kesimpulan</w:t>
      </w:r>
    </w:p>
    <w:p w:rsidR="00773657" w:rsidRDefault="00773657" w:rsidP="007E4907">
      <w:pPr>
        <w:spacing w:after="0" w:line="480" w:lineRule="auto"/>
        <w:ind w:left="851" w:firstLine="567"/>
        <w:jc w:val="both"/>
        <w:rPr>
          <w:rFonts w:asciiTheme="majorBidi" w:hAnsiTheme="majorBidi" w:cstheme="majorBidi"/>
          <w:sz w:val="24"/>
          <w:szCs w:val="24"/>
        </w:rPr>
      </w:pPr>
      <w:r w:rsidRPr="001E2A19">
        <w:rPr>
          <w:rFonts w:asciiTheme="majorBidi" w:hAnsiTheme="majorBidi" w:cstheme="majorBidi"/>
          <w:sz w:val="24"/>
          <w:szCs w:val="24"/>
        </w:rPr>
        <w:t xml:space="preserve">Pada saat kegiatan analisis data yang berlangsung secara terus-menerus selesai dikerjakan, baik yang berlangsung di lapangan maupun </w:t>
      </w:r>
      <w:r w:rsidRPr="001E2A19">
        <w:rPr>
          <w:rFonts w:asciiTheme="majorBidi" w:hAnsiTheme="majorBidi" w:cstheme="majorBidi"/>
          <w:sz w:val="24"/>
          <w:szCs w:val="24"/>
        </w:rPr>
        <w:lastRenderedPageBreak/>
        <w:t>setelah selesai di lapangan, langkah selanjutnya adalah melakukan penarikan kesimpulan. Untuk mengarahkan pada hasil kesimpulan ini tentunya berdasarkan dari hasil analisa data, baik yang berasal dari catatan lapangan observasi, interview maupun dokumentasi.</w:t>
      </w:r>
    </w:p>
    <w:p w:rsidR="00360C0C" w:rsidRPr="00562B4F" w:rsidRDefault="00773657" w:rsidP="00562B4F">
      <w:pPr>
        <w:spacing w:after="0" w:line="480" w:lineRule="auto"/>
        <w:ind w:left="426" w:firstLine="567"/>
        <w:jc w:val="both"/>
        <w:rPr>
          <w:rFonts w:asciiTheme="majorBidi" w:hAnsiTheme="majorBidi" w:cstheme="majorBidi"/>
          <w:bCs/>
          <w:sz w:val="24"/>
          <w:szCs w:val="24"/>
        </w:rPr>
      </w:pPr>
      <w:r w:rsidRPr="001E2A19">
        <w:rPr>
          <w:rFonts w:asciiTheme="majorBidi" w:hAnsiTheme="majorBidi" w:cstheme="majorBidi"/>
          <w:sz w:val="24"/>
          <w:szCs w:val="24"/>
        </w:rPr>
        <w:t>Jadi</w:t>
      </w:r>
      <w:r w:rsidRPr="001E2A19">
        <w:rPr>
          <w:rFonts w:asciiTheme="majorBidi" w:hAnsiTheme="majorBidi" w:cstheme="majorBidi"/>
          <w:bCs/>
          <w:sz w:val="24"/>
          <w:szCs w:val="24"/>
        </w:rPr>
        <w:t xml:space="preserve"> analisis data itu melibatkan pengorganisasian data, pemilihan data menjadi satuan-satuan tertentu.</w:t>
      </w:r>
    </w:p>
    <w:p w:rsidR="00773657" w:rsidRPr="007E4907" w:rsidRDefault="00773657" w:rsidP="00773657">
      <w:pPr>
        <w:pStyle w:val="ListParagraph"/>
        <w:numPr>
          <w:ilvl w:val="0"/>
          <w:numId w:val="9"/>
        </w:numPr>
        <w:spacing w:line="480" w:lineRule="auto"/>
        <w:ind w:left="426" w:hanging="426"/>
        <w:jc w:val="both"/>
        <w:rPr>
          <w:rFonts w:asciiTheme="majorBidi" w:hAnsiTheme="majorBidi" w:cstheme="majorBidi"/>
          <w:bCs/>
          <w:szCs w:val="24"/>
        </w:rPr>
      </w:pPr>
      <w:r w:rsidRPr="007E4907">
        <w:rPr>
          <w:rFonts w:asciiTheme="majorBidi" w:hAnsiTheme="majorBidi" w:cstheme="majorBidi"/>
          <w:bCs/>
          <w:szCs w:val="24"/>
        </w:rPr>
        <w:t>Pengecekan Keabsahan Temuan</w:t>
      </w:r>
    </w:p>
    <w:p w:rsidR="00773657" w:rsidRPr="00AF6189" w:rsidRDefault="00773657" w:rsidP="00773657">
      <w:pPr>
        <w:pStyle w:val="ListParagraph"/>
        <w:spacing w:line="480" w:lineRule="auto"/>
        <w:ind w:left="426" w:firstLine="567"/>
        <w:jc w:val="both"/>
        <w:rPr>
          <w:rFonts w:asciiTheme="majorBidi" w:hAnsiTheme="majorBidi" w:cstheme="majorBidi"/>
          <w:szCs w:val="24"/>
        </w:rPr>
      </w:pPr>
      <w:r w:rsidRPr="00AF6189">
        <w:rPr>
          <w:rFonts w:asciiTheme="majorBidi" w:hAnsiTheme="majorBidi" w:cstheme="majorBidi"/>
          <w:szCs w:val="24"/>
        </w:rPr>
        <w:t>Keabsahan data merupakan konsep penting yang diperbaharui dari konsep kesahihan (validitas) dan keandalan (realitas). Sesuai dengan karakteristik penelitian kualitatif, ada kriteria atau standar yang harus dipenuhi guna menjamin keabsahan data hasil penelitian kualitatif. Untuk menetapkan keabsahan data tersebut diperlukan tehnik pemeriksaan data. Pelaksanaan tehnik pemeriksaan didasarkan atas sejumlah kriteria tertentu. Ada 4 kriteria atau standar yang digunakan, yaitu:</w:t>
      </w:r>
    </w:p>
    <w:p w:rsidR="00773657" w:rsidRPr="007E4907" w:rsidRDefault="00773657" w:rsidP="00773657">
      <w:pPr>
        <w:pStyle w:val="ListParagraph"/>
        <w:numPr>
          <w:ilvl w:val="0"/>
          <w:numId w:val="13"/>
        </w:numPr>
        <w:tabs>
          <w:tab w:val="left" w:pos="709"/>
        </w:tabs>
        <w:spacing w:line="480" w:lineRule="auto"/>
        <w:ind w:left="993" w:hanging="567"/>
        <w:jc w:val="both"/>
        <w:rPr>
          <w:rFonts w:asciiTheme="majorBidi" w:hAnsiTheme="majorBidi" w:cstheme="majorBidi"/>
          <w:bCs/>
          <w:i/>
          <w:iCs/>
          <w:szCs w:val="24"/>
        </w:rPr>
      </w:pPr>
      <w:r w:rsidRPr="007E4907">
        <w:rPr>
          <w:rFonts w:asciiTheme="majorBidi" w:hAnsiTheme="majorBidi" w:cstheme="majorBidi"/>
          <w:bCs/>
          <w:i/>
          <w:iCs/>
          <w:szCs w:val="24"/>
        </w:rPr>
        <w:t>Credibility</w:t>
      </w:r>
      <w:r w:rsidRPr="007E4907">
        <w:rPr>
          <w:rFonts w:asciiTheme="majorBidi" w:hAnsiTheme="majorBidi" w:cstheme="majorBidi"/>
          <w:bCs/>
          <w:szCs w:val="24"/>
        </w:rPr>
        <w:t xml:space="preserve"> (Kesahihan Internal)</w:t>
      </w:r>
    </w:p>
    <w:p w:rsidR="00773657" w:rsidRPr="001E2A19" w:rsidRDefault="00773657" w:rsidP="00773657">
      <w:pPr>
        <w:pStyle w:val="ListParagraph"/>
        <w:numPr>
          <w:ilvl w:val="0"/>
          <w:numId w:val="15"/>
        </w:numPr>
        <w:tabs>
          <w:tab w:val="left" w:pos="709"/>
        </w:tabs>
        <w:spacing w:line="480" w:lineRule="auto"/>
        <w:ind w:left="993" w:hanging="283"/>
        <w:jc w:val="both"/>
        <w:rPr>
          <w:rFonts w:asciiTheme="majorBidi" w:hAnsiTheme="majorBidi" w:cstheme="majorBidi"/>
          <w:bCs/>
          <w:szCs w:val="24"/>
        </w:rPr>
      </w:pPr>
      <w:r w:rsidRPr="00AF6189">
        <w:rPr>
          <w:rFonts w:asciiTheme="majorBidi" w:hAnsiTheme="majorBidi" w:cstheme="majorBidi"/>
          <w:bCs/>
          <w:szCs w:val="24"/>
        </w:rPr>
        <w:t>Perpanjangan Keikutsertaan</w:t>
      </w:r>
    </w:p>
    <w:p w:rsidR="00773657" w:rsidRDefault="00773657" w:rsidP="007E4907">
      <w:pPr>
        <w:pStyle w:val="ListParagraph"/>
        <w:tabs>
          <w:tab w:val="left" w:pos="709"/>
        </w:tabs>
        <w:spacing w:line="480" w:lineRule="auto"/>
        <w:ind w:left="993" w:firstLine="567"/>
        <w:jc w:val="both"/>
        <w:rPr>
          <w:rFonts w:asciiTheme="majorBidi" w:hAnsiTheme="majorBidi" w:cstheme="majorBidi"/>
          <w:bCs/>
          <w:szCs w:val="24"/>
        </w:rPr>
      </w:pPr>
      <w:r w:rsidRPr="001E2A19">
        <w:rPr>
          <w:rFonts w:asciiTheme="majorBidi" w:hAnsiTheme="majorBidi" w:cstheme="majorBidi"/>
          <w:bCs/>
          <w:szCs w:val="24"/>
        </w:rPr>
        <w:t>Keikutsertaan peneliti sangat menemukan dalam pengumpulan data, sehingga diperlukan perpanjangan penulis pada latar penelitian. Hal ini akan memungkinkan peningkatan derajat kepercayaan data yang dikumpulkan. Hal ini juga menuntut penulis akan terjun ke lokasi penelitian guna mendeteksi dan mempertimbangkan distori yang mungkin bisa mengotori data.</w:t>
      </w:r>
      <w:r w:rsidRPr="00AF6189">
        <w:rPr>
          <w:rStyle w:val="FootnoteReference"/>
          <w:rFonts w:asciiTheme="majorBidi" w:hAnsiTheme="majorBidi" w:cstheme="majorBidi"/>
          <w:bCs/>
          <w:szCs w:val="24"/>
        </w:rPr>
        <w:footnoteReference w:id="28"/>
      </w:r>
    </w:p>
    <w:p w:rsidR="00773657" w:rsidRPr="001E2A19" w:rsidRDefault="00773657" w:rsidP="00B44535">
      <w:pPr>
        <w:pStyle w:val="ListParagraph"/>
        <w:tabs>
          <w:tab w:val="left" w:pos="709"/>
        </w:tabs>
        <w:spacing w:line="480" w:lineRule="auto"/>
        <w:ind w:left="993" w:firstLine="567"/>
        <w:jc w:val="both"/>
        <w:rPr>
          <w:rFonts w:asciiTheme="majorBidi" w:hAnsiTheme="majorBidi" w:cstheme="majorBidi"/>
          <w:bCs/>
          <w:szCs w:val="24"/>
        </w:rPr>
      </w:pPr>
      <w:r w:rsidRPr="001E2A19">
        <w:rPr>
          <w:rFonts w:asciiTheme="majorBidi" w:hAnsiTheme="majorBidi" w:cstheme="majorBidi"/>
          <w:bCs/>
          <w:szCs w:val="24"/>
        </w:rPr>
        <w:lastRenderedPageBreak/>
        <w:t xml:space="preserve">Meskipun data yang sudah dianggap cukup dan penulis sudah secara resmi mendapat surat keterangan telah mengadakan penelitian yang telah di keluarkan oleh pemimpin </w:t>
      </w:r>
      <w:r w:rsidR="00B44535">
        <w:rPr>
          <w:rFonts w:asciiTheme="majorBidi" w:hAnsiTheme="majorBidi" w:cstheme="majorBidi"/>
          <w:i/>
          <w:iCs/>
          <w:szCs w:val="24"/>
        </w:rPr>
        <w:t>Pondok Pesantren Panggung Tulungagung</w:t>
      </w:r>
      <w:r w:rsidRPr="001E2A19">
        <w:rPr>
          <w:rFonts w:asciiTheme="majorBidi" w:hAnsiTheme="majorBidi" w:cstheme="majorBidi"/>
          <w:bCs/>
          <w:szCs w:val="24"/>
        </w:rPr>
        <w:t xml:space="preserve">, namun sepanjang skripsi ini belum diujikan dihadapan tim penguji, secara aktif penulis hadir di </w:t>
      </w:r>
      <w:r w:rsidR="00B44535">
        <w:rPr>
          <w:rFonts w:asciiTheme="majorBidi" w:hAnsiTheme="majorBidi" w:cstheme="majorBidi"/>
          <w:bCs/>
          <w:szCs w:val="24"/>
        </w:rPr>
        <w:t>pondok pesantren</w:t>
      </w:r>
      <w:r>
        <w:rPr>
          <w:rFonts w:asciiTheme="majorBidi" w:hAnsiTheme="majorBidi" w:cstheme="majorBidi"/>
          <w:bCs/>
          <w:szCs w:val="24"/>
        </w:rPr>
        <w:t xml:space="preserve"> </w:t>
      </w:r>
      <w:r w:rsidRPr="001E2A19">
        <w:rPr>
          <w:rFonts w:asciiTheme="majorBidi" w:hAnsiTheme="majorBidi" w:cstheme="majorBidi"/>
          <w:bCs/>
          <w:szCs w:val="24"/>
        </w:rPr>
        <w:t xml:space="preserve">untuk recek data dan mengkonfirmasikan kepada sumbernya, bila penulis masih merasa kurang yakin akan keabsahan data yang diperoleh sebelumnya. </w:t>
      </w:r>
    </w:p>
    <w:p w:rsidR="00773657" w:rsidRPr="001E2A19" w:rsidRDefault="00773657" w:rsidP="00773657">
      <w:pPr>
        <w:pStyle w:val="ListParagraph"/>
        <w:numPr>
          <w:ilvl w:val="0"/>
          <w:numId w:val="15"/>
        </w:numPr>
        <w:tabs>
          <w:tab w:val="left" w:pos="709"/>
        </w:tabs>
        <w:spacing w:line="480" w:lineRule="auto"/>
        <w:ind w:left="993" w:hanging="284"/>
        <w:jc w:val="both"/>
        <w:rPr>
          <w:rFonts w:asciiTheme="majorBidi" w:hAnsiTheme="majorBidi" w:cstheme="majorBidi"/>
          <w:bCs/>
          <w:szCs w:val="24"/>
        </w:rPr>
      </w:pPr>
      <w:r w:rsidRPr="00AF6189">
        <w:rPr>
          <w:rFonts w:asciiTheme="majorBidi" w:hAnsiTheme="majorBidi" w:cstheme="majorBidi"/>
          <w:bCs/>
          <w:szCs w:val="24"/>
        </w:rPr>
        <w:t>Ketekunan Pengamat</w:t>
      </w:r>
    </w:p>
    <w:p w:rsidR="00773657" w:rsidRDefault="00773657" w:rsidP="007E4907">
      <w:pPr>
        <w:pStyle w:val="ListParagraph"/>
        <w:tabs>
          <w:tab w:val="left" w:pos="709"/>
        </w:tabs>
        <w:spacing w:line="480" w:lineRule="auto"/>
        <w:ind w:left="993" w:firstLine="567"/>
        <w:jc w:val="both"/>
        <w:rPr>
          <w:rFonts w:asciiTheme="majorBidi" w:hAnsiTheme="majorBidi" w:cstheme="majorBidi"/>
          <w:bCs/>
          <w:szCs w:val="24"/>
        </w:rPr>
      </w:pPr>
      <w:r w:rsidRPr="001E2A19">
        <w:rPr>
          <w:rFonts w:asciiTheme="majorBidi" w:hAnsiTheme="majorBidi" w:cstheme="majorBidi"/>
          <w:bCs/>
          <w:szCs w:val="24"/>
        </w:rPr>
        <w:t>Ketekunan pengamat bermaksud menemukan ciri-ciri dan unsur-unsur dalam situasi yang sangat relevan dengan persoalan atau isu yang sedang dicari dan kemudian memusatkan diri pada hal-hal tersebut secara rinci.</w:t>
      </w:r>
      <w:r w:rsidRPr="00AF6189">
        <w:rPr>
          <w:rStyle w:val="FootnoteReference"/>
          <w:rFonts w:asciiTheme="majorBidi" w:hAnsiTheme="majorBidi" w:cstheme="majorBidi"/>
          <w:bCs/>
          <w:szCs w:val="24"/>
        </w:rPr>
        <w:footnoteReference w:id="29"/>
      </w:r>
    </w:p>
    <w:p w:rsidR="00773657" w:rsidRDefault="00773657" w:rsidP="007E4907">
      <w:pPr>
        <w:pStyle w:val="ListParagraph"/>
        <w:tabs>
          <w:tab w:val="left" w:pos="709"/>
        </w:tabs>
        <w:spacing w:line="480" w:lineRule="auto"/>
        <w:ind w:left="993" w:firstLine="567"/>
        <w:jc w:val="both"/>
        <w:rPr>
          <w:rFonts w:asciiTheme="majorBidi" w:hAnsiTheme="majorBidi" w:cstheme="majorBidi"/>
          <w:bCs/>
          <w:szCs w:val="24"/>
        </w:rPr>
      </w:pPr>
      <w:r w:rsidRPr="001E2A19">
        <w:rPr>
          <w:rFonts w:asciiTheme="majorBidi" w:hAnsiTheme="majorBidi" w:cstheme="majorBidi"/>
          <w:bCs/>
          <w:szCs w:val="24"/>
        </w:rPr>
        <w:t>Sebagai bekal peneliti untuk meningkatkan ketekunan adalah dengan cara membaca berbagai refenrensi buku maupun hasil penelitian atau dokumentasi-dokumentasi yang terkait dengan temuan yang diteliti. Dengan membaca ini wawasan peneliti akan semakin luas dan tajam, sehingga dapat digunakan untuk memeriksa data yang ditemukan itu benar atau dipercaya atau tidak.</w:t>
      </w:r>
      <w:r w:rsidRPr="00AF6189">
        <w:rPr>
          <w:rStyle w:val="FootnoteReference"/>
          <w:rFonts w:asciiTheme="majorBidi" w:hAnsiTheme="majorBidi" w:cstheme="majorBidi"/>
          <w:bCs/>
          <w:szCs w:val="24"/>
        </w:rPr>
        <w:footnoteReference w:id="30"/>
      </w:r>
    </w:p>
    <w:p w:rsidR="00773657" w:rsidRPr="001E2A19" w:rsidRDefault="00773657" w:rsidP="00773657">
      <w:pPr>
        <w:pStyle w:val="ListParagraph"/>
        <w:numPr>
          <w:ilvl w:val="0"/>
          <w:numId w:val="15"/>
        </w:numPr>
        <w:tabs>
          <w:tab w:val="left" w:pos="709"/>
        </w:tabs>
        <w:spacing w:line="480" w:lineRule="auto"/>
        <w:ind w:left="993" w:hanging="284"/>
        <w:jc w:val="both"/>
        <w:rPr>
          <w:rFonts w:asciiTheme="majorBidi" w:hAnsiTheme="majorBidi" w:cstheme="majorBidi"/>
          <w:bCs/>
          <w:szCs w:val="24"/>
        </w:rPr>
      </w:pPr>
      <w:r w:rsidRPr="001E2A19">
        <w:rPr>
          <w:rFonts w:asciiTheme="majorBidi" w:hAnsiTheme="majorBidi" w:cstheme="majorBidi"/>
          <w:bCs/>
          <w:szCs w:val="24"/>
        </w:rPr>
        <w:t>Triangulasi</w:t>
      </w:r>
    </w:p>
    <w:p w:rsidR="00773657" w:rsidRDefault="00773657" w:rsidP="007E4907">
      <w:pPr>
        <w:pStyle w:val="ListParagraph"/>
        <w:tabs>
          <w:tab w:val="left" w:pos="709"/>
        </w:tabs>
        <w:spacing w:line="480" w:lineRule="auto"/>
        <w:ind w:left="993" w:firstLine="567"/>
        <w:jc w:val="both"/>
        <w:rPr>
          <w:rFonts w:asciiTheme="majorBidi" w:hAnsiTheme="majorBidi" w:cstheme="majorBidi"/>
          <w:bCs/>
          <w:szCs w:val="24"/>
        </w:rPr>
      </w:pPr>
      <w:r w:rsidRPr="001E2A19">
        <w:rPr>
          <w:rFonts w:asciiTheme="majorBidi" w:hAnsiTheme="majorBidi" w:cstheme="majorBidi"/>
          <w:bCs/>
          <w:szCs w:val="24"/>
        </w:rPr>
        <w:t xml:space="preserve">Teknik ini merupakan kegiatan pemeriksaan keabsahan data yang memanfaatkan sesuatu yang lain diluar data itu untuk keperluan </w:t>
      </w:r>
      <w:r w:rsidRPr="001E2A19">
        <w:rPr>
          <w:rFonts w:asciiTheme="majorBidi" w:hAnsiTheme="majorBidi" w:cstheme="majorBidi"/>
          <w:bCs/>
          <w:szCs w:val="24"/>
        </w:rPr>
        <w:lastRenderedPageBreak/>
        <w:t>pengecekan atau sebagai pembanding terhadap data itu.</w:t>
      </w:r>
      <w:r w:rsidRPr="00AF6189">
        <w:rPr>
          <w:rStyle w:val="FootnoteReference"/>
          <w:rFonts w:asciiTheme="majorBidi" w:hAnsiTheme="majorBidi" w:cstheme="majorBidi"/>
          <w:bCs/>
          <w:szCs w:val="24"/>
        </w:rPr>
        <w:footnoteReference w:id="31"/>
      </w:r>
      <w:r w:rsidRPr="001E2A19">
        <w:rPr>
          <w:rFonts w:asciiTheme="majorBidi" w:hAnsiTheme="majorBidi" w:cstheme="majorBidi"/>
          <w:bCs/>
          <w:szCs w:val="24"/>
        </w:rPr>
        <w:t xml:space="preserve"> Triangulasi berarti cara terbaik untuk menghilangkan perbedaan-perbedaan konstruksi kenyataan yang ada dalam konteks suatu studi suwaktu mengumpulkan data tentang berbagai kejadian dan hubungan dari berbagai pandangan. Dengan kata lain bahwa dengan triangulasi, peneliti dapat </w:t>
      </w:r>
      <w:r w:rsidRPr="001E2A19">
        <w:rPr>
          <w:rFonts w:asciiTheme="majorBidi" w:hAnsiTheme="majorBidi" w:cstheme="majorBidi"/>
          <w:bCs/>
          <w:i/>
          <w:iCs/>
          <w:szCs w:val="24"/>
        </w:rPr>
        <w:t>me-recheck</w:t>
      </w:r>
      <w:r w:rsidRPr="001E2A19">
        <w:rPr>
          <w:rFonts w:asciiTheme="majorBidi" w:hAnsiTheme="majorBidi" w:cstheme="majorBidi"/>
          <w:bCs/>
          <w:szCs w:val="24"/>
        </w:rPr>
        <w:t xml:space="preserve"> temuannya dengan jalan membandingkannya dengan berbagai sumber, metode atau teori.</w:t>
      </w:r>
      <w:r w:rsidRPr="00AF6189">
        <w:rPr>
          <w:rStyle w:val="FootnoteReference"/>
          <w:rFonts w:asciiTheme="majorBidi" w:hAnsiTheme="majorBidi" w:cstheme="majorBidi"/>
          <w:bCs/>
          <w:szCs w:val="24"/>
        </w:rPr>
        <w:footnoteReference w:id="32"/>
      </w:r>
    </w:p>
    <w:p w:rsidR="00773657" w:rsidRPr="001E2A19" w:rsidRDefault="00773657" w:rsidP="007E4907">
      <w:pPr>
        <w:pStyle w:val="ListParagraph"/>
        <w:tabs>
          <w:tab w:val="left" w:pos="709"/>
        </w:tabs>
        <w:spacing w:line="480" w:lineRule="auto"/>
        <w:ind w:left="993" w:firstLine="567"/>
        <w:jc w:val="both"/>
        <w:rPr>
          <w:rFonts w:asciiTheme="majorBidi" w:hAnsiTheme="majorBidi" w:cstheme="majorBidi"/>
          <w:bCs/>
          <w:szCs w:val="24"/>
        </w:rPr>
      </w:pPr>
      <w:r w:rsidRPr="001E2A19">
        <w:rPr>
          <w:rFonts w:asciiTheme="majorBidi" w:hAnsiTheme="majorBidi" w:cstheme="majorBidi"/>
          <w:bCs/>
          <w:szCs w:val="24"/>
        </w:rPr>
        <w:t>Triangulasi dalam pengujian kredibilitas ini diartikan sebagai pengecekan data dari berbagai sumber dengan berbagai cara, dan berbagai waktu.  Dengan demikian terdapat triangulasi sumber, triangulasi teknik pengumpulan data, dan waktu.</w:t>
      </w:r>
    </w:p>
    <w:p w:rsidR="00773657" w:rsidRPr="001E2A19" w:rsidRDefault="00773657" w:rsidP="00773657">
      <w:pPr>
        <w:pStyle w:val="ListParagraph"/>
        <w:numPr>
          <w:ilvl w:val="0"/>
          <w:numId w:val="16"/>
        </w:numPr>
        <w:tabs>
          <w:tab w:val="left" w:pos="1418"/>
        </w:tabs>
        <w:spacing w:line="480" w:lineRule="auto"/>
        <w:ind w:hanging="1527"/>
        <w:jc w:val="both"/>
        <w:rPr>
          <w:rFonts w:asciiTheme="majorBidi" w:hAnsiTheme="majorBidi" w:cstheme="majorBidi"/>
          <w:bCs/>
          <w:szCs w:val="24"/>
        </w:rPr>
      </w:pPr>
      <w:r w:rsidRPr="00AF6189">
        <w:rPr>
          <w:rFonts w:asciiTheme="majorBidi" w:hAnsiTheme="majorBidi" w:cstheme="majorBidi"/>
          <w:bCs/>
          <w:szCs w:val="24"/>
        </w:rPr>
        <w:t>Triangulasi Sumber</w:t>
      </w:r>
    </w:p>
    <w:p w:rsidR="0029503F" w:rsidRPr="00107BFB" w:rsidRDefault="00773657" w:rsidP="00107BFB">
      <w:pPr>
        <w:pStyle w:val="ListParagraph"/>
        <w:tabs>
          <w:tab w:val="left" w:pos="1418"/>
          <w:tab w:val="left" w:pos="1985"/>
        </w:tabs>
        <w:spacing w:line="480" w:lineRule="auto"/>
        <w:ind w:left="1418" w:firstLine="567"/>
        <w:jc w:val="both"/>
        <w:rPr>
          <w:rFonts w:asciiTheme="majorBidi" w:hAnsiTheme="majorBidi" w:cstheme="majorBidi"/>
          <w:bCs/>
          <w:szCs w:val="24"/>
        </w:rPr>
      </w:pPr>
      <w:r w:rsidRPr="001E2A19">
        <w:rPr>
          <w:rFonts w:asciiTheme="majorBidi" w:hAnsiTheme="majorBidi" w:cstheme="majorBidi"/>
          <w:bCs/>
          <w:szCs w:val="24"/>
        </w:rPr>
        <w:t>Triangulasi sumber untuk menguji kredibilitas data dilakukan dengan cara mengecek data yang telah diperoleh melalui beberapa sumber.</w:t>
      </w:r>
    </w:p>
    <w:p w:rsidR="00773657" w:rsidRPr="00AF6189" w:rsidRDefault="00773657" w:rsidP="00773657">
      <w:pPr>
        <w:pStyle w:val="ListParagraph"/>
        <w:numPr>
          <w:ilvl w:val="0"/>
          <w:numId w:val="16"/>
        </w:numPr>
        <w:tabs>
          <w:tab w:val="left" w:pos="1418"/>
        </w:tabs>
        <w:spacing w:line="480" w:lineRule="auto"/>
        <w:ind w:hanging="1527"/>
        <w:jc w:val="both"/>
        <w:rPr>
          <w:rFonts w:asciiTheme="majorBidi" w:hAnsiTheme="majorBidi" w:cstheme="majorBidi"/>
          <w:bCs/>
          <w:szCs w:val="24"/>
        </w:rPr>
      </w:pPr>
      <w:r w:rsidRPr="00AF6189">
        <w:rPr>
          <w:rFonts w:asciiTheme="majorBidi" w:hAnsiTheme="majorBidi" w:cstheme="majorBidi"/>
          <w:bCs/>
          <w:szCs w:val="24"/>
        </w:rPr>
        <w:t>Triangulasi Teknik</w:t>
      </w:r>
    </w:p>
    <w:p w:rsidR="00773657" w:rsidRDefault="00773657" w:rsidP="007E4907">
      <w:pPr>
        <w:pStyle w:val="ListParagraph"/>
        <w:tabs>
          <w:tab w:val="left" w:pos="709"/>
        </w:tabs>
        <w:spacing w:line="480" w:lineRule="auto"/>
        <w:ind w:left="1364" w:firstLine="621"/>
        <w:jc w:val="both"/>
        <w:rPr>
          <w:rFonts w:asciiTheme="majorBidi" w:hAnsiTheme="majorBidi" w:cstheme="majorBidi"/>
          <w:bCs/>
          <w:szCs w:val="24"/>
        </w:rPr>
      </w:pPr>
      <w:r w:rsidRPr="00AF6189">
        <w:rPr>
          <w:rFonts w:asciiTheme="majorBidi" w:hAnsiTheme="majorBidi" w:cstheme="majorBidi"/>
          <w:bCs/>
          <w:szCs w:val="24"/>
        </w:rPr>
        <w:t>Triangulasi teknik untuk menguji kredibilitas data dilakukan dengan cara mengecek data kepada sumber yang sama dengan teknik yang berbeda.</w:t>
      </w:r>
    </w:p>
    <w:p w:rsidR="00773657" w:rsidRPr="001E2A19" w:rsidRDefault="00773657" w:rsidP="00773657">
      <w:pPr>
        <w:pStyle w:val="ListParagraph"/>
        <w:numPr>
          <w:ilvl w:val="0"/>
          <w:numId w:val="16"/>
        </w:numPr>
        <w:tabs>
          <w:tab w:val="left" w:pos="709"/>
        </w:tabs>
        <w:spacing w:line="480" w:lineRule="auto"/>
        <w:ind w:left="1418" w:hanging="425"/>
        <w:jc w:val="both"/>
        <w:rPr>
          <w:rFonts w:asciiTheme="majorBidi" w:hAnsiTheme="majorBidi" w:cstheme="majorBidi"/>
          <w:bCs/>
          <w:szCs w:val="24"/>
        </w:rPr>
      </w:pPr>
      <w:r w:rsidRPr="001E2A19">
        <w:rPr>
          <w:rFonts w:asciiTheme="majorBidi" w:hAnsiTheme="majorBidi" w:cstheme="majorBidi"/>
          <w:bCs/>
          <w:szCs w:val="24"/>
        </w:rPr>
        <w:t>Triangulasi Waktu</w:t>
      </w:r>
    </w:p>
    <w:p w:rsidR="00773657" w:rsidRPr="00D565E2" w:rsidRDefault="00773657" w:rsidP="007E4907">
      <w:pPr>
        <w:pStyle w:val="ListParagraph"/>
        <w:tabs>
          <w:tab w:val="left" w:pos="709"/>
        </w:tabs>
        <w:spacing w:line="480" w:lineRule="auto"/>
        <w:ind w:left="1418" w:firstLine="567"/>
        <w:jc w:val="both"/>
        <w:rPr>
          <w:rFonts w:asciiTheme="majorBidi" w:hAnsiTheme="majorBidi" w:cstheme="majorBidi"/>
          <w:bCs/>
          <w:szCs w:val="24"/>
        </w:rPr>
      </w:pPr>
      <w:r w:rsidRPr="00AF6189">
        <w:rPr>
          <w:rFonts w:asciiTheme="majorBidi" w:hAnsiTheme="majorBidi" w:cstheme="majorBidi"/>
          <w:bCs/>
          <w:szCs w:val="24"/>
        </w:rPr>
        <w:t xml:space="preserve">Waktu juga sering mempengaruhi kredibilitas data. Dalam rangka pengujian kredibilitas data dapat dilakukan dengan cara </w:t>
      </w:r>
      <w:r w:rsidRPr="00AF6189">
        <w:rPr>
          <w:rFonts w:asciiTheme="majorBidi" w:hAnsiTheme="majorBidi" w:cstheme="majorBidi"/>
          <w:bCs/>
          <w:szCs w:val="24"/>
        </w:rPr>
        <w:lastRenderedPageBreak/>
        <w:t>melakukan pengecekan dengan wawancara, observasi atau teknik lain dalam waktu atau situasi yang berbeda.</w:t>
      </w:r>
      <w:r w:rsidRPr="00AF6189">
        <w:rPr>
          <w:rStyle w:val="FootnoteReference"/>
          <w:rFonts w:asciiTheme="majorBidi" w:hAnsiTheme="majorBidi" w:cstheme="majorBidi"/>
          <w:bCs/>
          <w:szCs w:val="24"/>
        </w:rPr>
        <w:footnoteReference w:id="33"/>
      </w:r>
    </w:p>
    <w:p w:rsidR="00773657" w:rsidRPr="001E2A19" w:rsidRDefault="00773657" w:rsidP="00773657">
      <w:pPr>
        <w:pStyle w:val="ListParagraph"/>
        <w:numPr>
          <w:ilvl w:val="0"/>
          <w:numId w:val="16"/>
        </w:numPr>
        <w:tabs>
          <w:tab w:val="left" w:pos="709"/>
          <w:tab w:val="left" w:pos="993"/>
          <w:tab w:val="left" w:pos="2127"/>
        </w:tabs>
        <w:spacing w:line="480" w:lineRule="auto"/>
        <w:ind w:left="1418" w:hanging="425"/>
        <w:jc w:val="both"/>
        <w:rPr>
          <w:rFonts w:asciiTheme="majorBidi" w:hAnsiTheme="majorBidi" w:cstheme="majorBidi"/>
          <w:bCs/>
          <w:szCs w:val="24"/>
        </w:rPr>
      </w:pPr>
      <w:r w:rsidRPr="001E2A19">
        <w:rPr>
          <w:rFonts w:asciiTheme="majorBidi" w:hAnsiTheme="majorBidi" w:cstheme="majorBidi"/>
          <w:bCs/>
          <w:szCs w:val="24"/>
        </w:rPr>
        <w:t>Pengecekan Sejawat</w:t>
      </w:r>
    </w:p>
    <w:p w:rsidR="00773657" w:rsidRPr="0026109E" w:rsidRDefault="007E4907" w:rsidP="0026109E">
      <w:pPr>
        <w:pStyle w:val="ListParagraph"/>
        <w:tabs>
          <w:tab w:val="left" w:pos="709"/>
        </w:tabs>
        <w:spacing w:line="480" w:lineRule="auto"/>
        <w:ind w:left="1418" w:firstLine="567"/>
        <w:jc w:val="both"/>
        <w:rPr>
          <w:rFonts w:asciiTheme="majorBidi" w:hAnsiTheme="majorBidi" w:cstheme="majorBidi"/>
          <w:bCs/>
          <w:szCs w:val="24"/>
        </w:rPr>
      </w:pPr>
      <w:r>
        <w:rPr>
          <w:rFonts w:asciiTheme="majorBidi" w:hAnsiTheme="majorBidi" w:cstheme="majorBidi"/>
          <w:bCs/>
          <w:szCs w:val="24"/>
        </w:rPr>
        <w:tab/>
      </w:r>
      <w:r w:rsidR="00773657" w:rsidRPr="00AF6189">
        <w:rPr>
          <w:rFonts w:asciiTheme="majorBidi" w:hAnsiTheme="majorBidi" w:cstheme="majorBidi"/>
          <w:bCs/>
          <w:szCs w:val="24"/>
        </w:rPr>
        <w:t>Menurut Moleong, pemeriksaan sejawat adalah “Teknik yang dilakukan dengan cara mengekspos hasil penelitian sementara atau hasil akhir yang diperoleh dalam bentuk diskusi analitik dengan rekan-rekan sejawat.</w:t>
      </w:r>
      <w:r w:rsidR="00773657" w:rsidRPr="00AF6189">
        <w:rPr>
          <w:rStyle w:val="FootnoteReference"/>
          <w:rFonts w:asciiTheme="majorBidi" w:hAnsiTheme="majorBidi" w:cstheme="majorBidi"/>
          <w:bCs/>
          <w:szCs w:val="24"/>
        </w:rPr>
        <w:footnoteReference w:id="34"/>
      </w:r>
    </w:p>
    <w:p w:rsidR="00773657" w:rsidRPr="001E2A19" w:rsidRDefault="00773657" w:rsidP="00773657">
      <w:pPr>
        <w:pStyle w:val="ListParagraph"/>
        <w:numPr>
          <w:ilvl w:val="0"/>
          <w:numId w:val="16"/>
        </w:numPr>
        <w:tabs>
          <w:tab w:val="left" w:pos="709"/>
        </w:tabs>
        <w:spacing w:line="480" w:lineRule="auto"/>
        <w:ind w:left="1418" w:hanging="425"/>
        <w:jc w:val="both"/>
        <w:rPr>
          <w:rFonts w:asciiTheme="majorBidi" w:hAnsiTheme="majorBidi" w:cstheme="majorBidi"/>
          <w:bCs/>
          <w:szCs w:val="24"/>
        </w:rPr>
      </w:pPr>
      <w:r w:rsidRPr="001E2A19">
        <w:rPr>
          <w:rFonts w:asciiTheme="majorBidi" w:hAnsiTheme="majorBidi" w:cstheme="majorBidi"/>
          <w:bCs/>
          <w:szCs w:val="24"/>
        </w:rPr>
        <w:t>Kajian Kasus Negatif</w:t>
      </w:r>
    </w:p>
    <w:p w:rsidR="0029503F" w:rsidRPr="00107BFB" w:rsidRDefault="00773657" w:rsidP="00107BFB">
      <w:pPr>
        <w:pStyle w:val="ListParagraph"/>
        <w:tabs>
          <w:tab w:val="left" w:pos="709"/>
        </w:tabs>
        <w:spacing w:line="480" w:lineRule="auto"/>
        <w:ind w:left="1418" w:firstLine="567"/>
        <w:jc w:val="both"/>
        <w:rPr>
          <w:rFonts w:asciiTheme="majorBidi" w:hAnsiTheme="majorBidi" w:cstheme="majorBidi"/>
          <w:bCs/>
          <w:szCs w:val="24"/>
        </w:rPr>
      </w:pPr>
      <w:r w:rsidRPr="00AF6189">
        <w:rPr>
          <w:rFonts w:asciiTheme="majorBidi" w:hAnsiTheme="majorBidi" w:cstheme="majorBidi"/>
          <w:bCs/>
          <w:szCs w:val="24"/>
        </w:rPr>
        <w:t>Kasus negatif adalah kasus yang tidak sesuai dengan atau berbeda dengan hasil penelitian hingga pada saat tertentu. Melakukan analisis kasus negatif berarti peneliti mencari data yang berbeda atau bahkan bertentangan d</w:t>
      </w:r>
      <w:r>
        <w:rPr>
          <w:rFonts w:asciiTheme="majorBidi" w:hAnsiTheme="majorBidi" w:cstheme="majorBidi"/>
          <w:bCs/>
          <w:szCs w:val="24"/>
        </w:rPr>
        <w:t>engan dat</w:t>
      </w:r>
      <w:r w:rsidR="00B44535">
        <w:rPr>
          <w:rFonts w:asciiTheme="majorBidi" w:hAnsiTheme="majorBidi" w:cstheme="majorBidi"/>
          <w:bCs/>
          <w:szCs w:val="24"/>
        </w:rPr>
        <w:t>a</w:t>
      </w:r>
      <w:r>
        <w:rPr>
          <w:rFonts w:asciiTheme="majorBidi" w:hAnsiTheme="majorBidi" w:cstheme="majorBidi"/>
          <w:bCs/>
          <w:szCs w:val="24"/>
        </w:rPr>
        <w:t xml:space="preserve"> yang telah ditemukan.</w:t>
      </w:r>
    </w:p>
    <w:p w:rsidR="00773657" w:rsidRPr="001E2A19" w:rsidRDefault="00773657" w:rsidP="00773657">
      <w:pPr>
        <w:pStyle w:val="ListParagraph"/>
        <w:numPr>
          <w:ilvl w:val="0"/>
          <w:numId w:val="16"/>
        </w:numPr>
        <w:tabs>
          <w:tab w:val="left" w:pos="709"/>
        </w:tabs>
        <w:spacing w:line="480" w:lineRule="auto"/>
        <w:ind w:left="1418" w:hanging="425"/>
        <w:jc w:val="both"/>
        <w:rPr>
          <w:rFonts w:asciiTheme="majorBidi" w:hAnsiTheme="majorBidi" w:cstheme="majorBidi"/>
          <w:bCs/>
          <w:szCs w:val="24"/>
        </w:rPr>
      </w:pPr>
      <w:r w:rsidRPr="001E2A19">
        <w:rPr>
          <w:rFonts w:asciiTheme="majorBidi" w:hAnsiTheme="majorBidi" w:cstheme="majorBidi"/>
          <w:bCs/>
          <w:szCs w:val="24"/>
        </w:rPr>
        <w:t xml:space="preserve">Mengadakan </w:t>
      </w:r>
      <w:r w:rsidRPr="001E2A19">
        <w:rPr>
          <w:rFonts w:asciiTheme="majorBidi" w:hAnsiTheme="majorBidi" w:cstheme="majorBidi"/>
          <w:bCs/>
          <w:i/>
          <w:iCs/>
          <w:szCs w:val="24"/>
        </w:rPr>
        <w:t>Member Check</w:t>
      </w:r>
    </w:p>
    <w:p w:rsidR="00107BFB" w:rsidRPr="00562B4F" w:rsidRDefault="00773657" w:rsidP="00562B4F">
      <w:pPr>
        <w:pStyle w:val="ListParagraph"/>
        <w:tabs>
          <w:tab w:val="left" w:pos="709"/>
        </w:tabs>
        <w:spacing w:line="480" w:lineRule="auto"/>
        <w:ind w:left="1418" w:firstLine="567"/>
        <w:jc w:val="both"/>
        <w:rPr>
          <w:rFonts w:asciiTheme="majorBidi" w:hAnsiTheme="majorBidi" w:cstheme="majorBidi"/>
          <w:bCs/>
          <w:szCs w:val="24"/>
        </w:rPr>
      </w:pPr>
      <w:r w:rsidRPr="00AF6189">
        <w:rPr>
          <w:rFonts w:asciiTheme="majorBidi" w:hAnsiTheme="majorBidi" w:cstheme="majorBidi"/>
          <w:bCs/>
          <w:szCs w:val="24"/>
        </w:rPr>
        <w:t>Member</w:t>
      </w:r>
      <w:r w:rsidRPr="00AF6189">
        <w:rPr>
          <w:rFonts w:asciiTheme="majorBidi" w:hAnsiTheme="majorBidi" w:cstheme="majorBidi"/>
          <w:bCs/>
          <w:i/>
          <w:iCs/>
          <w:szCs w:val="24"/>
        </w:rPr>
        <w:t xml:space="preserve"> check</w:t>
      </w:r>
      <w:r w:rsidRPr="00AF6189">
        <w:rPr>
          <w:rFonts w:asciiTheme="majorBidi" w:hAnsiTheme="majorBidi" w:cstheme="majorBidi"/>
          <w:bCs/>
          <w:szCs w:val="24"/>
        </w:rPr>
        <w:t xml:space="preserve"> adalah proses pengecekan data yang diperoleh peneliti kepada pemberi data. Tujuan </w:t>
      </w:r>
      <w:r w:rsidRPr="00AF6189">
        <w:rPr>
          <w:rFonts w:asciiTheme="majorBidi" w:hAnsiTheme="majorBidi" w:cstheme="majorBidi"/>
          <w:bCs/>
          <w:i/>
          <w:iCs/>
          <w:szCs w:val="24"/>
        </w:rPr>
        <w:t xml:space="preserve">member check </w:t>
      </w:r>
      <w:r w:rsidRPr="00AF6189">
        <w:rPr>
          <w:rFonts w:asciiTheme="majorBidi" w:hAnsiTheme="majorBidi" w:cstheme="majorBidi"/>
          <w:bCs/>
          <w:szCs w:val="24"/>
        </w:rPr>
        <w:t>adalah untuk mengetahui seberapa jauh data yang diperoleh sesuai dengan apa yang diberikan oleh pemberi data.</w:t>
      </w:r>
      <w:r w:rsidRPr="00AF6189">
        <w:rPr>
          <w:rStyle w:val="FootnoteReference"/>
          <w:rFonts w:asciiTheme="majorBidi" w:hAnsiTheme="majorBidi" w:cstheme="majorBidi"/>
          <w:bCs/>
          <w:szCs w:val="24"/>
        </w:rPr>
        <w:footnoteReference w:id="35"/>
      </w:r>
    </w:p>
    <w:p w:rsidR="00773657" w:rsidRPr="001D0491" w:rsidRDefault="00773657" w:rsidP="00773657">
      <w:pPr>
        <w:pStyle w:val="ListParagraph"/>
        <w:numPr>
          <w:ilvl w:val="0"/>
          <w:numId w:val="13"/>
        </w:numPr>
        <w:tabs>
          <w:tab w:val="left" w:pos="709"/>
        </w:tabs>
        <w:spacing w:line="480" w:lineRule="auto"/>
        <w:ind w:left="993" w:hanging="426"/>
        <w:jc w:val="both"/>
        <w:rPr>
          <w:rFonts w:asciiTheme="majorBidi" w:hAnsiTheme="majorBidi" w:cstheme="majorBidi"/>
          <w:b/>
          <w:i/>
          <w:iCs/>
          <w:szCs w:val="24"/>
        </w:rPr>
      </w:pPr>
      <w:r w:rsidRPr="007E4907">
        <w:rPr>
          <w:rFonts w:asciiTheme="majorBidi" w:hAnsiTheme="majorBidi" w:cstheme="majorBidi"/>
          <w:bCs/>
          <w:i/>
          <w:iCs/>
          <w:szCs w:val="24"/>
        </w:rPr>
        <w:t>Confirmability</w:t>
      </w:r>
      <w:r w:rsidRPr="007E4907">
        <w:rPr>
          <w:rFonts w:asciiTheme="majorBidi" w:hAnsiTheme="majorBidi" w:cstheme="majorBidi"/>
          <w:bCs/>
          <w:szCs w:val="24"/>
        </w:rPr>
        <w:t xml:space="preserve"> (Objektivitas</w:t>
      </w:r>
      <w:r w:rsidRPr="00AF6189">
        <w:rPr>
          <w:rFonts w:asciiTheme="majorBidi" w:hAnsiTheme="majorBidi" w:cstheme="majorBidi"/>
          <w:b/>
          <w:szCs w:val="24"/>
        </w:rPr>
        <w:t>)</w:t>
      </w:r>
    </w:p>
    <w:p w:rsidR="00562B4F" w:rsidRPr="00562B4F" w:rsidRDefault="00773657" w:rsidP="00562B4F">
      <w:pPr>
        <w:pStyle w:val="ListParagraph"/>
        <w:tabs>
          <w:tab w:val="left" w:pos="709"/>
        </w:tabs>
        <w:spacing w:line="480" w:lineRule="auto"/>
        <w:ind w:left="993" w:firstLine="567"/>
        <w:jc w:val="both"/>
        <w:rPr>
          <w:rFonts w:asciiTheme="majorBidi" w:hAnsiTheme="majorBidi" w:cstheme="majorBidi"/>
          <w:bCs/>
          <w:szCs w:val="24"/>
        </w:rPr>
      </w:pPr>
      <w:r w:rsidRPr="001D0491">
        <w:rPr>
          <w:rFonts w:asciiTheme="majorBidi" w:hAnsiTheme="majorBidi" w:cstheme="majorBidi"/>
          <w:bCs/>
          <w:szCs w:val="24"/>
        </w:rPr>
        <w:t xml:space="preserve">Adalah kriteria untuk menilai kualitas hasil penelitian dengan penulusurannya atau pelacakan catatan atau lapangan data lapangan dan </w:t>
      </w:r>
      <w:r w:rsidRPr="001D0491">
        <w:rPr>
          <w:rFonts w:asciiTheme="majorBidi" w:hAnsiTheme="majorBidi" w:cstheme="majorBidi"/>
          <w:bCs/>
          <w:szCs w:val="24"/>
        </w:rPr>
        <w:lastRenderedPageBreak/>
        <w:t xml:space="preserve">koherensinya dalam interpretasi. </w:t>
      </w:r>
      <w:r w:rsidRPr="001D0491">
        <w:rPr>
          <w:rFonts w:asciiTheme="majorBidi" w:hAnsiTheme="majorBidi" w:cstheme="majorBidi"/>
          <w:bCs/>
          <w:i/>
          <w:iCs/>
          <w:szCs w:val="24"/>
        </w:rPr>
        <w:t>Corfirmability</w:t>
      </w:r>
      <w:r w:rsidRPr="001D0491">
        <w:rPr>
          <w:rFonts w:asciiTheme="majorBidi" w:hAnsiTheme="majorBidi" w:cstheme="majorBidi"/>
          <w:bCs/>
          <w:szCs w:val="24"/>
        </w:rPr>
        <w:t xml:space="preserve"> (Objektivitas) bermakna sebagai proses kerja yang dilakukan untuk mencapai kondisi objektif. Adapun kreteria objektif, jika memenuhi syarat minimum sebagai berikut:</w:t>
      </w:r>
    </w:p>
    <w:p w:rsidR="00773657" w:rsidRPr="001D0491" w:rsidRDefault="00773657" w:rsidP="00773657">
      <w:pPr>
        <w:pStyle w:val="ListParagraph"/>
        <w:numPr>
          <w:ilvl w:val="0"/>
          <w:numId w:val="14"/>
        </w:numPr>
        <w:tabs>
          <w:tab w:val="left" w:pos="709"/>
        </w:tabs>
        <w:spacing w:line="480" w:lineRule="auto"/>
        <w:ind w:left="1418" w:hanging="425"/>
        <w:jc w:val="both"/>
        <w:rPr>
          <w:rFonts w:asciiTheme="majorBidi" w:hAnsiTheme="majorBidi" w:cstheme="majorBidi"/>
          <w:bCs/>
          <w:szCs w:val="24"/>
        </w:rPr>
      </w:pPr>
      <w:r w:rsidRPr="00AF6189">
        <w:rPr>
          <w:rFonts w:asciiTheme="majorBidi" w:hAnsiTheme="majorBidi" w:cstheme="majorBidi"/>
          <w:bCs/>
          <w:szCs w:val="24"/>
        </w:rPr>
        <w:t>Desain penelitian dibuat secara baik dan benar.</w:t>
      </w:r>
    </w:p>
    <w:p w:rsidR="00773657" w:rsidRPr="001D0491" w:rsidRDefault="00773657" w:rsidP="00773657">
      <w:pPr>
        <w:pStyle w:val="ListParagraph"/>
        <w:numPr>
          <w:ilvl w:val="0"/>
          <w:numId w:val="14"/>
        </w:numPr>
        <w:tabs>
          <w:tab w:val="left" w:pos="709"/>
        </w:tabs>
        <w:spacing w:line="480" w:lineRule="auto"/>
        <w:ind w:left="1418" w:hanging="425"/>
        <w:jc w:val="both"/>
        <w:rPr>
          <w:rFonts w:asciiTheme="majorBidi" w:hAnsiTheme="majorBidi" w:cstheme="majorBidi"/>
          <w:bCs/>
          <w:szCs w:val="24"/>
        </w:rPr>
      </w:pPr>
      <w:r w:rsidRPr="001D0491">
        <w:rPr>
          <w:rFonts w:asciiTheme="majorBidi" w:hAnsiTheme="majorBidi" w:cstheme="majorBidi"/>
          <w:bCs/>
          <w:szCs w:val="24"/>
        </w:rPr>
        <w:t>Fokus penelitian tepat.</w:t>
      </w:r>
    </w:p>
    <w:p w:rsidR="00773657" w:rsidRPr="001D0491" w:rsidRDefault="00773657" w:rsidP="00773657">
      <w:pPr>
        <w:pStyle w:val="ListParagraph"/>
        <w:numPr>
          <w:ilvl w:val="0"/>
          <w:numId w:val="14"/>
        </w:numPr>
        <w:tabs>
          <w:tab w:val="left" w:pos="709"/>
        </w:tabs>
        <w:spacing w:line="480" w:lineRule="auto"/>
        <w:ind w:left="1418" w:hanging="425"/>
        <w:jc w:val="both"/>
        <w:rPr>
          <w:rFonts w:asciiTheme="majorBidi" w:hAnsiTheme="majorBidi" w:cstheme="majorBidi"/>
          <w:bCs/>
          <w:szCs w:val="24"/>
        </w:rPr>
      </w:pPr>
      <w:r w:rsidRPr="001D0491">
        <w:rPr>
          <w:rFonts w:asciiTheme="majorBidi" w:hAnsiTheme="majorBidi" w:cstheme="majorBidi"/>
          <w:bCs/>
          <w:szCs w:val="24"/>
        </w:rPr>
        <w:t>Kajian literatur yang relevan.</w:t>
      </w:r>
    </w:p>
    <w:p w:rsidR="00773657" w:rsidRPr="001D0491" w:rsidRDefault="00773657" w:rsidP="00773657">
      <w:pPr>
        <w:pStyle w:val="ListParagraph"/>
        <w:numPr>
          <w:ilvl w:val="0"/>
          <w:numId w:val="14"/>
        </w:numPr>
        <w:tabs>
          <w:tab w:val="left" w:pos="709"/>
        </w:tabs>
        <w:spacing w:line="480" w:lineRule="auto"/>
        <w:ind w:left="1418" w:hanging="425"/>
        <w:jc w:val="both"/>
        <w:rPr>
          <w:rFonts w:asciiTheme="majorBidi" w:hAnsiTheme="majorBidi" w:cstheme="majorBidi"/>
          <w:bCs/>
          <w:szCs w:val="24"/>
        </w:rPr>
      </w:pPr>
      <w:r w:rsidRPr="001D0491">
        <w:rPr>
          <w:rFonts w:asciiTheme="majorBidi" w:hAnsiTheme="majorBidi" w:cstheme="majorBidi"/>
          <w:bCs/>
          <w:szCs w:val="24"/>
        </w:rPr>
        <w:t>Instrumen dan cara pendataan yang akurat.</w:t>
      </w:r>
    </w:p>
    <w:p w:rsidR="00773657" w:rsidRPr="001D0491" w:rsidRDefault="00773657" w:rsidP="00773657">
      <w:pPr>
        <w:pStyle w:val="ListParagraph"/>
        <w:numPr>
          <w:ilvl w:val="0"/>
          <w:numId w:val="14"/>
        </w:numPr>
        <w:tabs>
          <w:tab w:val="left" w:pos="709"/>
        </w:tabs>
        <w:spacing w:line="480" w:lineRule="auto"/>
        <w:ind w:left="1418" w:hanging="425"/>
        <w:jc w:val="both"/>
        <w:rPr>
          <w:rFonts w:asciiTheme="majorBidi" w:hAnsiTheme="majorBidi" w:cstheme="majorBidi"/>
          <w:bCs/>
          <w:szCs w:val="24"/>
        </w:rPr>
      </w:pPr>
      <w:r w:rsidRPr="001D0491">
        <w:rPr>
          <w:rFonts w:asciiTheme="majorBidi" w:hAnsiTheme="majorBidi" w:cstheme="majorBidi"/>
          <w:bCs/>
          <w:szCs w:val="24"/>
        </w:rPr>
        <w:t>Teknik pengumpulan data yang sesuai dengan fokus permasalahan penelitian.</w:t>
      </w:r>
    </w:p>
    <w:p w:rsidR="00773657" w:rsidRPr="001D0491" w:rsidRDefault="00773657" w:rsidP="00773657">
      <w:pPr>
        <w:pStyle w:val="ListParagraph"/>
        <w:numPr>
          <w:ilvl w:val="0"/>
          <w:numId w:val="14"/>
        </w:numPr>
        <w:tabs>
          <w:tab w:val="left" w:pos="709"/>
        </w:tabs>
        <w:spacing w:line="480" w:lineRule="auto"/>
        <w:ind w:left="1418" w:hanging="425"/>
        <w:jc w:val="both"/>
        <w:rPr>
          <w:rFonts w:asciiTheme="majorBidi" w:hAnsiTheme="majorBidi" w:cstheme="majorBidi"/>
          <w:bCs/>
          <w:szCs w:val="24"/>
        </w:rPr>
      </w:pPr>
      <w:r w:rsidRPr="001D0491">
        <w:rPr>
          <w:rFonts w:asciiTheme="majorBidi" w:hAnsiTheme="majorBidi" w:cstheme="majorBidi"/>
          <w:bCs/>
          <w:szCs w:val="24"/>
        </w:rPr>
        <w:t>Analisis data dilakukan secara benar.</w:t>
      </w:r>
    </w:p>
    <w:p w:rsidR="00773657" w:rsidRPr="001D0491" w:rsidRDefault="00773657" w:rsidP="00773657">
      <w:pPr>
        <w:pStyle w:val="ListParagraph"/>
        <w:numPr>
          <w:ilvl w:val="0"/>
          <w:numId w:val="14"/>
        </w:numPr>
        <w:tabs>
          <w:tab w:val="left" w:pos="709"/>
        </w:tabs>
        <w:spacing w:line="480" w:lineRule="auto"/>
        <w:ind w:left="1418" w:hanging="425"/>
        <w:jc w:val="both"/>
        <w:rPr>
          <w:rFonts w:asciiTheme="majorBidi" w:hAnsiTheme="majorBidi" w:cstheme="majorBidi"/>
          <w:bCs/>
          <w:szCs w:val="24"/>
        </w:rPr>
      </w:pPr>
      <w:r w:rsidRPr="001D0491">
        <w:rPr>
          <w:rFonts w:asciiTheme="majorBidi" w:hAnsiTheme="majorBidi" w:cstheme="majorBidi"/>
          <w:bCs/>
          <w:szCs w:val="24"/>
        </w:rPr>
        <w:t>Hasil penelitian bermanfaat bagi pengembangan ilmu pengetahuan.</w:t>
      </w:r>
      <w:r w:rsidRPr="00AF6189">
        <w:rPr>
          <w:rStyle w:val="FootnoteReference"/>
          <w:rFonts w:asciiTheme="majorBidi" w:hAnsiTheme="majorBidi" w:cstheme="majorBidi"/>
          <w:bCs/>
          <w:szCs w:val="24"/>
        </w:rPr>
        <w:footnoteReference w:id="36"/>
      </w:r>
    </w:p>
    <w:p w:rsidR="00773657" w:rsidRPr="007E4907" w:rsidRDefault="00773657" w:rsidP="00773657">
      <w:pPr>
        <w:pStyle w:val="ListParagraph"/>
        <w:numPr>
          <w:ilvl w:val="0"/>
          <w:numId w:val="13"/>
        </w:numPr>
        <w:tabs>
          <w:tab w:val="left" w:pos="709"/>
        </w:tabs>
        <w:spacing w:line="480" w:lineRule="auto"/>
        <w:ind w:left="993" w:hanging="426"/>
        <w:jc w:val="both"/>
        <w:rPr>
          <w:rFonts w:asciiTheme="majorBidi" w:hAnsiTheme="majorBidi" w:cstheme="majorBidi"/>
          <w:bCs/>
          <w:szCs w:val="24"/>
        </w:rPr>
      </w:pPr>
      <w:r w:rsidRPr="007E4907">
        <w:rPr>
          <w:rFonts w:asciiTheme="majorBidi" w:hAnsiTheme="majorBidi" w:cstheme="majorBidi"/>
          <w:bCs/>
          <w:i/>
          <w:iCs/>
          <w:szCs w:val="24"/>
        </w:rPr>
        <w:t xml:space="preserve">Transferability </w:t>
      </w:r>
      <w:r w:rsidRPr="007E4907">
        <w:rPr>
          <w:rFonts w:asciiTheme="majorBidi" w:hAnsiTheme="majorBidi" w:cstheme="majorBidi"/>
          <w:bCs/>
          <w:szCs w:val="24"/>
        </w:rPr>
        <w:t>(Kesahehan External)</w:t>
      </w:r>
    </w:p>
    <w:p w:rsidR="00773657" w:rsidRPr="001D0491" w:rsidRDefault="00773657" w:rsidP="007E4907">
      <w:pPr>
        <w:pStyle w:val="ListParagraph"/>
        <w:tabs>
          <w:tab w:val="left" w:pos="709"/>
        </w:tabs>
        <w:spacing w:line="480" w:lineRule="auto"/>
        <w:ind w:left="993" w:firstLine="567"/>
        <w:jc w:val="both"/>
        <w:rPr>
          <w:rFonts w:asciiTheme="majorBidi" w:hAnsiTheme="majorBidi" w:cstheme="majorBidi"/>
          <w:b/>
          <w:szCs w:val="24"/>
        </w:rPr>
      </w:pPr>
      <w:r w:rsidRPr="001D0491">
        <w:rPr>
          <w:rFonts w:asciiTheme="majorBidi" w:hAnsiTheme="majorBidi" w:cstheme="majorBidi"/>
          <w:bCs/>
          <w:szCs w:val="24"/>
        </w:rPr>
        <w:t>Artinya bahwa penelitian yang dilakukan dalam kontek tertentu dapat diaplikasikan atau ditransfer pada kontek lain. Dalam penelitian ini, terungkap segala sesuatu yang dibutuhkan oleh pembaca agar dapat memahami temuan yang telah diperoleh peneliti. Bila pembaca laporan penelitian memperoleh gambaran yang sedemikian jelasnya, “ semacam apa” suatu hasil penelitian dapat diberlakukan (</w:t>
      </w:r>
      <w:r w:rsidRPr="001D0491">
        <w:rPr>
          <w:rFonts w:asciiTheme="majorBidi" w:hAnsiTheme="majorBidi" w:cstheme="majorBidi"/>
          <w:bCs/>
          <w:i/>
          <w:iCs/>
          <w:szCs w:val="24"/>
        </w:rPr>
        <w:t>Transferability</w:t>
      </w:r>
      <w:r w:rsidRPr="001D0491">
        <w:rPr>
          <w:rFonts w:asciiTheme="majorBidi" w:hAnsiTheme="majorBidi" w:cstheme="majorBidi"/>
          <w:bCs/>
          <w:szCs w:val="24"/>
        </w:rPr>
        <w:t xml:space="preserve">), maka laporan tersebut memenuhi standar </w:t>
      </w:r>
      <w:r w:rsidRPr="001D0491">
        <w:rPr>
          <w:rFonts w:asciiTheme="majorBidi" w:hAnsiTheme="majorBidi" w:cstheme="majorBidi"/>
          <w:bCs/>
          <w:i/>
          <w:iCs/>
          <w:szCs w:val="24"/>
        </w:rPr>
        <w:t xml:space="preserve">transferabilitas. </w:t>
      </w:r>
      <w:r w:rsidRPr="001D0491">
        <w:rPr>
          <w:rFonts w:asciiTheme="majorBidi" w:hAnsiTheme="majorBidi" w:cstheme="majorBidi"/>
          <w:bCs/>
          <w:szCs w:val="24"/>
        </w:rPr>
        <w:t xml:space="preserve">Oleh karena itu, supaya orang lain dapat memahami hasil penelitian kualitatif sehingga </w:t>
      </w:r>
      <w:r w:rsidRPr="001D0491">
        <w:rPr>
          <w:rFonts w:asciiTheme="majorBidi" w:hAnsiTheme="majorBidi" w:cstheme="majorBidi"/>
          <w:bCs/>
          <w:szCs w:val="24"/>
        </w:rPr>
        <w:lastRenderedPageBreak/>
        <w:t>ada kemungkinan untuk menerapkan hasil penelitian tersebut, maka peneliti dalam membuat laporannya harus memberikan uraian yang rinci, jelas, sistematis, dan dapat dipercaya. Dengan demikian maka pembaca menjadi jelas atas hasil penelitian tersebut, sehingga dapat memutuskan dapat atau tidaknya untuk mengaplikasikan hasil penelitian tersebut di tempat lain.</w:t>
      </w:r>
      <w:r w:rsidRPr="00AF6189">
        <w:rPr>
          <w:rStyle w:val="FootnoteReference"/>
          <w:rFonts w:asciiTheme="majorBidi" w:hAnsiTheme="majorBidi" w:cstheme="majorBidi"/>
          <w:bCs/>
          <w:szCs w:val="24"/>
        </w:rPr>
        <w:footnoteReference w:id="37"/>
      </w:r>
    </w:p>
    <w:p w:rsidR="00773657" w:rsidRPr="00435594" w:rsidRDefault="00773657" w:rsidP="00773657">
      <w:pPr>
        <w:pStyle w:val="ListParagraph"/>
        <w:numPr>
          <w:ilvl w:val="0"/>
          <w:numId w:val="13"/>
        </w:numPr>
        <w:tabs>
          <w:tab w:val="left" w:pos="709"/>
        </w:tabs>
        <w:spacing w:line="480" w:lineRule="auto"/>
        <w:ind w:left="993" w:hanging="426"/>
        <w:jc w:val="both"/>
        <w:rPr>
          <w:rFonts w:asciiTheme="majorBidi" w:hAnsiTheme="majorBidi" w:cstheme="majorBidi"/>
          <w:bCs/>
          <w:szCs w:val="24"/>
        </w:rPr>
      </w:pPr>
      <w:r w:rsidRPr="00435594">
        <w:rPr>
          <w:rFonts w:asciiTheme="majorBidi" w:hAnsiTheme="majorBidi" w:cstheme="majorBidi"/>
          <w:bCs/>
          <w:i/>
          <w:iCs/>
          <w:szCs w:val="24"/>
        </w:rPr>
        <w:t xml:space="preserve">Dependenbility </w:t>
      </w:r>
      <w:r w:rsidRPr="00435594">
        <w:rPr>
          <w:rFonts w:asciiTheme="majorBidi" w:hAnsiTheme="majorBidi" w:cstheme="majorBidi"/>
          <w:bCs/>
          <w:szCs w:val="24"/>
        </w:rPr>
        <w:t>(Keterandalan)</w:t>
      </w:r>
    </w:p>
    <w:p w:rsidR="00773657" w:rsidRDefault="00773657" w:rsidP="00435594">
      <w:pPr>
        <w:pStyle w:val="ListParagraph"/>
        <w:tabs>
          <w:tab w:val="left" w:pos="709"/>
        </w:tabs>
        <w:spacing w:line="480" w:lineRule="auto"/>
        <w:ind w:left="993" w:firstLine="567"/>
        <w:jc w:val="both"/>
        <w:rPr>
          <w:rFonts w:asciiTheme="majorBidi" w:hAnsiTheme="majorBidi" w:cstheme="majorBidi"/>
          <w:bCs/>
          <w:szCs w:val="24"/>
        </w:rPr>
      </w:pPr>
      <w:r w:rsidRPr="001D0491">
        <w:rPr>
          <w:rFonts w:asciiTheme="majorBidi" w:hAnsiTheme="majorBidi" w:cstheme="majorBidi"/>
          <w:bCs/>
          <w:szCs w:val="24"/>
        </w:rPr>
        <w:t xml:space="preserve">Adalah kriteria untuk penelitian kualitatif apakah proses penelitian bermutu atau tidak. Cara untuk menetapkan bahwa penelitian dapat dipertanggungjawabkan. Proses penelitian yang benar ialah dengan audit depenbilitas, guna mengkaji kegiatan yang dilakukan penelitian. Untuk menguji dan tercapai </w:t>
      </w:r>
      <w:r w:rsidRPr="001D0491">
        <w:rPr>
          <w:rFonts w:asciiTheme="majorBidi" w:hAnsiTheme="majorBidi" w:cstheme="majorBidi"/>
          <w:bCs/>
          <w:i/>
          <w:iCs/>
          <w:szCs w:val="24"/>
        </w:rPr>
        <w:t>Dependenbility</w:t>
      </w:r>
      <w:r w:rsidRPr="001D0491">
        <w:rPr>
          <w:rFonts w:asciiTheme="majorBidi" w:hAnsiTheme="majorBidi" w:cstheme="majorBidi"/>
          <w:bCs/>
          <w:szCs w:val="24"/>
        </w:rPr>
        <w:t xml:space="preserve"> atau keterandalan data penelitian, jika dua atau beberapa kali penelitian dengan fokus masalah yang sama diulang penelitiannya dalam suatu kondisi yang sama dan hasil yang esensialnya sama, maka dikatakan mamiliki keterandalan yang tinggi. Jadi, standar ini untuk mengecek apakah hasil penelitian kualitatif bermutu atau tidak.</w:t>
      </w:r>
    </w:p>
    <w:p w:rsidR="00773657" w:rsidRDefault="00773657" w:rsidP="00435594">
      <w:pPr>
        <w:pStyle w:val="ListParagraph"/>
        <w:tabs>
          <w:tab w:val="left" w:pos="709"/>
        </w:tabs>
        <w:spacing w:line="480" w:lineRule="auto"/>
        <w:ind w:left="993" w:firstLine="567"/>
        <w:jc w:val="both"/>
        <w:rPr>
          <w:rFonts w:asciiTheme="majorBidi" w:hAnsiTheme="majorBidi" w:cstheme="majorBidi"/>
          <w:bCs/>
          <w:szCs w:val="24"/>
        </w:rPr>
      </w:pPr>
      <w:r w:rsidRPr="001D0491">
        <w:rPr>
          <w:rFonts w:asciiTheme="majorBidi" w:hAnsiTheme="majorBidi" w:cstheme="majorBidi"/>
          <w:bCs/>
          <w:szCs w:val="24"/>
        </w:rPr>
        <w:t>Suatu teknik utama untuk menilai standar dependabilitas ini adalah dengan melakukan audit dependabilitas oleh seorang atau beberapa orang auditor independen dengan jelas melakukan review semua jejak kegiatan proses penelitian.</w:t>
      </w:r>
    </w:p>
    <w:p w:rsidR="00562B4F" w:rsidRPr="001D0491" w:rsidRDefault="00562B4F" w:rsidP="00435594">
      <w:pPr>
        <w:pStyle w:val="ListParagraph"/>
        <w:tabs>
          <w:tab w:val="left" w:pos="709"/>
        </w:tabs>
        <w:spacing w:line="480" w:lineRule="auto"/>
        <w:ind w:left="993" w:firstLine="567"/>
        <w:jc w:val="both"/>
        <w:rPr>
          <w:rFonts w:asciiTheme="majorBidi" w:hAnsiTheme="majorBidi" w:cstheme="majorBidi"/>
          <w:b/>
          <w:szCs w:val="24"/>
        </w:rPr>
      </w:pPr>
    </w:p>
    <w:p w:rsidR="00773657" w:rsidRPr="00435594" w:rsidRDefault="00773657" w:rsidP="00773657">
      <w:pPr>
        <w:pStyle w:val="ListParagraph"/>
        <w:numPr>
          <w:ilvl w:val="0"/>
          <w:numId w:val="9"/>
        </w:numPr>
        <w:spacing w:line="480" w:lineRule="auto"/>
        <w:ind w:left="426" w:hanging="426"/>
        <w:jc w:val="both"/>
        <w:rPr>
          <w:rFonts w:asciiTheme="majorBidi" w:hAnsiTheme="majorBidi" w:cstheme="majorBidi"/>
          <w:szCs w:val="24"/>
        </w:rPr>
      </w:pPr>
      <w:r w:rsidRPr="00435594">
        <w:rPr>
          <w:rFonts w:asciiTheme="majorBidi" w:hAnsiTheme="majorBidi" w:cstheme="majorBidi"/>
          <w:szCs w:val="24"/>
        </w:rPr>
        <w:lastRenderedPageBreak/>
        <w:t>Tahap-Tahap Penelitian</w:t>
      </w:r>
    </w:p>
    <w:p w:rsidR="00773657" w:rsidRPr="001D0491" w:rsidRDefault="00773657" w:rsidP="00773657">
      <w:pPr>
        <w:pStyle w:val="ListParagraph"/>
        <w:numPr>
          <w:ilvl w:val="0"/>
          <w:numId w:val="12"/>
        </w:numPr>
        <w:spacing w:line="480" w:lineRule="auto"/>
        <w:ind w:left="851" w:hanging="425"/>
        <w:contextualSpacing w:val="0"/>
        <w:jc w:val="both"/>
        <w:rPr>
          <w:rFonts w:asciiTheme="majorBidi" w:hAnsiTheme="majorBidi" w:cstheme="majorBidi"/>
          <w:szCs w:val="24"/>
        </w:rPr>
      </w:pPr>
      <w:r w:rsidRPr="00AF6189">
        <w:rPr>
          <w:rFonts w:asciiTheme="majorBidi" w:hAnsiTheme="majorBidi" w:cstheme="majorBidi"/>
          <w:szCs w:val="24"/>
        </w:rPr>
        <w:t>Tahap Pendahuluan/Persiapan</w:t>
      </w:r>
    </w:p>
    <w:p w:rsidR="00773657" w:rsidRPr="001D0491" w:rsidRDefault="00773657" w:rsidP="00773657">
      <w:pPr>
        <w:pStyle w:val="ListParagraph"/>
        <w:spacing w:line="480" w:lineRule="auto"/>
        <w:ind w:left="851" w:firstLine="567"/>
        <w:contextualSpacing w:val="0"/>
        <w:jc w:val="both"/>
        <w:rPr>
          <w:rFonts w:asciiTheme="majorBidi" w:hAnsiTheme="majorBidi" w:cstheme="majorBidi"/>
          <w:szCs w:val="24"/>
        </w:rPr>
      </w:pPr>
      <w:r w:rsidRPr="001D0491">
        <w:rPr>
          <w:rFonts w:asciiTheme="majorBidi" w:hAnsiTheme="majorBidi" w:cstheme="majorBidi"/>
          <w:szCs w:val="24"/>
        </w:rPr>
        <w:t>Pada tahap ini peneliti mulai mengumpulkan buku-buku yang berkaitan dengan metode. Tahap ini dilakukan pula proses penyusunan proposal, seminar, sampai akhirnya disetujui oleh pembimbing.</w:t>
      </w:r>
    </w:p>
    <w:p w:rsidR="00773657" w:rsidRPr="001D0491" w:rsidRDefault="00773657" w:rsidP="00435594">
      <w:pPr>
        <w:pStyle w:val="ListParagraph"/>
        <w:numPr>
          <w:ilvl w:val="0"/>
          <w:numId w:val="12"/>
        </w:numPr>
        <w:tabs>
          <w:tab w:val="left" w:pos="851"/>
        </w:tabs>
        <w:spacing w:line="480" w:lineRule="auto"/>
        <w:ind w:left="851" w:hanging="426"/>
        <w:contextualSpacing w:val="0"/>
        <w:jc w:val="both"/>
        <w:rPr>
          <w:rFonts w:asciiTheme="majorBidi" w:hAnsiTheme="majorBidi" w:cstheme="majorBidi"/>
          <w:szCs w:val="24"/>
        </w:rPr>
      </w:pPr>
      <w:r w:rsidRPr="00AF6189">
        <w:rPr>
          <w:rFonts w:asciiTheme="majorBidi" w:hAnsiTheme="majorBidi" w:cstheme="majorBidi"/>
          <w:szCs w:val="24"/>
        </w:rPr>
        <w:t>Tahap Pelaksanaan</w:t>
      </w:r>
    </w:p>
    <w:p w:rsidR="0029503F" w:rsidRPr="00107BFB" w:rsidRDefault="00773657" w:rsidP="00107BFB">
      <w:pPr>
        <w:pStyle w:val="ListParagraph"/>
        <w:spacing w:line="480" w:lineRule="auto"/>
        <w:ind w:left="851" w:firstLine="567"/>
        <w:contextualSpacing w:val="0"/>
        <w:jc w:val="both"/>
        <w:rPr>
          <w:rFonts w:asciiTheme="majorBidi" w:hAnsiTheme="majorBidi" w:cstheme="majorBidi"/>
          <w:szCs w:val="24"/>
        </w:rPr>
      </w:pPr>
      <w:r w:rsidRPr="001D0491">
        <w:rPr>
          <w:rFonts w:asciiTheme="majorBidi" w:hAnsiTheme="majorBidi" w:cstheme="majorBidi"/>
          <w:szCs w:val="24"/>
        </w:rPr>
        <w:t>Tahap ini dilakukan dengan cara mengumpulkan data-data yang berkaitan dengan fokus penelitian dari lokasi penelitian dengan metode observasi, wawancara dan dokumentasi.</w:t>
      </w:r>
    </w:p>
    <w:p w:rsidR="00773657" w:rsidRPr="001D0491" w:rsidRDefault="00773657" w:rsidP="00773657">
      <w:pPr>
        <w:pStyle w:val="ListParagraph"/>
        <w:numPr>
          <w:ilvl w:val="0"/>
          <w:numId w:val="12"/>
        </w:numPr>
        <w:spacing w:line="480" w:lineRule="auto"/>
        <w:ind w:left="851" w:hanging="426"/>
        <w:contextualSpacing w:val="0"/>
        <w:jc w:val="both"/>
        <w:rPr>
          <w:rFonts w:asciiTheme="majorBidi" w:hAnsiTheme="majorBidi" w:cstheme="majorBidi"/>
          <w:szCs w:val="24"/>
        </w:rPr>
      </w:pPr>
      <w:r w:rsidRPr="00AF6189">
        <w:rPr>
          <w:rFonts w:asciiTheme="majorBidi" w:hAnsiTheme="majorBidi" w:cstheme="majorBidi"/>
          <w:szCs w:val="24"/>
        </w:rPr>
        <w:t>Tahap Analisis Data</w:t>
      </w:r>
    </w:p>
    <w:p w:rsidR="00773657" w:rsidRPr="001D0491" w:rsidRDefault="00773657" w:rsidP="00773657">
      <w:pPr>
        <w:pStyle w:val="ListParagraph"/>
        <w:spacing w:line="480" w:lineRule="auto"/>
        <w:ind w:left="851" w:firstLine="567"/>
        <w:contextualSpacing w:val="0"/>
        <w:jc w:val="both"/>
        <w:rPr>
          <w:rFonts w:asciiTheme="majorBidi" w:hAnsiTheme="majorBidi" w:cstheme="majorBidi"/>
          <w:szCs w:val="24"/>
        </w:rPr>
      </w:pPr>
      <w:r w:rsidRPr="001D0491">
        <w:rPr>
          <w:rFonts w:asciiTheme="majorBidi" w:hAnsiTheme="majorBidi" w:cstheme="majorBidi"/>
          <w:szCs w:val="24"/>
        </w:rPr>
        <w:t>Pada tahap ini penulis menyusun semua data yang telah terkumpul secara sistematis dan terinci sehingga data tersebut mudah difahami dan temuannya dapat diinformasikan kepada orang lain secara jelas.</w:t>
      </w:r>
    </w:p>
    <w:p w:rsidR="00773657" w:rsidRPr="001D0491" w:rsidRDefault="00773657" w:rsidP="00773657">
      <w:pPr>
        <w:pStyle w:val="ListParagraph"/>
        <w:numPr>
          <w:ilvl w:val="0"/>
          <w:numId w:val="12"/>
        </w:numPr>
        <w:spacing w:line="480" w:lineRule="auto"/>
        <w:ind w:left="851" w:hanging="425"/>
        <w:contextualSpacing w:val="0"/>
        <w:jc w:val="both"/>
        <w:rPr>
          <w:rFonts w:asciiTheme="majorBidi" w:hAnsiTheme="majorBidi" w:cstheme="majorBidi"/>
          <w:szCs w:val="24"/>
        </w:rPr>
      </w:pPr>
      <w:r w:rsidRPr="00AF6189">
        <w:rPr>
          <w:rFonts w:asciiTheme="majorBidi" w:hAnsiTheme="majorBidi" w:cstheme="majorBidi"/>
          <w:szCs w:val="24"/>
        </w:rPr>
        <w:t>Tahap Pelaporan</w:t>
      </w:r>
    </w:p>
    <w:p w:rsidR="00773657" w:rsidRPr="001D0491" w:rsidRDefault="00773657" w:rsidP="00773657">
      <w:pPr>
        <w:pStyle w:val="ListParagraph"/>
        <w:spacing w:line="480" w:lineRule="auto"/>
        <w:ind w:left="851" w:firstLine="567"/>
        <w:contextualSpacing w:val="0"/>
        <w:jc w:val="both"/>
        <w:rPr>
          <w:rFonts w:asciiTheme="majorBidi" w:hAnsiTheme="majorBidi" w:cstheme="majorBidi"/>
          <w:szCs w:val="24"/>
        </w:rPr>
      </w:pPr>
      <w:r w:rsidRPr="001D0491">
        <w:rPr>
          <w:rFonts w:asciiTheme="majorBidi" w:hAnsiTheme="majorBidi" w:cstheme="majorBidi"/>
          <w:szCs w:val="24"/>
        </w:rPr>
        <w:t>Tahap ini merupakan tahap akhir dari tahapan penelitian yang penulis lakukan. Tahap ini dilakukan dengan membuat laporan tertulis dan hasil penelitian yang telah dilakukan. Laporan ini akan ditulis dalam bentuk skripsi</w:t>
      </w:r>
    </w:p>
    <w:p w:rsidR="00773657" w:rsidRPr="00773657" w:rsidRDefault="00773657" w:rsidP="00773657">
      <w:pPr>
        <w:jc w:val="both"/>
        <w:rPr>
          <w:rFonts w:asciiTheme="majorBidi" w:hAnsiTheme="majorBidi" w:cstheme="majorBidi"/>
          <w:sz w:val="28"/>
          <w:szCs w:val="28"/>
          <w:lang w:val="id-ID"/>
        </w:rPr>
      </w:pPr>
    </w:p>
    <w:sectPr w:rsidR="00773657" w:rsidRPr="00773657" w:rsidSect="0048302D">
      <w:headerReference w:type="even" r:id="rId7"/>
      <w:headerReference w:type="default" r:id="rId8"/>
      <w:footerReference w:type="first" r:id="rId9"/>
      <w:pgSz w:w="11907" w:h="16839" w:code="9"/>
      <w:pgMar w:top="2268" w:right="1701" w:bottom="1701" w:left="2268" w:header="720" w:footer="720" w:gutter="0"/>
      <w:pgNumType w:start="47"/>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536D" w:rsidRDefault="0062536D" w:rsidP="00773657">
      <w:pPr>
        <w:spacing w:after="0" w:line="240" w:lineRule="auto"/>
      </w:pPr>
      <w:r>
        <w:separator/>
      </w:r>
    </w:p>
  </w:endnote>
  <w:endnote w:type="continuationSeparator" w:id="1">
    <w:p w:rsidR="0062536D" w:rsidRDefault="0062536D" w:rsidP="007736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24279"/>
      <w:docPartObj>
        <w:docPartGallery w:val="Page Numbers (Bottom of Page)"/>
        <w:docPartUnique/>
      </w:docPartObj>
    </w:sdtPr>
    <w:sdtContent>
      <w:p w:rsidR="0048302D" w:rsidRDefault="009F0222">
        <w:pPr>
          <w:pStyle w:val="Footer"/>
          <w:jc w:val="center"/>
        </w:pPr>
        <w:r w:rsidRPr="0048302D">
          <w:rPr>
            <w:rFonts w:asciiTheme="majorBidi" w:hAnsiTheme="majorBidi" w:cstheme="majorBidi"/>
            <w:sz w:val="24"/>
            <w:szCs w:val="24"/>
          </w:rPr>
          <w:fldChar w:fldCharType="begin"/>
        </w:r>
        <w:r w:rsidR="0048302D" w:rsidRPr="0048302D">
          <w:rPr>
            <w:rFonts w:asciiTheme="majorBidi" w:hAnsiTheme="majorBidi" w:cstheme="majorBidi"/>
            <w:sz w:val="24"/>
            <w:szCs w:val="24"/>
          </w:rPr>
          <w:instrText xml:space="preserve"> PAGE   \* MERGEFORMAT </w:instrText>
        </w:r>
        <w:r w:rsidRPr="0048302D">
          <w:rPr>
            <w:rFonts w:asciiTheme="majorBidi" w:hAnsiTheme="majorBidi" w:cstheme="majorBidi"/>
            <w:sz w:val="24"/>
            <w:szCs w:val="24"/>
          </w:rPr>
          <w:fldChar w:fldCharType="separate"/>
        </w:r>
        <w:r w:rsidR="000E67FF">
          <w:rPr>
            <w:rFonts w:asciiTheme="majorBidi" w:hAnsiTheme="majorBidi" w:cstheme="majorBidi"/>
            <w:noProof/>
            <w:sz w:val="24"/>
            <w:szCs w:val="24"/>
          </w:rPr>
          <w:t>47</w:t>
        </w:r>
        <w:r w:rsidRPr="0048302D">
          <w:rPr>
            <w:rFonts w:asciiTheme="majorBidi" w:hAnsiTheme="majorBidi" w:cstheme="majorBidi"/>
            <w:sz w:val="24"/>
            <w:szCs w:val="24"/>
          </w:rPr>
          <w:fldChar w:fldCharType="end"/>
        </w:r>
      </w:p>
    </w:sdtContent>
  </w:sdt>
  <w:p w:rsidR="0029503F" w:rsidRPr="009E7390" w:rsidRDefault="0029503F">
    <w:pPr>
      <w:pStyle w:val="Footer"/>
      <w:rPr>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536D" w:rsidRDefault="0062536D" w:rsidP="00773657">
      <w:pPr>
        <w:spacing w:after="0" w:line="240" w:lineRule="auto"/>
      </w:pPr>
      <w:r>
        <w:separator/>
      </w:r>
    </w:p>
  </w:footnote>
  <w:footnote w:type="continuationSeparator" w:id="1">
    <w:p w:rsidR="0062536D" w:rsidRDefault="0062536D" w:rsidP="00773657">
      <w:pPr>
        <w:spacing w:after="0" w:line="240" w:lineRule="auto"/>
      </w:pPr>
      <w:r>
        <w:continuationSeparator/>
      </w:r>
    </w:p>
  </w:footnote>
  <w:footnote w:id="2">
    <w:p w:rsidR="00773657" w:rsidRPr="00107BFB" w:rsidRDefault="00773657" w:rsidP="001D0417">
      <w:pPr>
        <w:pStyle w:val="FootnoteText"/>
        <w:ind w:firstLine="426"/>
        <w:jc w:val="lowKashida"/>
        <w:rPr>
          <w:rFonts w:asciiTheme="majorBidi" w:hAnsiTheme="majorBidi" w:cstheme="majorBidi"/>
        </w:rPr>
      </w:pPr>
      <w:r w:rsidRPr="001C7B0F">
        <w:rPr>
          <w:rStyle w:val="FootnoteReference"/>
          <w:rFonts w:asciiTheme="majorBidi" w:hAnsiTheme="majorBidi" w:cstheme="majorBidi"/>
        </w:rPr>
        <w:footnoteRef/>
      </w:r>
      <w:r w:rsidRPr="001C7B0F">
        <w:rPr>
          <w:rFonts w:asciiTheme="majorBidi" w:hAnsiTheme="majorBidi" w:cstheme="majorBidi"/>
        </w:rPr>
        <w:t xml:space="preserve"> Lexy J. Moleong, </w:t>
      </w:r>
      <w:r w:rsidRPr="001C7B0F">
        <w:rPr>
          <w:rFonts w:asciiTheme="majorBidi" w:hAnsiTheme="majorBidi" w:cstheme="majorBidi"/>
          <w:i/>
        </w:rPr>
        <w:t xml:space="preserve">Metodologi Penelitian Kualitatif </w:t>
      </w:r>
      <w:r w:rsidRPr="001C7B0F">
        <w:rPr>
          <w:rFonts w:asciiTheme="majorBidi" w:hAnsiTheme="majorBidi" w:cstheme="majorBidi"/>
        </w:rPr>
        <w:t>(Bandu</w:t>
      </w:r>
      <w:r w:rsidR="00322296">
        <w:rPr>
          <w:rFonts w:asciiTheme="majorBidi" w:hAnsiTheme="majorBidi" w:cstheme="majorBidi"/>
        </w:rPr>
        <w:t>ng: Remaja Rosdakarya, 2009), h</w:t>
      </w:r>
      <w:r w:rsidRPr="001C7B0F">
        <w:rPr>
          <w:rFonts w:asciiTheme="majorBidi" w:hAnsiTheme="majorBidi" w:cstheme="majorBidi"/>
        </w:rPr>
        <w:t>l</w:t>
      </w:r>
      <w:r w:rsidR="00322296">
        <w:rPr>
          <w:rFonts w:asciiTheme="majorBidi" w:hAnsiTheme="majorBidi" w:cstheme="majorBidi"/>
          <w:lang w:val="id-ID"/>
        </w:rPr>
        <w:t>m</w:t>
      </w:r>
      <w:r w:rsidR="00C8597C">
        <w:rPr>
          <w:rFonts w:asciiTheme="majorBidi" w:hAnsiTheme="majorBidi" w:cstheme="majorBidi"/>
          <w:lang w:val="id-ID"/>
        </w:rPr>
        <w:t>.</w:t>
      </w:r>
      <w:r w:rsidRPr="001C7B0F">
        <w:rPr>
          <w:rFonts w:asciiTheme="majorBidi" w:hAnsiTheme="majorBidi" w:cstheme="majorBidi"/>
        </w:rPr>
        <w:t xml:space="preserve"> 4</w:t>
      </w:r>
    </w:p>
  </w:footnote>
  <w:footnote w:id="3">
    <w:p w:rsidR="003E40D1" w:rsidRPr="00107BFB" w:rsidRDefault="003E40D1" w:rsidP="001D0417">
      <w:pPr>
        <w:pStyle w:val="FootnoteText"/>
        <w:spacing w:before="240"/>
        <w:ind w:firstLine="426"/>
        <w:jc w:val="lowKashida"/>
        <w:rPr>
          <w:rFonts w:asciiTheme="majorBidi" w:hAnsiTheme="majorBidi" w:cstheme="majorBidi"/>
        </w:rPr>
      </w:pPr>
      <w:r w:rsidRPr="001C7B0F">
        <w:rPr>
          <w:rStyle w:val="FootnoteReference"/>
          <w:rFonts w:asciiTheme="majorBidi" w:hAnsiTheme="majorBidi" w:cstheme="majorBidi"/>
        </w:rPr>
        <w:footnoteRef/>
      </w:r>
      <w:r w:rsidRPr="001C7B0F">
        <w:rPr>
          <w:rFonts w:asciiTheme="majorBidi" w:hAnsiTheme="majorBidi" w:cstheme="majorBidi"/>
        </w:rPr>
        <w:t xml:space="preserve"> Arief Furchan, </w:t>
      </w:r>
      <w:r w:rsidRPr="001C7B0F">
        <w:rPr>
          <w:rFonts w:asciiTheme="majorBidi" w:hAnsiTheme="majorBidi" w:cstheme="majorBidi"/>
          <w:i/>
        </w:rPr>
        <w:t>Pengantar Metode Penelitian Kualitatif</w:t>
      </w:r>
      <w:r w:rsidRPr="001C7B0F">
        <w:rPr>
          <w:rFonts w:asciiTheme="majorBidi" w:hAnsiTheme="majorBidi" w:cstheme="majorBidi"/>
        </w:rPr>
        <w:t xml:space="preserve"> (Sur</w:t>
      </w:r>
      <w:r>
        <w:rPr>
          <w:rFonts w:asciiTheme="majorBidi" w:hAnsiTheme="majorBidi" w:cstheme="majorBidi"/>
        </w:rPr>
        <w:t>abaya: Usaha Nasional, 1992), h</w:t>
      </w:r>
      <w:r w:rsidRPr="001C7B0F">
        <w:rPr>
          <w:rFonts w:asciiTheme="majorBidi" w:hAnsiTheme="majorBidi" w:cstheme="majorBidi"/>
        </w:rPr>
        <w:t>l</w:t>
      </w:r>
      <w:r>
        <w:rPr>
          <w:rFonts w:asciiTheme="majorBidi" w:hAnsiTheme="majorBidi" w:cstheme="majorBidi"/>
          <w:lang w:val="id-ID"/>
        </w:rPr>
        <w:t>m.</w:t>
      </w:r>
      <w:r w:rsidRPr="001C7B0F">
        <w:rPr>
          <w:rFonts w:asciiTheme="majorBidi" w:hAnsiTheme="majorBidi" w:cstheme="majorBidi"/>
        </w:rPr>
        <w:t xml:space="preserve"> 21</w:t>
      </w:r>
    </w:p>
  </w:footnote>
  <w:footnote w:id="4">
    <w:p w:rsidR="00773657" w:rsidRPr="00107BFB" w:rsidRDefault="00773657" w:rsidP="001D0417">
      <w:pPr>
        <w:pStyle w:val="FootnoteText"/>
        <w:ind w:firstLine="567"/>
        <w:jc w:val="left"/>
        <w:rPr>
          <w:rFonts w:asciiTheme="majorBidi" w:hAnsiTheme="majorBidi" w:cstheme="majorBidi"/>
        </w:rPr>
      </w:pPr>
      <w:r w:rsidRPr="00943B35">
        <w:rPr>
          <w:rStyle w:val="FootnoteReference"/>
          <w:rFonts w:asciiTheme="majorBidi" w:hAnsiTheme="majorBidi" w:cstheme="majorBidi"/>
        </w:rPr>
        <w:footnoteRef/>
      </w:r>
      <w:r w:rsidRPr="00943B35">
        <w:rPr>
          <w:rFonts w:asciiTheme="majorBidi" w:hAnsiTheme="majorBidi" w:cstheme="majorBidi"/>
        </w:rPr>
        <w:t xml:space="preserve"> </w:t>
      </w:r>
      <w:r w:rsidR="00943B35" w:rsidRPr="001C7B0F">
        <w:rPr>
          <w:rFonts w:asciiTheme="majorBidi" w:hAnsiTheme="majorBidi" w:cstheme="majorBidi"/>
        </w:rPr>
        <w:t xml:space="preserve">Moleong, </w:t>
      </w:r>
      <w:r w:rsidR="00943B35" w:rsidRPr="001C7B0F">
        <w:rPr>
          <w:rFonts w:asciiTheme="majorBidi" w:hAnsiTheme="majorBidi" w:cstheme="majorBidi"/>
          <w:i/>
        </w:rPr>
        <w:t>Metodologi</w:t>
      </w:r>
      <w:r w:rsidR="009519DA">
        <w:rPr>
          <w:rFonts w:asciiTheme="majorBidi" w:hAnsiTheme="majorBidi" w:cstheme="majorBidi"/>
          <w:lang w:val="id-ID"/>
        </w:rPr>
        <w:t>...</w:t>
      </w:r>
      <w:r w:rsidR="00943B35">
        <w:rPr>
          <w:rFonts w:asciiTheme="majorBidi" w:hAnsiTheme="majorBidi" w:cstheme="majorBidi"/>
        </w:rPr>
        <w:t>, hl</w:t>
      </w:r>
      <w:r w:rsidR="00322296">
        <w:rPr>
          <w:rFonts w:asciiTheme="majorBidi" w:hAnsiTheme="majorBidi" w:cstheme="majorBidi"/>
          <w:lang w:val="id-ID"/>
        </w:rPr>
        <w:t>m.</w:t>
      </w:r>
      <w:r w:rsidR="00943B35">
        <w:rPr>
          <w:rFonts w:asciiTheme="majorBidi" w:hAnsiTheme="majorBidi" w:cstheme="majorBidi"/>
        </w:rPr>
        <w:t xml:space="preserve"> </w:t>
      </w:r>
      <w:r w:rsidR="00943B35">
        <w:rPr>
          <w:rFonts w:asciiTheme="majorBidi" w:hAnsiTheme="majorBidi" w:cstheme="majorBidi"/>
          <w:lang w:val="id-ID"/>
        </w:rPr>
        <w:t>5</w:t>
      </w:r>
    </w:p>
  </w:footnote>
  <w:footnote w:id="5">
    <w:p w:rsidR="003E40D1" w:rsidRPr="00107BFB" w:rsidRDefault="003E40D1" w:rsidP="001D0417">
      <w:pPr>
        <w:pStyle w:val="FootnoteText"/>
        <w:spacing w:before="240"/>
        <w:ind w:firstLine="567"/>
        <w:jc w:val="lowKashida"/>
        <w:rPr>
          <w:rFonts w:asciiTheme="majorBidi" w:hAnsiTheme="majorBidi" w:cstheme="majorBidi"/>
        </w:rPr>
      </w:pPr>
      <w:r w:rsidRPr="001C7B0F">
        <w:rPr>
          <w:rStyle w:val="FootnoteReference"/>
          <w:rFonts w:asciiTheme="majorBidi" w:hAnsiTheme="majorBidi" w:cstheme="majorBidi"/>
        </w:rPr>
        <w:footnoteRef/>
      </w:r>
      <w:r w:rsidRPr="001C7B0F">
        <w:rPr>
          <w:rFonts w:asciiTheme="majorBidi" w:hAnsiTheme="majorBidi" w:cstheme="majorBidi"/>
        </w:rPr>
        <w:t xml:space="preserve"> </w:t>
      </w:r>
      <w:r>
        <w:rPr>
          <w:rFonts w:asciiTheme="majorBidi" w:hAnsiTheme="majorBidi" w:cstheme="majorBidi"/>
          <w:i/>
          <w:iCs/>
          <w:lang w:val="id-ID"/>
        </w:rPr>
        <w:t xml:space="preserve">Ibid., </w:t>
      </w:r>
      <w:r>
        <w:rPr>
          <w:rFonts w:asciiTheme="majorBidi" w:hAnsiTheme="majorBidi" w:cstheme="majorBidi"/>
          <w:lang w:val="id-ID"/>
        </w:rPr>
        <w:t xml:space="preserve">hlm. </w:t>
      </w:r>
      <w:r w:rsidRPr="001C7B0F">
        <w:rPr>
          <w:rFonts w:asciiTheme="majorBidi" w:hAnsiTheme="majorBidi" w:cstheme="majorBidi"/>
        </w:rPr>
        <w:t>4</w:t>
      </w:r>
    </w:p>
  </w:footnote>
  <w:footnote w:id="6">
    <w:p w:rsidR="00773657" w:rsidRPr="00107BFB" w:rsidRDefault="00773657" w:rsidP="001D0417">
      <w:pPr>
        <w:pStyle w:val="FootnoteText"/>
        <w:ind w:firstLine="567"/>
        <w:jc w:val="lowKashida"/>
        <w:rPr>
          <w:rFonts w:asciiTheme="majorBidi" w:hAnsiTheme="majorBidi" w:cstheme="majorBidi"/>
        </w:rPr>
      </w:pPr>
      <w:r w:rsidRPr="008C0B8D">
        <w:rPr>
          <w:rStyle w:val="FootnoteReference"/>
          <w:rFonts w:asciiTheme="majorBidi" w:hAnsiTheme="majorBidi" w:cstheme="majorBidi"/>
        </w:rPr>
        <w:footnoteRef/>
      </w:r>
      <w:r w:rsidRPr="008C0B8D">
        <w:rPr>
          <w:rFonts w:asciiTheme="majorBidi" w:hAnsiTheme="majorBidi" w:cstheme="majorBidi"/>
        </w:rPr>
        <w:t xml:space="preserve"> Asrof Syafi’I, </w:t>
      </w:r>
      <w:r w:rsidRPr="008C0B8D">
        <w:rPr>
          <w:rFonts w:asciiTheme="majorBidi" w:hAnsiTheme="majorBidi" w:cstheme="majorBidi"/>
          <w:i/>
        </w:rPr>
        <w:t>Metodologi Penelitian Pendidikan</w:t>
      </w:r>
      <w:r w:rsidR="00943B35">
        <w:rPr>
          <w:rFonts w:asciiTheme="majorBidi" w:hAnsiTheme="majorBidi" w:cstheme="majorBidi"/>
        </w:rPr>
        <w:t xml:space="preserve"> (Surabaya: EIKAF, 2005), </w:t>
      </w:r>
      <w:r w:rsidR="00322296">
        <w:rPr>
          <w:rFonts w:asciiTheme="majorBidi" w:hAnsiTheme="majorBidi" w:cstheme="majorBidi"/>
          <w:lang w:val="id-ID"/>
        </w:rPr>
        <w:t>hlm.</w:t>
      </w:r>
      <w:r w:rsidR="00943B35">
        <w:rPr>
          <w:rFonts w:asciiTheme="majorBidi" w:hAnsiTheme="majorBidi" w:cstheme="majorBidi"/>
          <w:lang w:val="id-ID"/>
        </w:rPr>
        <w:t xml:space="preserve"> </w:t>
      </w:r>
      <w:r w:rsidR="00322296">
        <w:rPr>
          <w:rFonts w:asciiTheme="majorBidi" w:hAnsiTheme="majorBidi" w:cstheme="majorBidi"/>
        </w:rPr>
        <w:t>2</w:t>
      </w:r>
      <w:r w:rsidR="00107BFB">
        <w:rPr>
          <w:rFonts w:asciiTheme="majorBidi" w:hAnsiTheme="majorBidi" w:cstheme="majorBidi"/>
          <w:lang w:val="id-ID"/>
        </w:rPr>
        <w:t>1</w:t>
      </w:r>
    </w:p>
  </w:footnote>
  <w:footnote w:id="7">
    <w:p w:rsidR="00773657" w:rsidRPr="00107BFB" w:rsidRDefault="00773657" w:rsidP="001D0417">
      <w:pPr>
        <w:pStyle w:val="FootnoteText"/>
        <w:spacing w:before="240"/>
        <w:ind w:firstLine="567"/>
        <w:jc w:val="lowKashida"/>
        <w:rPr>
          <w:rFonts w:asciiTheme="majorBidi" w:hAnsiTheme="majorBidi" w:cstheme="majorBidi"/>
        </w:rPr>
      </w:pPr>
      <w:r>
        <w:rPr>
          <w:rStyle w:val="FootnoteReference"/>
        </w:rPr>
        <w:footnoteRef/>
      </w:r>
      <w:r>
        <w:t xml:space="preserve"> </w:t>
      </w:r>
      <w:r w:rsidRPr="00AB1367">
        <w:rPr>
          <w:rFonts w:asciiTheme="majorBidi" w:hAnsiTheme="majorBidi" w:cstheme="majorBidi"/>
        </w:rPr>
        <w:t xml:space="preserve">Abuddin Nata, </w:t>
      </w:r>
      <w:r w:rsidRPr="00AB1367">
        <w:rPr>
          <w:rFonts w:asciiTheme="majorBidi" w:hAnsiTheme="majorBidi" w:cstheme="majorBidi"/>
          <w:i/>
        </w:rPr>
        <w:t>Metodologi Studi Islam</w:t>
      </w:r>
      <w:r w:rsidRPr="00AB1367">
        <w:rPr>
          <w:rFonts w:asciiTheme="majorBidi" w:hAnsiTheme="majorBidi" w:cstheme="majorBidi"/>
        </w:rPr>
        <w:t xml:space="preserve"> (Jakarta: Raj</w:t>
      </w:r>
      <w:r w:rsidR="00943B35">
        <w:rPr>
          <w:rFonts w:asciiTheme="majorBidi" w:hAnsiTheme="majorBidi" w:cstheme="majorBidi"/>
        </w:rPr>
        <w:t xml:space="preserve">a Grafindo Persada, 2002), </w:t>
      </w:r>
      <w:r w:rsidR="00322296">
        <w:rPr>
          <w:rFonts w:asciiTheme="majorBidi" w:hAnsiTheme="majorBidi" w:cstheme="majorBidi"/>
          <w:lang w:val="id-ID"/>
        </w:rPr>
        <w:t xml:space="preserve">hlm. </w:t>
      </w:r>
      <w:r w:rsidR="00943B35">
        <w:rPr>
          <w:rFonts w:asciiTheme="majorBidi" w:hAnsiTheme="majorBidi" w:cstheme="majorBidi"/>
        </w:rPr>
        <w:t>127</w:t>
      </w:r>
    </w:p>
  </w:footnote>
  <w:footnote w:id="8">
    <w:p w:rsidR="00773657" w:rsidRPr="00107BFB" w:rsidRDefault="00773657" w:rsidP="001D0417">
      <w:pPr>
        <w:pStyle w:val="FootnoteText"/>
        <w:spacing w:before="240"/>
        <w:ind w:firstLine="567"/>
        <w:jc w:val="lowKashida"/>
        <w:rPr>
          <w:rFonts w:asciiTheme="majorBidi" w:hAnsiTheme="majorBidi" w:cstheme="majorBidi"/>
        </w:rPr>
      </w:pPr>
      <w:r w:rsidRPr="00AB1367">
        <w:rPr>
          <w:rStyle w:val="FootnoteReference"/>
          <w:rFonts w:asciiTheme="majorBidi" w:hAnsiTheme="majorBidi" w:cstheme="majorBidi"/>
        </w:rPr>
        <w:footnoteRef/>
      </w:r>
      <w:r w:rsidRPr="00AB1367">
        <w:rPr>
          <w:rFonts w:asciiTheme="majorBidi" w:hAnsiTheme="majorBidi" w:cstheme="majorBidi"/>
        </w:rPr>
        <w:t xml:space="preserve"> Deddy Mulyana, </w:t>
      </w:r>
      <w:r w:rsidRPr="00AB1367">
        <w:rPr>
          <w:rFonts w:asciiTheme="majorBidi" w:hAnsiTheme="majorBidi" w:cstheme="majorBidi"/>
          <w:i/>
          <w:iCs/>
        </w:rPr>
        <w:t xml:space="preserve">Metodologi Penelitian Kualitatif </w:t>
      </w:r>
      <w:r w:rsidRPr="00AB1367">
        <w:rPr>
          <w:rFonts w:asciiTheme="majorBidi" w:hAnsiTheme="majorBidi" w:cstheme="majorBidi"/>
        </w:rPr>
        <w:t xml:space="preserve">(Bandung: Remaja Rosdakarya, 2008), </w:t>
      </w:r>
      <w:r w:rsidR="00322296">
        <w:rPr>
          <w:rFonts w:asciiTheme="majorBidi" w:hAnsiTheme="majorBidi" w:cstheme="majorBidi"/>
          <w:lang w:val="id-ID"/>
        </w:rPr>
        <w:t>hlm.</w:t>
      </w:r>
      <w:r w:rsidR="00943B35">
        <w:rPr>
          <w:rFonts w:asciiTheme="majorBidi" w:hAnsiTheme="majorBidi" w:cstheme="majorBidi"/>
          <w:lang w:val="id-ID"/>
        </w:rPr>
        <w:t xml:space="preserve"> </w:t>
      </w:r>
      <w:r w:rsidR="00943B35">
        <w:rPr>
          <w:rFonts w:asciiTheme="majorBidi" w:hAnsiTheme="majorBidi" w:cstheme="majorBidi"/>
        </w:rPr>
        <w:t>201</w:t>
      </w:r>
    </w:p>
    <w:p w:rsidR="00773657" w:rsidRPr="00AB1367" w:rsidRDefault="00773657" w:rsidP="001D0417">
      <w:pPr>
        <w:pStyle w:val="FootnoteText"/>
        <w:spacing w:before="240" w:line="360" w:lineRule="auto"/>
        <w:ind w:firstLine="567"/>
        <w:jc w:val="lowKashida"/>
        <w:rPr>
          <w:rFonts w:asciiTheme="majorBidi" w:hAnsiTheme="majorBidi" w:cstheme="majorBidi"/>
        </w:rPr>
      </w:pPr>
    </w:p>
  </w:footnote>
  <w:footnote w:id="9">
    <w:p w:rsidR="00773657" w:rsidRPr="00107BFB" w:rsidRDefault="00773657" w:rsidP="001D0417">
      <w:pPr>
        <w:pStyle w:val="FootnoteText"/>
        <w:ind w:firstLine="567"/>
        <w:jc w:val="lowKashida"/>
        <w:rPr>
          <w:rFonts w:asciiTheme="majorBidi" w:hAnsiTheme="majorBidi" w:cstheme="majorBidi"/>
        </w:rPr>
      </w:pPr>
      <w:r>
        <w:rPr>
          <w:rStyle w:val="FootnoteReference"/>
        </w:rPr>
        <w:footnoteRef/>
      </w:r>
      <w:r>
        <w:t xml:space="preserve"> </w:t>
      </w:r>
      <w:r w:rsidRPr="00AB1367">
        <w:rPr>
          <w:rFonts w:asciiTheme="majorBidi" w:hAnsiTheme="majorBidi" w:cstheme="majorBidi"/>
        </w:rPr>
        <w:t xml:space="preserve">Ary, </w:t>
      </w:r>
      <w:r w:rsidRPr="00AB1367">
        <w:rPr>
          <w:rFonts w:asciiTheme="majorBidi" w:hAnsiTheme="majorBidi" w:cstheme="majorBidi"/>
          <w:i/>
        </w:rPr>
        <w:t>Pengantar…</w:t>
      </w:r>
      <w:r w:rsidRPr="00AB1367">
        <w:rPr>
          <w:rFonts w:asciiTheme="majorBidi" w:hAnsiTheme="majorBidi" w:cstheme="majorBidi"/>
        </w:rPr>
        <w:t xml:space="preserve">, </w:t>
      </w:r>
      <w:r w:rsidR="00322296">
        <w:rPr>
          <w:rFonts w:asciiTheme="majorBidi" w:hAnsiTheme="majorBidi" w:cstheme="majorBidi"/>
          <w:lang w:val="id-ID"/>
        </w:rPr>
        <w:t>hlm.</w:t>
      </w:r>
      <w:r w:rsidR="009519DA">
        <w:rPr>
          <w:rFonts w:asciiTheme="majorBidi" w:hAnsiTheme="majorBidi" w:cstheme="majorBidi"/>
          <w:lang w:val="id-ID"/>
        </w:rPr>
        <w:t xml:space="preserve"> </w:t>
      </w:r>
      <w:r w:rsidRPr="00AB1367">
        <w:rPr>
          <w:rFonts w:asciiTheme="majorBidi" w:hAnsiTheme="majorBidi" w:cstheme="majorBidi"/>
        </w:rPr>
        <w:t>45</w:t>
      </w:r>
    </w:p>
  </w:footnote>
  <w:footnote w:id="10">
    <w:p w:rsidR="00773657" w:rsidRPr="009519DA" w:rsidRDefault="00773657" w:rsidP="001D0417">
      <w:pPr>
        <w:pStyle w:val="FootnoteText"/>
        <w:spacing w:before="240"/>
        <w:ind w:firstLine="567"/>
        <w:jc w:val="lowKashida"/>
        <w:rPr>
          <w:rFonts w:asciiTheme="majorBidi" w:hAnsiTheme="majorBidi" w:cstheme="majorBidi"/>
          <w:lang w:val="id-ID"/>
        </w:rPr>
      </w:pPr>
      <w:r>
        <w:rPr>
          <w:rStyle w:val="FootnoteReference"/>
        </w:rPr>
        <w:footnoteRef/>
      </w:r>
      <w:r>
        <w:t xml:space="preserve"> </w:t>
      </w:r>
      <w:r w:rsidRPr="00AB1367">
        <w:rPr>
          <w:rFonts w:asciiTheme="majorBidi" w:hAnsiTheme="majorBidi" w:cstheme="majorBidi"/>
        </w:rPr>
        <w:t xml:space="preserve">Suharsimi Arikunto, </w:t>
      </w:r>
      <w:r w:rsidRPr="00AB1367">
        <w:rPr>
          <w:rFonts w:asciiTheme="majorBidi" w:hAnsiTheme="majorBidi" w:cstheme="majorBidi"/>
          <w:i/>
        </w:rPr>
        <w:t>Prosedur Penelitian Suatu Pendekatan Praktek</w:t>
      </w:r>
      <w:r w:rsidRPr="00AB1367">
        <w:rPr>
          <w:rFonts w:asciiTheme="majorBidi" w:hAnsiTheme="majorBidi" w:cstheme="majorBidi"/>
        </w:rPr>
        <w:t xml:space="preserve"> (Jakarta: Rineka Cipta, 200</w:t>
      </w:r>
      <w:r w:rsidR="009519DA">
        <w:rPr>
          <w:rFonts w:asciiTheme="majorBidi" w:hAnsiTheme="majorBidi" w:cstheme="majorBidi"/>
        </w:rPr>
        <w:t xml:space="preserve">6), </w:t>
      </w:r>
      <w:r w:rsidR="00322296">
        <w:rPr>
          <w:rFonts w:asciiTheme="majorBidi" w:hAnsiTheme="majorBidi" w:cstheme="majorBidi"/>
          <w:lang w:val="id-ID"/>
        </w:rPr>
        <w:t>hlm.</w:t>
      </w:r>
      <w:r w:rsidR="009519DA">
        <w:rPr>
          <w:rFonts w:asciiTheme="majorBidi" w:hAnsiTheme="majorBidi" w:cstheme="majorBidi"/>
          <w:lang w:val="id-ID"/>
        </w:rPr>
        <w:t xml:space="preserve"> </w:t>
      </w:r>
      <w:r w:rsidR="009519DA">
        <w:rPr>
          <w:rFonts w:asciiTheme="majorBidi" w:hAnsiTheme="majorBidi" w:cstheme="majorBidi"/>
        </w:rPr>
        <w:t xml:space="preserve">10 </w:t>
      </w:r>
    </w:p>
  </w:footnote>
  <w:footnote w:id="11">
    <w:p w:rsidR="00773657" w:rsidRPr="00064A1E" w:rsidRDefault="00773657" w:rsidP="001D0417">
      <w:pPr>
        <w:pStyle w:val="FootnoteText"/>
        <w:ind w:firstLine="567"/>
        <w:jc w:val="both"/>
        <w:rPr>
          <w:rFonts w:asciiTheme="majorBidi" w:hAnsiTheme="majorBidi" w:cstheme="majorBidi"/>
        </w:rPr>
      </w:pPr>
      <w:r w:rsidRPr="00064A1E">
        <w:rPr>
          <w:rStyle w:val="FootnoteReference"/>
          <w:rFonts w:asciiTheme="majorBidi" w:hAnsiTheme="majorBidi" w:cstheme="majorBidi"/>
        </w:rPr>
        <w:footnoteRef/>
      </w:r>
      <w:r w:rsidRPr="00064A1E">
        <w:rPr>
          <w:rFonts w:asciiTheme="majorBidi" w:hAnsiTheme="majorBidi" w:cstheme="majorBidi"/>
        </w:rPr>
        <w:t xml:space="preserve"> </w:t>
      </w:r>
      <w:r w:rsidRPr="00064A1E">
        <w:rPr>
          <w:rFonts w:asciiTheme="majorBidi" w:hAnsiTheme="majorBidi" w:cstheme="majorBidi"/>
          <w:i/>
        </w:rPr>
        <w:t>Moleong, Metodologi Penelitian</w:t>
      </w:r>
      <w:r w:rsidR="009519DA">
        <w:rPr>
          <w:rFonts w:asciiTheme="majorBidi" w:hAnsiTheme="majorBidi" w:cstheme="majorBidi"/>
          <w:i/>
          <w:lang w:val="id-ID"/>
        </w:rPr>
        <w:t>...</w:t>
      </w:r>
      <w:r w:rsidRPr="00064A1E">
        <w:rPr>
          <w:rFonts w:asciiTheme="majorBidi" w:hAnsiTheme="majorBidi" w:cstheme="majorBidi"/>
        </w:rPr>
        <w:t>, (Bandung : PT Remaja Rosdakarya, cet.20)</w:t>
      </w:r>
    </w:p>
  </w:footnote>
  <w:footnote w:id="12">
    <w:p w:rsidR="00773657" w:rsidRPr="00064A1E" w:rsidRDefault="00773657" w:rsidP="001D0417">
      <w:pPr>
        <w:pStyle w:val="FootnoteText"/>
        <w:spacing w:before="240"/>
        <w:ind w:firstLine="567"/>
        <w:jc w:val="both"/>
        <w:rPr>
          <w:rFonts w:asciiTheme="majorBidi" w:hAnsiTheme="majorBidi" w:cstheme="majorBidi"/>
        </w:rPr>
      </w:pPr>
      <w:r w:rsidRPr="00064A1E">
        <w:rPr>
          <w:rStyle w:val="FootnoteReference"/>
          <w:rFonts w:asciiTheme="majorBidi" w:hAnsiTheme="majorBidi" w:cstheme="majorBidi"/>
        </w:rPr>
        <w:footnoteRef/>
      </w:r>
      <w:r w:rsidRPr="00064A1E">
        <w:rPr>
          <w:rFonts w:asciiTheme="majorBidi" w:hAnsiTheme="majorBidi" w:cstheme="majorBidi"/>
          <w:vertAlign w:val="superscript"/>
        </w:rPr>
        <w:t xml:space="preserve"> </w:t>
      </w:r>
      <w:r w:rsidRPr="00064A1E">
        <w:rPr>
          <w:rFonts w:asciiTheme="majorBidi" w:hAnsiTheme="majorBidi" w:cstheme="majorBidi"/>
        </w:rPr>
        <w:t xml:space="preserve">Suharsimi Arikunto, </w:t>
      </w:r>
      <w:r w:rsidRPr="00064A1E">
        <w:rPr>
          <w:rFonts w:asciiTheme="majorBidi" w:hAnsiTheme="majorBidi" w:cstheme="majorBidi"/>
          <w:i/>
        </w:rPr>
        <w:t>Prosedur Penelitian:Suatu Pendekatan Praktik</w:t>
      </w:r>
      <w:r w:rsidRPr="00064A1E">
        <w:rPr>
          <w:rFonts w:asciiTheme="majorBidi" w:hAnsiTheme="majorBidi" w:cstheme="majorBidi"/>
        </w:rPr>
        <w:t>, (J</w:t>
      </w:r>
      <w:r w:rsidR="009519DA">
        <w:rPr>
          <w:rFonts w:asciiTheme="majorBidi" w:hAnsiTheme="majorBidi" w:cstheme="majorBidi"/>
        </w:rPr>
        <w:t>akarta : Rineka Cipta, 2010), h</w:t>
      </w:r>
      <w:r w:rsidRPr="00064A1E">
        <w:rPr>
          <w:rFonts w:asciiTheme="majorBidi" w:hAnsiTheme="majorBidi" w:cstheme="majorBidi"/>
        </w:rPr>
        <w:t>l</w:t>
      </w:r>
      <w:r w:rsidR="00322296">
        <w:rPr>
          <w:rFonts w:asciiTheme="majorBidi" w:hAnsiTheme="majorBidi" w:cstheme="majorBidi"/>
          <w:lang w:val="id-ID"/>
        </w:rPr>
        <w:t>m.</w:t>
      </w:r>
      <w:r w:rsidRPr="00064A1E">
        <w:rPr>
          <w:rFonts w:asciiTheme="majorBidi" w:hAnsiTheme="majorBidi" w:cstheme="majorBidi"/>
        </w:rPr>
        <w:t xml:space="preserve"> 172</w:t>
      </w:r>
    </w:p>
  </w:footnote>
  <w:footnote w:id="13">
    <w:p w:rsidR="00773657" w:rsidRPr="00107BFB" w:rsidRDefault="00773657" w:rsidP="001D0417">
      <w:pPr>
        <w:pStyle w:val="FootnoteText"/>
        <w:spacing w:before="240"/>
        <w:ind w:firstLine="567"/>
        <w:jc w:val="both"/>
        <w:rPr>
          <w:rFonts w:asciiTheme="majorBidi" w:hAnsiTheme="majorBidi" w:cstheme="majorBidi"/>
        </w:rPr>
      </w:pPr>
      <w:r w:rsidRPr="00064A1E">
        <w:rPr>
          <w:rStyle w:val="FootnoteReference"/>
          <w:rFonts w:asciiTheme="majorBidi" w:hAnsiTheme="majorBidi" w:cstheme="majorBidi"/>
        </w:rPr>
        <w:footnoteRef/>
      </w:r>
      <w:r w:rsidR="009519DA">
        <w:rPr>
          <w:rFonts w:asciiTheme="majorBidi" w:hAnsiTheme="majorBidi" w:cstheme="majorBidi"/>
        </w:rPr>
        <w:t xml:space="preserve"> </w:t>
      </w:r>
      <w:r w:rsidRPr="00064A1E">
        <w:rPr>
          <w:rFonts w:asciiTheme="majorBidi" w:hAnsiTheme="majorBidi" w:cstheme="majorBidi"/>
        </w:rPr>
        <w:t xml:space="preserve">Moleong, </w:t>
      </w:r>
      <w:r w:rsidR="009519DA">
        <w:rPr>
          <w:rFonts w:asciiTheme="majorBidi" w:hAnsiTheme="majorBidi" w:cstheme="majorBidi"/>
          <w:i/>
        </w:rPr>
        <w:t>Metodologi Penelitian</w:t>
      </w:r>
      <w:r w:rsidRPr="00064A1E">
        <w:rPr>
          <w:rFonts w:asciiTheme="majorBidi" w:hAnsiTheme="majorBidi" w:cstheme="majorBidi"/>
          <w:i/>
        </w:rPr>
        <w:t>...</w:t>
      </w:r>
      <w:r w:rsidR="009519DA">
        <w:rPr>
          <w:rFonts w:asciiTheme="majorBidi" w:hAnsiTheme="majorBidi" w:cstheme="majorBidi"/>
        </w:rPr>
        <w:t>, h</w:t>
      </w:r>
      <w:r w:rsidR="009519DA">
        <w:rPr>
          <w:rFonts w:asciiTheme="majorBidi" w:hAnsiTheme="majorBidi" w:cstheme="majorBidi"/>
          <w:lang w:val="id-ID"/>
        </w:rPr>
        <w:t>lm.</w:t>
      </w:r>
      <w:r w:rsidRPr="00064A1E">
        <w:rPr>
          <w:rFonts w:asciiTheme="majorBidi" w:hAnsiTheme="majorBidi" w:cstheme="majorBidi"/>
        </w:rPr>
        <w:t xml:space="preserve"> 157</w:t>
      </w:r>
    </w:p>
  </w:footnote>
  <w:footnote w:id="14">
    <w:p w:rsidR="00773657" w:rsidRPr="00107BFB" w:rsidRDefault="00773657" w:rsidP="001D0417">
      <w:pPr>
        <w:pStyle w:val="FootnoteText"/>
        <w:ind w:firstLine="567"/>
        <w:jc w:val="both"/>
        <w:rPr>
          <w:rFonts w:asciiTheme="majorBidi" w:hAnsiTheme="majorBidi" w:cstheme="majorBidi"/>
        </w:rPr>
      </w:pPr>
      <w:r w:rsidRPr="00064A1E">
        <w:rPr>
          <w:rStyle w:val="FootnoteReference"/>
          <w:rFonts w:asciiTheme="majorBidi" w:hAnsiTheme="majorBidi" w:cstheme="majorBidi"/>
        </w:rPr>
        <w:footnoteRef/>
      </w:r>
      <w:r w:rsidRPr="00064A1E">
        <w:rPr>
          <w:rFonts w:asciiTheme="majorBidi" w:hAnsiTheme="majorBidi" w:cstheme="majorBidi"/>
        </w:rPr>
        <w:t xml:space="preserve"> Ahmad Tanzeh,</w:t>
      </w:r>
      <w:r w:rsidR="00322296">
        <w:rPr>
          <w:rFonts w:asciiTheme="majorBidi" w:hAnsiTheme="majorBidi" w:cstheme="majorBidi"/>
        </w:rPr>
        <w:t xml:space="preserve"> Metode Penelitian Praktis</w:t>
      </w:r>
      <w:r w:rsidR="00322296">
        <w:rPr>
          <w:rFonts w:asciiTheme="majorBidi" w:hAnsiTheme="majorBidi" w:cstheme="majorBidi"/>
          <w:lang w:val="id-ID"/>
        </w:rPr>
        <w:t xml:space="preserve">..., </w:t>
      </w:r>
      <w:r w:rsidR="00165B0D">
        <w:rPr>
          <w:rFonts w:asciiTheme="majorBidi" w:hAnsiTheme="majorBidi" w:cstheme="majorBidi"/>
        </w:rPr>
        <w:t>h</w:t>
      </w:r>
      <w:r w:rsidRPr="00064A1E">
        <w:rPr>
          <w:rFonts w:asciiTheme="majorBidi" w:hAnsiTheme="majorBidi" w:cstheme="majorBidi"/>
        </w:rPr>
        <w:t>l</w:t>
      </w:r>
      <w:r w:rsidR="00322296">
        <w:rPr>
          <w:rFonts w:asciiTheme="majorBidi" w:hAnsiTheme="majorBidi" w:cstheme="majorBidi"/>
          <w:lang w:val="id-ID"/>
        </w:rPr>
        <w:t>m.</w:t>
      </w:r>
      <w:r w:rsidRPr="00064A1E">
        <w:rPr>
          <w:rFonts w:asciiTheme="majorBidi" w:hAnsiTheme="majorBidi" w:cstheme="majorBidi"/>
        </w:rPr>
        <w:t xml:space="preserve"> 58</w:t>
      </w:r>
    </w:p>
  </w:footnote>
  <w:footnote w:id="15">
    <w:p w:rsidR="00773657" w:rsidRPr="00107BFB" w:rsidRDefault="00773657" w:rsidP="001D0417">
      <w:pPr>
        <w:pStyle w:val="FootnoteText"/>
        <w:spacing w:before="240"/>
        <w:ind w:firstLine="567"/>
        <w:jc w:val="both"/>
        <w:rPr>
          <w:rFonts w:asciiTheme="majorBidi" w:hAnsiTheme="majorBidi" w:cstheme="majorBidi"/>
        </w:rPr>
      </w:pPr>
      <w:r w:rsidRPr="00064A1E">
        <w:rPr>
          <w:rStyle w:val="FootnoteReference"/>
          <w:rFonts w:asciiTheme="majorBidi" w:hAnsiTheme="majorBidi" w:cstheme="majorBidi"/>
        </w:rPr>
        <w:footnoteRef/>
      </w:r>
      <w:r w:rsidRPr="00064A1E">
        <w:rPr>
          <w:rFonts w:asciiTheme="majorBidi" w:hAnsiTheme="majorBidi" w:cstheme="majorBidi"/>
          <w:vertAlign w:val="superscript"/>
        </w:rPr>
        <w:t xml:space="preserve"> </w:t>
      </w:r>
      <w:r w:rsidRPr="00064A1E">
        <w:rPr>
          <w:rFonts w:asciiTheme="majorBidi" w:hAnsiTheme="majorBidi" w:cstheme="majorBidi"/>
        </w:rPr>
        <w:t xml:space="preserve">Suharsimi Arikunto, </w:t>
      </w:r>
      <w:r w:rsidRPr="00064A1E">
        <w:rPr>
          <w:rFonts w:asciiTheme="majorBidi" w:hAnsiTheme="majorBidi" w:cstheme="majorBidi"/>
          <w:i/>
        </w:rPr>
        <w:t>Prosedur Penelitian</w:t>
      </w:r>
      <w:r w:rsidR="00165B0D">
        <w:rPr>
          <w:rFonts w:asciiTheme="majorBidi" w:hAnsiTheme="majorBidi" w:cstheme="majorBidi"/>
        </w:rPr>
        <w:t>..., h</w:t>
      </w:r>
      <w:r w:rsidRPr="00064A1E">
        <w:rPr>
          <w:rFonts w:asciiTheme="majorBidi" w:hAnsiTheme="majorBidi" w:cstheme="majorBidi"/>
        </w:rPr>
        <w:t>l</w:t>
      </w:r>
      <w:r w:rsidR="00165B0D">
        <w:rPr>
          <w:rFonts w:asciiTheme="majorBidi" w:hAnsiTheme="majorBidi" w:cstheme="majorBidi"/>
          <w:lang w:val="id-ID"/>
        </w:rPr>
        <w:t>m</w:t>
      </w:r>
      <w:r w:rsidRPr="00064A1E">
        <w:rPr>
          <w:rFonts w:asciiTheme="majorBidi" w:hAnsiTheme="majorBidi" w:cstheme="majorBidi"/>
        </w:rPr>
        <w:t>.</w:t>
      </w:r>
      <w:r w:rsidR="00165B0D">
        <w:rPr>
          <w:rFonts w:asciiTheme="majorBidi" w:hAnsiTheme="majorBidi" w:cstheme="majorBidi"/>
          <w:lang w:val="id-ID"/>
        </w:rPr>
        <w:t xml:space="preserve"> </w:t>
      </w:r>
      <w:r w:rsidRPr="00064A1E">
        <w:rPr>
          <w:rFonts w:asciiTheme="majorBidi" w:hAnsiTheme="majorBidi" w:cstheme="majorBidi"/>
        </w:rPr>
        <w:t>172</w:t>
      </w:r>
    </w:p>
  </w:footnote>
  <w:footnote w:id="16">
    <w:p w:rsidR="00773657" w:rsidRDefault="00773657" w:rsidP="001D0417">
      <w:pPr>
        <w:pStyle w:val="FootnoteText"/>
        <w:spacing w:before="240"/>
        <w:ind w:firstLine="567"/>
        <w:jc w:val="both"/>
        <w:rPr>
          <w:rFonts w:asciiTheme="majorBidi" w:hAnsiTheme="majorBidi" w:cstheme="majorBidi"/>
        </w:rPr>
      </w:pPr>
      <w:r w:rsidRPr="00064A1E">
        <w:rPr>
          <w:rStyle w:val="FootnoteReference"/>
          <w:rFonts w:asciiTheme="majorBidi" w:hAnsiTheme="majorBidi" w:cstheme="majorBidi"/>
        </w:rPr>
        <w:footnoteRef/>
      </w:r>
      <w:r w:rsidRPr="00064A1E">
        <w:rPr>
          <w:rFonts w:asciiTheme="majorBidi" w:hAnsiTheme="majorBidi" w:cstheme="majorBidi"/>
        </w:rPr>
        <w:t xml:space="preserve"> </w:t>
      </w:r>
      <w:r w:rsidRPr="00064A1E">
        <w:rPr>
          <w:rFonts w:asciiTheme="majorBidi" w:hAnsiTheme="majorBidi" w:cstheme="majorBidi"/>
          <w:i/>
        </w:rPr>
        <w:t>Ibid</w:t>
      </w:r>
      <w:r w:rsidR="00165B0D">
        <w:rPr>
          <w:rFonts w:asciiTheme="majorBidi" w:hAnsiTheme="majorBidi" w:cstheme="majorBidi"/>
        </w:rPr>
        <w:t>.</w:t>
      </w:r>
      <w:r w:rsidR="00165B0D">
        <w:rPr>
          <w:rFonts w:asciiTheme="majorBidi" w:hAnsiTheme="majorBidi" w:cstheme="majorBidi"/>
          <w:lang w:val="id-ID"/>
        </w:rPr>
        <w:t>,</w:t>
      </w:r>
      <w:r w:rsidR="00165B0D">
        <w:rPr>
          <w:rFonts w:asciiTheme="majorBidi" w:hAnsiTheme="majorBidi" w:cstheme="majorBidi"/>
        </w:rPr>
        <w:t xml:space="preserve"> </w:t>
      </w:r>
      <w:r w:rsidR="00322296">
        <w:rPr>
          <w:rFonts w:asciiTheme="majorBidi" w:hAnsiTheme="majorBidi" w:cstheme="majorBidi"/>
          <w:lang w:val="id-ID"/>
        </w:rPr>
        <w:t>hlm.</w:t>
      </w:r>
      <w:r w:rsidRPr="00064A1E">
        <w:rPr>
          <w:rFonts w:asciiTheme="majorBidi" w:hAnsiTheme="majorBidi" w:cstheme="majorBidi"/>
        </w:rPr>
        <w:t xml:space="preserve"> 172</w:t>
      </w:r>
    </w:p>
    <w:p w:rsidR="00562B4F" w:rsidRPr="00107BFB" w:rsidRDefault="00562B4F" w:rsidP="001D0417">
      <w:pPr>
        <w:pStyle w:val="FootnoteText"/>
        <w:spacing w:before="240"/>
        <w:ind w:firstLine="567"/>
        <w:jc w:val="both"/>
        <w:rPr>
          <w:rFonts w:asciiTheme="majorBidi" w:hAnsiTheme="majorBidi" w:cstheme="majorBidi"/>
        </w:rPr>
      </w:pPr>
    </w:p>
  </w:footnote>
  <w:footnote w:id="17">
    <w:p w:rsidR="00773657" w:rsidRPr="00107BFB" w:rsidRDefault="00773657" w:rsidP="001D0417">
      <w:pPr>
        <w:pStyle w:val="FootnoteText"/>
        <w:ind w:firstLine="567"/>
        <w:jc w:val="both"/>
        <w:rPr>
          <w:rFonts w:asciiTheme="majorBidi" w:hAnsiTheme="majorBidi" w:cstheme="majorBidi"/>
        </w:rPr>
      </w:pPr>
      <w:r w:rsidRPr="00064A1E">
        <w:rPr>
          <w:rStyle w:val="FootnoteReference"/>
          <w:rFonts w:asciiTheme="majorBidi" w:hAnsiTheme="majorBidi" w:cstheme="majorBidi"/>
        </w:rPr>
        <w:footnoteRef/>
      </w:r>
      <w:r w:rsidRPr="00064A1E">
        <w:rPr>
          <w:rFonts w:asciiTheme="majorBidi" w:hAnsiTheme="majorBidi" w:cstheme="majorBidi"/>
        </w:rPr>
        <w:t xml:space="preserve"> </w:t>
      </w:r>
      <w:r w:rsidR="00165B0D">
        <w:rPr>
          <w:rFonts w:asciiTheme="majorBidi" w:hAnsiTheme="majorBidi" w:cstheme="majorBidi"/>
          <w:i/>
        </w:rPr>
        <w:t>Ib</w:t>
      </w:r>
      <w:r w:rsidR="00165B0D">
        <w:rPr>
          <w:rFonts w:asciiTheme="majorBidi" w:hAnsiTheme="majorBidi" w:cstheme="majorBidi"/>
          <w:i/>
          <w:lang w:val="id-ID"/>
        </w:rPr>
        <w:t>id.,</w:t>
      </w:r>
      <w:r w:rsidRPr="00064A1E">
        <w:rPr>
          <w:rFonts w:asciiTheme="majorBidi" w:hAnsiTheme="majorBidi" w:cstheme="majorBidi"/>
        </w:rPr>
        <w:t xml:space="preserve"> </w:t>
      </w:r>
      <w:r w:rsidR="00322296">
        <w:rPr>
          <w:rFonts w:asciiTheme="majorBidi" w:hAnsiTheme="majorBidi" w:cstheme="majorBidi"/>
          <w:lang w:val="id-ID"/>
        </w:rPr>
        <w:t>hlm.</w:t>
      </w:r>
      <w:r w:rsidR="00165B0D">
        <w:rPr>
          <w:rFonts w:asciiTheme="majorBidi" w:hAnsiTheme="majorBidi" w:cstheme="majorBidi"/>
          <w:lang w:val="id-ID"/>
        </w:rPr>
        <w:t xml:space="preserve"> </w:t>
      </w:r>
      <w:r w:rsidRPr="00064A1E">
        <w:rPr>
          <w:rFonts w:asciiTheme="majorBidi" w:hAnsiTheme="majorBidi" w:cstheme="majorBidi"/>
        </w:rPr>
        <w:t>172</w:t>
      </w:r>
    </w:p>
  </w:footnote>
  <w:footnote w:id="18">
    <w:p w:rsidR="00773657" w:rsidRPr="00107BFB" w:rsidRDefault="00773657" w:rsidP="001D0417">
      <w:pPr>
        <w:pStyle w:val="FootnoteText"/>
        <w:spacing w:before="240"/>
        <w:ind w:firstLine="567"/>
        <w:jc w:val="both"/>
        <w:rPr>
          <w:rFonts w:asciiTheme="majorBidi" w:hAnsiTheme="majorBidi" w:cstheme="majorBidi"/>
        </w:rPr>
      </w:pPr>
      <w:r w:rsidRPr="00064A1E">
        <w:rPr>
          <w:rStyle w:val="FootnoteReference"/>
          <w:rFonts w:asciiTheme="majorBidi" w:hAnsiTheme="majorBidi" w:cstheme="majorBidi"/>
        </w:rPr>
        <w:footnoteRef/>
      </w:r>
      <w:r w:rsidRPr="00064A1E">
        <w:rPr>
          <w:rFonts w:asciiTheme="majorBidi" w:hAnsiTheme="majorBidi" w:cstheme="majorBidi"/>
          <w:vertAlign w:val="superscript"/>
        </w:rPr>
        <w:t xml:space="preserve"> </w:t>
      </w:r>
      <w:r w:rsidRPr="00064A1E">
        <w:rPr>
          <w:rStyle w:val="FootnoteReference"/>
          <w:rFonts w:asciiTheme="majorBidi" w:hAnsiTheme="majorBidi" w:cstheme="majorBidi"/>
          <w:vertAlign w:val="baseline"/>
        </w:rPr>
        <w:t>Ahmad</w:t>
      </w:r>
      <w:r w:rsidRPr="00064A1E">
        <w:rPr>
          <w:rFonts w:asciiTheme="majorBidi" w:hAnsiTheme="majorBidi" w:cstheme="majorBidi"/>
        </w:rPr>
        <w:t xml:space="preserve"> Tanzeh, </w:t>
      </w:r>
      <w:r w:rsidRPr="00064A1E">
        <w:rPr>
          <w:rFonts w:asciiTheme="majorBidi" w:hAnsiTheme="majorBidi" w:cstheme="majorBidi"/>
          <w:i/>
          <w:iCs/>
        </w:rPr>
        <w:t>Metode Penelitian Praktis</w:t>
      </w:r>
      <w:r w:rsidR="00E11818">
        <w:rPr>
          <w:rFonts w:asciiTheme="majorBidi" w:hAnsiTheme="majorBidi" w:cstheme="majorBidi"/>
        </w:rPr>
        <w:t>, (Yogyakarta:Teras), h</w:t>
      </w:r>
      <w:r w:rsidRPr="00064A1E">
        <w:rPr>
          <w:rFonts w:asciiTheme="majorBidi" w:hAnsiTheme="majorBidi" w:cstheme="majorBidi"/>
        </w:rPr>
        <w:t>l</w:t>
      </w:r>
      <w:r w:rsidR="00E11818">
        <w:rPr>
          <w:rFonts w:asciiTheme="majorBidi" w:hAnsiTheme="majorBidi" w:cstheme="majorBidi"/>
          <w:lang w:val="id-ID"/>
        </w:rPr>
        <w:t>m</w:t>
      </w:r>
      <w:r w:rsidR="00322296">
        <w:rPr>
          <w:rFonts w:asciiTheme="majorBidi" w:hAnsiTheme="majorBidi" w:cstheme="majorBidi"/>
          <w:lang w:val="id-ID"/>
        </w:rPr>
        <w:t>.</w:t>
      </w:r>
      <w:r w:rsidRPr="00064A1E">
        <w:rPr>
          <w:rFonts w:asciiTheme="majorBidi" w:hAnsiTheme="majorBidi" w:cstheme="majorBidi"/>
        </w:rPr>
        <w:t xml:space="preserve"> 83</w:t>
      </w:r>
    </w:p>
  </w:footnote>
  <w:footnote w:id="19">
    <w:p w:rsidR="00773657" w:rsidRPr="00107BFB" w:rsidRDefault="00773657" w:rsidP="001D0417">
      <w:pPr>
        <w:pStyle w:val="FootnoteText"/>
        <w:ind w:firstLine="567"/>
        <w:jc w:val="both"/>
        <w:rPr>
          <w:rFonts w:asciiTheme="majorBidi" w:hAnsiTheme="majorBidi" w:cstheme="majorBidi"/>
        </w:rPr>
      </w:pPr>
      <w:r>
        <w:rPr>
          <w:rStyle w:val="FootnoteReference"/>
        </w:rPr>
        <w:footnoteRef/>
      </w:r>
      <w:r>
        <w:t xml:space="preserve"> </w:t>
      </w:r>
      <w:r w:rsidRPr="00436B12">
        <w:rPr>
          <w:rStyle w:val="FootnoteReference"/>
          <w:rFonts w:asciiTheme="majorBidi" w:hAnsiTheme="majorBidi" w:cstheme="majorBidi"/>
          <w:vertAlign w:val="baseline"/>
        </w:rPr>
        <w:t>Deddy</w:t>
      </w:r>
      <w:r w:rsidRPr="00436B12">
        <w:rPr>
          <w:rFonts w:asciiTheme="majorBidi" w:hAnsiTheme="majorBidi" w:cstheme="majorBidi"/>
        </w:rPr>
        <w:t xml:space="preserve"> Mulyana, </w:t>
      </w:r>
      <w:r w:rsidRPr="00436B12">
        <w:rPr>
          <w:rFonts w:asciiTheme="majorBidi" w:hAnsiTheme="majorBidi" w:cstheme="majorBidi"/>
          <w:i/>
          <w:iCs/>
        </w:rPr>
        <w:t>Metodologi Penelitian Kualitatif</w:t>
      </w:r>
      <w:r w:rsidRPr="00436B12">
        <w:rPr>
          <w:rFonts w:asciiTheme="majorBidi" w:hAnsiTheme="majorBidi" w:cstheme="majorBidi"/>
        </w:rPr>
        <w:t>, (Bandung:</w:t>
      </w:r>
      <w:r w:rsidR="00E11818">
        <w:rPr>
          <w:rFonts w:asciiTheme="majorBidi" w:hAnsiTheme="majorBidi" w:cstheme="majorBidi"/>
          <w:lang w:val="id-ID"/>
        </w:rPr>
        <w:t xml:space="preserve"> </w:t>
      </w:r>
      <w:r w:rsidR="00E11818">
        <w:rPr>
          <w:rFonts w:asciiTheme="majorBidi" w:hAnsiTheme="majorBidi" w:cstheme="majorBidi"/>
        </w:rPr>
        <w:t>PT Remaja Rosdakarya, 2004), h</w:t>
      </w:r>
      <w:r w:rsidRPr="00436B12">
        <w:rPr>
          <w:rFonts w:asciiTheme="majorBidi" w:hAnsiTheme="majorBidi" w:cstheme="majorBidi"/>
        </w:rPr>
        <w:t>l</w:t>
      </w:r>
      <w:r w:rsidR="00322296">
        <w:rPr>
          <w:rFonts w:asciiTheme="majorBidi" w:hAnsiTheme="majorBidi" w:cstheme="majorBidi"/>
          <w:lang w:val="id-ID"/>
        </w:rPr>
        <w:t>m.</w:t>
      </w:r>
      <w:r w:rsidRPr="00436B12">
        <w:rPr>
          <w:rFonts w:asciiTheme="majorBidi" w:hAnsiTheme="majorBidi" w:cstheme="majorBidi"/>
        </w:rPr>
        <w:t xml:space="preserve"> 180</w:t>
      </w:r>
    </w:p>
  </w:footnote>
  <w:footnote w:id="20">
    <w:p w:rsidR="00773657" w:rsidRPr="00107BFB" w:rsidRDefault="00773657" w:rsidP="001D0417">
      <w:pPr>
        <w:pStyle w:val="FootnoteText"/>
        <w:spacing w:before="240"/>
        <w:ind w:firstLine="567"/>
        <w:jc w:val="both"/>
        <w:rPr>
          <w:rFonts w:asciiTheme="majorBidi" w:hAnsiTheme="majorBidi" w:cstheme="majorBidi"/>
        </w:rPr>
      </w:pPr>
      <w:r w:rsidRPr="00EE6396">
        <w:rPr>
          <w:rStyle w:val="FootnoteReference"/>
        </w:rPr>
        <w:footnoteRef/>
      </w:r>
      <w:r w:rsidRPr="00EE6396">
        <w:rPr>
          <w:vertAlign w:val="superscript"/>
        </w:rPr>
        <w:t xml:space="preserve"> </w:t>
      </w:r>
      <w:r w:rsidRPr="009F69EB">
        <w:rPr>
          <w:rFonts w:asciiTheme="majorBidi" w:hAnsiTheme="majorBidi" w:cstheme="majorBidi"/>
          <w:i/>
          <w:iCs/>
        </w:rPr>
        <w:t>Ibid</w:t>
      </w:r>
      <w:r w:rsidR="00E11818">
        <w:rPr>
          <w:rFonts w:asciiTheme="majorBidi" w:hAnsiTheme="majorBidi" w:cstheme="majorBidi"/>
        </w:rPr>
        <w:t>, h</w:t>
      </w:r>
      <w:r>
        <w:rPr>
          <w:rFonts w:asciiTheme="majorBidi" w:hAnsiTheme="majorBidi" w:cstheme="majorBidi"/>
        </w:rPr>
        <w:t>l</w:t>
      </w:r>
      <w:r w:rsidR="00E11818">
        <w:rPr>
          <w:rFonts w:asciiTheme="majorBidi" w:hAnsiTheme="majorBidi" w:cstheme="majorBidi"/>
          <w:lang w:val="id-ID"/>
        </w:rPr>
        <w:t>m</w:t>
      </w:r>
      <w:r>
        <w:rPr>
          <w:rFonts w:asciiTheme="majorBidi" w:hAnsiTheme="majorBidi" w:cstheme="majorBidi"/>
        </w:rPr>
        <w:t>.</w:t>
      </w:r>
      <w:r w:rsidR="00E11818">
        <w:rPr>
          <w:rFonts w:asciiTheme="majorBidi" w:hAnsiTheme="majorBidi" w:cstheme="majorBidi"/>
          <w:lang w:val="id-ID"/>
        </w:rPr>
        <w:t xml:space="preserve"> </w:t>
      </w:r>
      <w:r>
        <w:rPr>
          <w:rFonts w:asciiTheme="majorBidi" w:hAnsiTheme="majorBidi" w:cstheme="majorBidi"/>
        </w:rPr>
        <w:t>100</w:t>
      </w:r>
    </w:p>
  </w:footnote>
  <w:footnote w:id="21">
    <w:p w:rsidR="00773657" w:rsidRPr="00107BFB" w:rsidRDefault="00773657" w:rsidP="001D0417">
      <w:pPr>
        <w:pStyle w:val="FootnoteText"/>
        <w:ind w:firstLine="567"/>
        <w:jc w:val="both"/>
        <w:rPr>
          <w:rFonts w:asciiTheme="majorBidi" w:hAnsiTheme="majorBidi" w:cstheme="majorBidi"/>
        </w:rPr>
      </w:pPr>
      <w:r>
        <w:rPr>
          <w:rStyle w:val="FootnoteReference"/>
        </w:rPr>
        <w:footnoteRef/>
      </w:r>
      <w:r>
        <w:t xml:space="preserve"> </w:t>
      </w:r>
      <w:r w:rsidRPr="00C022F8">
        <w:rPr>
          <w:rStyle w:val="FootnoteReference"/>
          <w:rFonts w:asciiTheme="majorBidi" w:hAnsiTheme="majorBidi" w:cstheme="majorBidi"/>
          <w:vertAlign w:val="baseline"/>
        </w:rPr>
        <w:t>Cholid</w:t>
      </w:r>
      <w:r w:rsidRPr="00C022F8">
        <w:rPr>
          <w:rFonts w:asciiTheme="majorBidi" w:hAnsiTheme="majorBidi" w:cstheme="majorBidi"/>
        </w:rPr>
        <w:t xml:space="preserve"> Narbuko</w:t>
      </w:r>
      <w:r w:rsidRPr="00DF33FA">
        <w:rPr>
          <w:rFonts w:asciiTheme="majorBidi" w:hAnsiTheme="majorBidi" w:cstheme="majorBidi"/>
        </w:rPr>
        <w:t xml:space="preserve"> dan Abu Ahcmadi, </w:t>
      </w:r>
      <w:r w:rsidRPr="00DF33FA">
        <w:rPr>
          <w:rFonts w:asciiTheme="majorBidi" w:hAnsiTheme="majorBidi" w:cstheme="majorBidi"/>
          <w:i/>
          <w:iCs/>
        </w:rPr>
        <w:t>Metodologi Penelitian,</w:t>
      </w:r>
      <w:r w:rsidR="00E11818">
        <w:rPr>
          <w:rFonts w:asciiTheme="majorBidi" w:hAnsiTheme="majorBidi" w:cstheme="majorBidi"/>
        </w:rPr>
        <w:t xml:space="preserve"> (Jakarta:</w:t>
      </w:r>
      <w:r w:rsidR="00E11818">
        <w:rPr>
          <w:rFonts w:asciiTheme="majorBidi" w:hAnsiTheme="majorBidi" w:cstheme="majorBidi"/>
          <w:lang w:val="id-ID"/>
        </w:rPr>
        <w:t xml:space="preserve"> </w:t>
      </w:r>
      <w:r w:rsidR="00E11818">
        <w:rPr>
          <w:rFonts w:asciiTheme="majorBidi" w:hAnsiTheme="majorBidi" w:cstheme="majorBidi"/>
        </w:rPr>
        <w:t>Bumi Aksara 2010), h</w:t>
      </w:r>
      <w:r w:rsidRPr="00DF33FA">
        <w:rPr>
          <w:rFonts w:asciiTheme="majorBidi" w:hAnsiTheme="majorBidi" w:cstheme="majorBidi"/>
        </w:rPr>
        <w:t>l</w:t>
      </w:r>
      <w:r w:rsidR="00322296">
        <w:rPr>
          <w:rFonts w:asciiTheme="majorBidi" w:hAnsiTheme="majorBidi" w:cstheme="majorBidi"/>
          <w:lang w:val="id-ID"/>
        </w:rPr>
        <w:t>m.</w:t>
      </w:r>
      <w:r w:rsidRPr="00DF33FA">
        <w:rPr>
          <w:rFonts w:asciiTheme="majorBidi" w:hAnsiTheme="majorBidi" w:cstheme="majorBidi"/>
        </w:rPr>
        <w:t xml:space="preserve"> 72</w:t>
      </w:r>
    </w:p>
  </w:footnote>
  <w:footnote w:id="22">
    <w:p w:rsidR="00773657" w:rsidRPr="00107BFB" w:rsidRDefault="00773657" w:rsidP="001D0417">
      <w:pPr>
        <w:pStyle w:val="FootnoteText"/>
        <w:spacing w:before="240"/>
        <w:ind w:firstLine="567"/>
        <w:jc w:val="both"/>
        <w:rPr>
          <w:rFonts w:asciiTheme="majorBidi" w:hAnsiTheme="majorBidi" w:cstheme="majorBidi"/>
        </w:rPr>
      </w:pPr>
      <w:r>
        <w:rPr>
          <w:rStyle w:val="FootnoteReference"/>
        </w:rPr>
        <w:footnoteRef/>
      </w:r>
      <w:r>
        <w:t xml:space="preserve"> </w:t>
      </w:r>
      <w:r w:rsidRPr="00C022F8">
        <w:rPr>
          <w:rStyle w:val="FootnoteReference"/>
          <w:rFonts w:asciiTheme="majorBidi" w:hAnsiTheme="majorBidi" w:cstheme="majorBidi"/>
          <w:vertAlign w:val="baseline"/>
        </w:rPr>
        <w:t>Ahmad</w:t>
      </w:r>
      <w:r w:rsidRPr="00C022F8">
        <w:rPr>
          <w:rFonts w:asciiTheme="majorBidi" w:hAnsiTheme="majorBidi" w:cstheme="majorBidi"/>
        </w:rPr>
        <w:t xml:space="preserve"> Tanzeh</w:t>
      </w:r>
      <w:r w:rsidRPr="00E831AF">
        <w:rPr>
          <w:rFonts w:asciiTheme="majorBidi" w:hAnsiTheme="majorBidi" w:cstheme="majorBidi"/>
        </w:rPr>
        <w:t xml:space="preserve">, </w:t>
      </w:r>
      <w:r w:rsidRPr="00E831AF">
        <w:rPr>
          <w:rFonts w:asciiTheme="majorBidi" w:hAnsiTheme="majorBidi" w:cstheme="majorBidi"/>
          <w:i/>
          <w:iCs/>
        </w:rPr>
        <w:t>Pengantar Metode Penelitian</w:t>
      </w:r>
      <w:r w:rsidR="00E11818">
        <w:rPr>
          <w:rFonts w:asciiTheme="majorBidi" w:hAnsiTheme="majorBidi" w:cstheme="majorBidi"/>
        </w:rPr>
        <w:t>...</w:t>
      </w:r>
      <w:r w:rsidR="00322296">
        <w:rPr>
          <w:rFonts w:asciiTheme="majorBidi" w:hAnsiTheme="majorBidi" w:cstheme="majorBidi"/>
          <w:lang w:val="id-ID"/>
        </w:rPr>
        <w:t xml:space="preserve">, </w:t>
      </w:r>
      <w:r w:rsidR="00E11818">
        <w:rPr>
          <w:rFonts w:asciiTheme="majorBidi" w:hAnsiTheme="majorBidi" w:cstheme="majorBidi"/>
        </w:rPr>
        <w:t>h</w:t>
      </w:r>
      <w:r w:rsidRPr="00E831AF">
        <w:rPr>
          <w:rFonts w:asciiTheme="majorBidi" w:hAnsiTheme="majorBidi" w:cstheme="majorBidi"/>
        </w:rPr>
        <w:t>l</w:t>
      </w:r>
      <w:r w:rsidR="00322296">
        <w:rPr>
          <w:rFonts w:asciiTheme="majorBidi" w:hAnsiTheme="majorBidi" w:cstheme="majorBidi"/>
          <w:lang w:val="id-ID"/>
        </w:rPr>
        <w:t>m.</w:t>
      </w:r>
      <w:r w:rsidRPr="00E831AF">
        <w:rPr>
          <w:rFonts w:asciiTheme="majorBidi" w:hAnsiTheme="majorBidi" w:cstheme="majorBidi"/>
        </w:rPr>
        <w:t xml:space="preserve"> 61</w:t>
      </w:r>
    </w:p>
  </w:footnote>
  <w:footnote w:id="23">
    <w:p w:rsidR="00773657" w:rsidRPr="00107BFB" w:rsidRDefault="00773657" w:rsidP="001D0417">
      <w:pPr>
        <w:pStyle w:val="FootnoteText"/>
        <w:spacing w:before="240"/>
        <w:ind w:firstLine="567"/>
        <w:jc w:val="both"/>
      </w:pPr>
      <w:r>
        <w:rPr>
          <w:rStyle w:val="FootnoteReference"/>
        </w:rPr>
        <w:footnoteRef/>
      </w:r>
      <w:r>
        <w:t xml:space="preserve"> </w:t>
      </w:r>
      <w:r w:rsidRPr="00A05865">
        <w:rPr>
          <w:rFonts w:asciiTheme="majorBidi" w:hAnsiTheme="majorBidi" w:cstheme="majorBidi"/>
        </w:rPr>
        <w:t xml:space="preserve">Sugiono, Metodologi Penelitian </w:t>
      </w:r>
      <w:r w:rsidRPr="00A05865">
        <w:rPr>
          <w:rFonts w:asciiTheme="majorBidi" w:hAnsiTheme="majorBidi" w:cstheme="majorBidi"/>
          <w:i/>
          <w:iCs/>
        </w:rPr>
        <w:t>Kuantitatif dan Kualitatif Dan R&amp;D</w:t>
      </w:r>
      <w:r w:rsidRPr="00A05865">
        <w:rPr>
          <w:rFonts w:asciiTheme="majorBidi" w:hAnsiTheme="majorBidi" w:cstheme="majorBidi"/>
        </w:rPr>
        <w:t xml:space="preserve">, </w:t>
      </w:r>
      <w:r w:rsidR="00E11818">
        <w:rPr>
          <w:rFonts w:asciiTheme="majorBidi" w:hAnsiTheme="majorBidi" w:cstheme="majorBidi"/>
        </w:rPr>
        <w:t>(Bandung:</w:t>
      </w:r>
      <w:r w:rsidR="00E11818">
        <w:rPr>
          <w:rFonts w:asciiTheme="majorBidi" w:hAnsiTheme="majorBidi" w:cstheme="majorBidi"/>
          <w:lang w:val="id-ID"/>
        </w:rPr>
        <w:t xml:space="preserve"> </w:t>
      </w:r>
      <w:r w:rsidR="00E11818">
        <w:rPr>
          <w:rFonts w:asciiTheme="majorBidi" w:hAnsiTheme="majorBidi" w:cstheme="majorBidi"/>
        </w:rPr>
        <w:t>Alfabeta, 2011), h</w:t>
      </w:r>
      <w:r w:rsidRPr="00A05865">
        <w:rPr>
          <w:rFonts w:asciiTheme="majorBidi" w:hAnsiTheme="majorBidi" w:cstheme="majorBidi"/>
        </w:rPr>
        <w:t>l</w:t>
      </w:r>
      <w:r w:rsidR="00322296">
        <w:rPr>
          <w:rFonts w:asciiTheme="majorBidi" w:hAnsiTheme="majorBidi" w:cstheme="majorBidi"/>
          <w:lang w:val="id-ID"/>
        </w:rPr>
        <w:t>m.</w:t>
      </w:r>
      <w:r w:rsidRPr="00A05865">
        <w:rPr>
          <w:rFonts w:asciiTheme="majorBidi" w:hAnsiTheme="majorBidi" w:cstheme="majorBidi"/>
        </w:rPr>
        <w:t xml:space="preserve"> 145</w:t>
      </w:r>
    </w:p>
  </w:footnote>
  <w:footnote w:id="24">
    <w:p w:rsidR="00773657" w:rsidRPr="00064A1E" w:rsidRDefault="00773657" w:rsidP="001D0417">
      <w:pPr>
        <w:pStyle w:val="FootnoteText"/>
        <w:ind w:firstLine="567"/>
        <w:jc w:val="both"/>
        <w:rPr>
          <w:rFonts w:asciiTheme="majorBidi" w:hAnsiTheme="majorBidi" w:cstheme="majorBidi"/>
        </w:rPr>
      </w:pPr>
      <w:r w:rsidRPr="00064A1E">
        <w:rPr>
          <w:rStyle w:val="FootnoteReference"/>
          <w:rFonts w:asciiTheme="majorBidi" w:hAnsiTheme="majorBidi" w:cstheme="majorBidi"/>
        </w:rPr>
        <w:footnoteRef/>
      </w:r>
      <w:r w:rsidRPr="00064A1E">
        <w:rPr>
          <w:rFonts w:asciiTheme="majorBidi" w:hAnsiTheme="majorBidi" w:cstheme="majorBidi"/>
          <w:vertAlign w:val="superscript"/>
        </w:rPr>
        <w:t xml:space="preserve"> </w:t>
      </w:r>
      <w:r w:rsidRPr="00064A1E">
        <w:rPr>
          <w:rStyle w:val="FootnoteReference"/>
          <w:rFonts w:asciiTheme="majorBidi" w:hAnsiTheme="majorBidi" w:cstheme="majorBidi"/>
          <w:vertAlign w:val="baseline"/>
        </w:rPr>
        <w:t>Suharsimi</w:t>
      </w:r>
      <w:r w:rsidRPr="00064A1E">
        <w:rPr>
          <w:rFonts w:asciiTheme="majorBidi" w:hAnsiTheme="majorBidi" w:cstheme="majorBidi"/>
        </w:rPr>
        <w:t xml:space="preserve"> Arikunto, </w:t>
      </w:r>
      <w:r w:rsidRPr="00064A1E">
        <w:rPr>
          <w:rFonts w:asciiTheme="majorBidi" w:hAnsiTheme="majorBidi" w:cstheme="majorBidi"/>
          <w:i/>
          <w:iCs/>
        </w:rPr>
        <w:t>Prose</w:t>
      </w:r>
      <w:r w:rsidR="00322296">
        <w:rPr>
          <w:rFonts w:asciiTheme="majorBidi" w:hAnsiTheme="majorBidi" w:cstheme="majorBidi"/>
          <w:i/>
          <w:iCs/>
        </w:rPr>
        <w:t>dur Penelitian Studi Pendekatan</w:t>
      </w:r>
      <w:r w:rsidR="00E11818">
        <w:rPr>
          <w:rFonts w:asciiTheme="majorBidi" w:hAnsiTheme="majorBidi" w:cstheme="majorBidi"/>
        </w:rPr>
        <w:t>...</w:t>
      </w:r>
      <w:r w:rsidR="00322296">
        <w:rPr>
          <w:rFonts w:asciiTheme="majorBidi" w:hAnsiTheme="majorBidi" w:cstheme="majorBidi"/>
          <w:lang w:val="id-ID"/>
        </w:rPr>
        <w:t xml:space="preserve">, </w:t>
      </w:r>
      <w:r w:rsidR="00E11818">
        <w:rPr>
          <w:rFonts w:asciiTheme="majorBidi" w:hAnsiTheme="majorBidi" w:cstheme="majorBidi"/>
        </w:rPr>
        <w:t xml:space="preserve"> h</w:t>
      </w:r>
      <w:r w:rsidRPr="00064A1E">
        <w:rPr>
          <w:rFonts w:asciiTheme="majorBidi" w:hAnsiTheme="majorBidi" w:cstheme="majorBidi"/>
        </w:rPr>
        <w:t>l</w:t>
      </w:r>
      <w:r w:rsidR="00322296">
        <w:rPr>
          <w:rFonts w:asciiTheme="majorBidi" w:hAnsiTheme="majorBidi" w:cstheme="majorBidi"/>
          <w:lang w:val="id-ID"/>
        </w:rPr>
        <w:t>m.</w:t>
      </w:r>
      <w:r w:rsidRPr="00064A1E">
        <w:rPr>
          <w:rFonts w:asciiTheme="majorBidi" w:hAnsiTheme="majorBidi" w:cstheme="majorBidi"/>
        </w:rPr>
        <w:t xml:space="preserve"> 206</w:t>
      </w:r>
    </w:p>
  </w:footnote>
  <w:footnote w:id="25">
    <w:p w:rsidR="00773657" w:rsidRPr="00107BFB" w:rsidRDefault="00773657" w:rsidP="001D0417">
      <w:pPr>
        <w:pStyle w:val="FootnoteText"/>
        <w:spacing w:before="240"/>
        <w:ind w:firstLine="567"/>
        <w:jc w:val="both"/>
        <w:rPr>
          <w:rFonts w:asciiTheme="majorBidi" w:hAnsiTheme="majorBidi" w:cstheme="majorBidi"/>
        </w:rPr>
      </w:pPr>
      <w:r w:rsidRPr="00064A1E">
        <w:rPr>
          <w:rStyle w:val="FootnoteReference"/>
          <w:rFonts w:asciiTheme="majorBidi" w:hAnsiTheme="majorBidi" w:cstheme="majorBidi"/>
        </w:rPr>
        <w:footnoteRef/>
      </w:r>
      <w:r w:rsidRPr="00064A1E">
        <w:rPr>
          <w:rFonts w:asciiTheme="majorBidi" w:hAnsiTheme="majorBidi" w:cstheme="majorBidi"/>
          <w:vertAlign w:val="superscript"/>
        </w:rPr>
        <w:t xml:space="preserve"> </w:t>
      </w:r>
      <w:r w:rsidRPr="00064A1E">
        <w:rPr>
          <w:rStyle w:val="FootnoteReference"/>
          <w:rFonts w:asciiTheme="majorBidi" w:hAnsiTheme="majorBidi" w:cstheme="majorBidi"/>
          <w:vertAlign w:val="baseline"/>
        </w:rPr>
        <w:t>Ahmad</w:t>
      </w:r>
      <w:r w:rsidRPr="00064A1E">
        <w:rPr>
          <w:rFonts w:asciiTheme="majorBidi" w:hAnsiTheme="majorBidi" w:cstheme="majorBidi"/>
        </w:rPr>
        <w:t xml:space="preserve"> Tanzeh, </w:t>
      </w:r>
      <w:r w:rsidRPr="00064A1E">
        <w:rPr>
          <w:rFonts w:asciiTheme="majorBidi" w:hAnsiTheme="majorBidi" w:cstheme="majorBidi"/>
          <w:i/>
          <w:iCs/>
        </w:rPr>
        <w:t>Pengantar Metode Penelitian</w:t>
      </w:r>
      <w:r w:rsidR="00E11818">
        <w:rPr>
          <w:rFonts w:asciiTheme="majorBidi" w:hAnsiTheme="majorBidi" w:cstheme="majorBidi"/>
        </w:rPr>
        <w:t>, (Yogyakarta:</w:t>
      </w:r>
      <w:r w:rsidR="00E11818">
        <w:rPr>
          <w:rFonts w:asciiTheme="majorBidi" w:hAnsiTheme="majorBidi" w:cstheme="majorBidi"/>
          <w:lang w:val="id-ID"/>
        </w:rPr>
        <w:t xml:space="preserve"> </w:t>
      </w:r>
      <w:r w:rsidR="00E11818">
        <w:rPr>
          <w:rFonts w:asciiTheme="majorBidi" w:hAnsiTheme="majorBidi" w:cstheme="majorBidi"/>
        </w:rPr>
        <w:t>Teras 2009), h</w:t>
      </w:r>
      <w:r w:rsidRPr="00064A1E">
        <w:rPr>
          <w:rFonts w:asciiTheme="majorBidi" w:hAnsiTheme="majorBidi" w:cstheme="majorBidi"/>
        </w:rPr>
        <w:t>l</w:t>
      </w:r>
      <w:r w:rsidR="00322296">
        <w:rPr>
          <w:rFonts w:asciiTheme="majorBidi" w:hAnsiTheme="majorBidi" w:cstheme="majorBidi"/>
          <w:lang w:val="id-ID"/>
        </w:rPr>
        <w:t>m.</w:t>
      </w:r>
      <w:r w:rsidRPr="00064A1E">
        <w:rPr>
          <w:rFonts w:asciiTheme="majorBidi" w:hAnsiTheme="majorBidi" w:cstheme="majorBidi"/>
        </w:rPr>
        <w:t xml:space="preserve"> 66</w:t>
      </w:r>
    </w:p>
  </w:footnote>
  <w:footnote w:id="26">
    <w:p w:rsidR="00773657" w:rsidRPr="00107BFB" w:rsidRDefault="00773657" w:rsidP="001D0417">
      <w:pPr>
        <w:pStyle w:val="FootnoteText"/>
        <w:ind w:firstLine="567"/>
        <w:jc w:val="both"/>
        <w:rPr>
          <w:rFonts w:asciiTheme="majorBidi" w:hAnsiTheme="majorBidi" w:cstheme="majorBidi"/>
        </w:rPr>
      </w:pPr>
      <w:r w:rsidRPr="00064A1E">
        <w:rPr>
          <w:rStyle w:val="FootnoteReference"/>
          <w:rFonts w:asciiTheme="majorBidi" w:hAnsiTheme="majorBidi" w:cstheme="majorBidi"/>
        </w:rPr>
        <w:footnoteRef/>
      </w:r>
      <w:r w:rsidRPr="00064A1E">
        <w:rPr>
          <w:rFonts w:asciiTheme="majorBidi" w:hAnsiTheme="majorBidi" w:cstheme="majorBidi"/>
        </w:rPr>
        <w:t xml:space="preserve"> </w:t>
      </w:r>
      <w:r w:rsidRPr="008974E1">
        <w:rPr>
          <w:rStyle w:val="FootnoteReference"/>
          <w:rFonts w:asciiTheme="majorBidi" w:hAnsiTheme="majorBidi" w:cstheme="majorBidi"/>
          <w:vertAlign w:val="baseline"/>
        </w:rPr>
        <w:t>Hamid</w:t>
      </w:r>
      <w:r w:rsidRPr="008974E1">
        <w:rPr>
          <w:rFonts w:asciiTheme="majorBidi" w:hAnsiTheme="majorBidi" w:cstheme="majorBidi"/>
        </w:rPr>
        <w:t xml:space="preserve"> Darmadi, </w:t>
      </w:r>
      <w:r w:rsidRPr="008974E1">
        <w:rPr>
          <w:rFonts w:asciiTheme="majorBidi" w:hAnsiTheme="majorBidi" w:cstheme="majorBidi"/>
          <w:i/>
          <w:iCs/>
        </w:rPr>
        <w:t>Metode Penelitian</w:t>
      </w:r>
      <w:r w:rsidR="00DF7B43">
        <w:rPr>
          <w:rFonts w:asciiTheme="majorBidi" w:hAnsiTheme="majorBidi" w:cstheme="majorBidi"/>
        </w:rPr>
        <w:t>..., h</w:t>
      </w:r>
      <w:r w:rsidRPr="008974E1">
        <w:rPr>
          <w:rFonts w:asciiTheme="majorBidi" w:hAnsiTheme="majorBidi" w:cstheme="majorBidi"/>
        </w:rPr>
        <w:t>l</w:t>
      </w:r>
      <w:r w:rsidR="00322296">
        <w:rPr>
          <w:rFonts w:asciiTheme="majorBidi" w:hAnsiTheme="majorBidi" w:cstheme="majorBidi"/>
          <w:lang w:val="id-ID"/>
        </w:rPr>
        <w:t>m.</w:t>
      </w:r>
      <w:r w:rsidRPr="008974E1">
        <w:rPr>
          <w:rFonts w:asciiTheme="majorBidi" w:hAnsiTheme="majorBidi" w:cstheme="majorBidi"/>
        </w:rPr>
        <w:t xml:space="preserve"> 266</w:t>
      </w:r>
    </w:p>
  </w:footnote>
  <w:footnote w:id="27">
    <w:p w:rsidR="00773657" w:rsidRPr="00107BFB" w:rsidRDefault="00773657" w:rsidP="001D0417">
      <w:pPr>
        <w:pStyle w:val="FootnoteText"/>
        <w:spacing w:before="240"/>
        <w:ind w:firstLine="567"/>
        <w:jc w:val="both"/>
        <w:rPr>
          <w:rFonts w:asciiTheme="majorBidi" w:hAnsiTheme="majorBidi" w:cstheme="majorBidi"/>
        </w:rPr>
      </w:pPr>
      <w:r w:rsidRPr="008974E1">
        <w:rPr>
          <w:rStyle w:val="FootnoteReference"/>
          <w:rFonts w:asciiTheme="majorBidi" w:hAnsiTheme="majorBidi" w:cstheme="majorBidi"/>
        </w:rPr>
        <w:footnoteRef/>
      </w:r>
      <w:r w:rsidRPr="008974E1">
        <w:rPr>
          <w:rFonts w:asciiTheme="majorBidi" w:hAnsiTheme="majorBidi" w:cstheme="majorBidi"/>
        </w:rPr>
        <w:t xml:space="preserve"> </w:t>
      </w:r>
      <w:r w:rsidRPr="008974E1">
        <w:rPr>
          <w:rStyle w:val="FootnoteReference"/>
          <w:rFonts w:asciiTheme="majorBidi" w:hAnsiTheme="majorBidi" w:cstheme="majorBidi"/>
          <w:vertAlign w:val="baseline"/>
        </w:rPr>
        <w:t>Lexy</w:t>
      </w:r>
      <w:r w:rsidRPr="008974E1">
        <w:rPr>
          <w:rFonts w:asciiTheme="majorBidi" w:hAnsiTheme="majorBidi" w:cstheme="majorBidi"/>
        </w:rPr>
        <w:t xml:space="preserve"> J.Moleong, </w:t>
      </w:r>
      <w:r w:rsidRPr="008974E1">
        <w:rPr>
          <w:rFonts w:asciiTheme="majorBidi" w:hAnsiTheme="majorBidi" w:cstheme="majorBidi"/>
          <w:i/>
          <w:iCs/>
        </w:rPr>
        <w:t>Metodologi Penelitian Kualitatif</w:t>
      </w:r>
      <w:r w:rsidRPr="008974E1">
        <w:rPr>
          <w:rFonts w:asciiTheme="majorBidi" w:hAnsiTheme="majorBidi" w:cstheme="majorBidi"/>
        </w:rPr>
        <w:t>, (B</w:t>
      </w:r>
      <w:r w:rsidR="00DF7B43">
        <w:rPr>
          <w:rFonts w:asciiTheme="majorBidi" w:hAnsiTheme="majorBidi" w:cstheme="majorBidi"/>
        </w:rPr>
        <w:t>andung:</w:t>
      </w:r>
      <w:r w:rsidR="00DF7B43">
        <w:rPr>
          <w:rFonts w:asciiTheme="majorBidi" w:hAnsiTheme="majorBidi" w:cstheme="majorBidi"/>
          <w:lang w:val="id-ID"/>
        </w:rPr>
        <w:t xml:space="preserve"> </w:t>
      </w:r>
      <w:r w:rsidR="00DF7B43">
        <w:rPr>
          <w:rFonts w:asciiTheme="majorBidi" w:hAnsiTheme="majorBidi" w:cstheme="majorBidi"/>
        </w:rPr>
        <w:t>PT Remaja Rosdakarya), h</w:t>
      </w:r>
      <w:r w:rsidRPr="008974E1">
        <w:rPr>
          <w:rFonts w:asciiTheme="majorBidi" w:hAnsiTheme="majorBidi" w:cstheme="majorBidi"/>
        </w:rPr>
        <w:t>l</w:t>
      </w:r>
      <w:r w:rsidR="00322296">
        <w:rPr>
          <w:rFonts w:asciiTheme="majorBidi" w:hAnsiTheme="majorBidi" w:cstheme="majorBidi"/>
          <w:lang w:val="id-ID"/>
        </w:rPr>
        <w:t>m.</w:t>
      </w:r>
      <w:r w:rsidRPr="008974E1">
        <w:rPr>
          <w:rFonts w:asciiTheme="majorBidi" w:hAnsiTheme="majorBidi" w:cstheme="majorBidi"/>
        </w:rPr>
        <w:t xml:space="preserve"> 248</w:t>
      </w:r>
    </w:p>
  </w:footnote>
  <w:footnote w:id="28">
    <w:p w:rsidR="00773657" w:rsidRPr="00107BFB" w:rsidRDefault="00773657" w:rsidP="001D0417">
      <w:pPr>
        <w:pStyle w:val="FootnoteText"/>
        <w:ind w:firstLine="567"/>
        <w:jc w:val="both"/>
      </w:pPr>
      <w:r>
        <w:rPr>
          <w:rStyle w:val="FootnoteReference"/>
        </w:rPr>
        <w:footnoteRef/>
      </w:r>
      <w:r>
        <w:t xml:space="preserve"> </w:t>
      </w:r>
      <w:r w:rsidRPr="00570BEC">
        <w:rPr>
          <w:rFonts w:asciiTheme="majorBidi" w:hAnsiTheme="majorBidi" w:cstheme="majorBidi"/>
        </w:rPr>
        <w:t>Lexy J. Moleong</w:t>
      </w:r>
      <w:r w:rsidR="00322296">
        <w:rPr>
          <w:rFonts w:asciiTheme="majorBidi" w:hAnsiTheme="majorBidi" w:cstheme="majorBidi"/>
          <w:i/>
          <w:iCs/>
        </w:rPr>
        <w:t>, Metode Penelitian</w:t>
      </w:r>
      <w:r w:rsidR="00322296">
        <w:rPr>
          <w:rFonts w:asciiTheme="majorBidi" w:hAnsiTheme="majorBidi" w:cstheme="majorBidi"/>
          <w:i/>
          <w:iCs/>
          <w:lang w:val="id-ID"/>
        </w:rPr>
        <w:t>...,</w:t>
      </w:r>
      <w:r w:rsidR="007E4907">
        <w:rPr>
          <w:rFonts w:asciiTheme="majorBidi" w:hAnsiTheme="majorBidi" w:cstheme="majorBidi"/>
        </w:rPr>
        <w:t xml:space="preserve"> h</w:t>
      </w:r>
      <w:r>
        <w:rPr>
          <w:rFonts w:asciiTheme="majorBidi" w:hAnsiTheme="majorBidi" w:cstheme="majorBidi"/>
        </w:rPr>
        <w:t>l</w:t>
      </w:r>
      <w:r w:rsidR="00322296">
        <w:rPr>
          <w:rFonts w:asciiTheme="majorBidi" w:hAnsiTheme="majorBidi" w:cstheme="majorBidi"/>
          <w:lang w:val="id-ID"/>
        </w:rPr>
        <w:t>m.</w:t>
      </w:r>
      <w:r>
        <w:rPr>
          <w:rFonts w:asciiTheme="majorBidi" w:hAnsiTheme="majorBidi" w:cstheme="majorBidi"/>
        </w:rPr>
        <w:t xml:space="preserve"> 327-328</w:t>
      </w:r>
    </w:p>
  </w:footnote>
  <w:footnote w:id="29">
    <w:p w:rsidR="00773657" w:rsidRPr="00107BFB" w:rsidRDefault="00773657" w:rsidP="001D0417">
      <w:pPr>
        <w:pStyle w:val="FootnoteText"/>
        <w:ind w:firstLine="567"/>
        <w:jc w:val="both"/>
        <w:rPr>
          <w:rFonts w:asciiTheme="majorBidi" w:hAnsiTheme="majorBidi" w:cstheme="majorBidi"/>
        </w:rPr>
      </w:pPr>
      <w:r w:rsidRPr="008522E7">
        <w:rPr>
          <w:rStyle w:val="FootnoteReference"/>
          <w:i/>
          <w:iCs/>
        </w:rPr>
        <w:footnoteRef/>
      </w:r>
      <w:r w:rsidRPr="008522E7">
        <w:rPr>
          <w:i/>
          <w:iCs/>
        </w:rPr>
        <w:t xml:space="preserve"> </w:t>
      </w:r>
      <w:r w:rsidR="007E4907" w:rsidRPr="00187AD9">
        <w:rPr>
          <w:rFonts w:asciiTheme="majorBidi" w:hAnsiTheme="majorBidi" w:cstheme="majorBidi"/>
          <w:i/>
          <w:iCs/>
        </w:rPr>
        <w:t>I</w:t>
      </w:r>
      <w:r w:rsidRPr="00187AD9">
        <w:rPr>
          <w:rFonts w:asciiTheme="majorBidi" w:hAnsiTheme="majorBidi" w:cstheme="majorBidi"/>
          <w:i/>
          <w:iCs/>
        </w:rPr>
        <w:t>bid</w:t>
      </w:r>
      <w:r w:rsidR="007E4907">
        <w:rPr>
          <w:rFonts w:asciiTheme="majorBidi" w:hAnsiTheme="majorBidi" w:cstheme="majorBidi"/>
          <w:i/>
          <w:iCs/>
          <w:lang w:val="id-ID"/>
        </w:rPr>
        <w:t>.</w:t>
      </w:r>
      <w:r w:rsidRPr="00187AD9">
        <w:rPr>
          <w:rFonts w:asciiTheme="majorBidi" w:hAnsiTheme="majorBidi" w:cstheme="majorBidi"/>
          <w:i/>
        </w:rPr>
        <w:t>,</w:t>
      </w:r>
      <w:r w:rsidR="007E4907">
        <w:rPr>
          <w:rFonts w:asciiTheme="majorBidi" w:hAnsiTheme="majorBidi" w:cstheme="majorBidi"/>
        </w:rPr>
        <w:t xml:space="preserve"> h</w:t>
      </w:r>
      <w:r w:rsidRPr="00187AD9">
        <w:rPr>
          <w:rFonts w:asciiTheme="majorBidi" w:hAnsiTheme="majorBidi" w:cstheme="majorBidi"/>
        </w:rPr>
        <w:t>l</w:t>
      </w:r>
      <w:r w:rsidR="00322296">
        <w:rPr>
          <w:rFonts w:asciiTheme="majorBidi" w:hAnsiTheme="majorBidi" w:cstheme="majorBidi"/>
          <w:lang w:val="id-ID"/>
        </w:rPr>
        <w:t>m.</w:t>
      </w:r>
      <w:r w:rsidRPr="00187AD9">
        <w:rPr>
          <w:rFonts w:asciiTheme="majorBidi" w:hAnsiTheme="majorBidi" w:cstheme="majorBidi"/>
        </w:rPr>
        <w:t xml:space="preserve"> 329</w:t>
      </w:r>
    </w:p>
  </w:footnote>
  <w:footnote w:id="30">
    <w:p w:rsidR="00773657" w:rsidRPr="00107BFB" w:rsidRDefault="00773657" w:rsidP="001D0417">
      <w:pPr>
        <w:pStyle w:val="FootnoteText"/>
        <w:spacing w:before="240"/>
        <w:ind w:firstLine="567"/>
        <w:jc w:val="both"/>
        <w:rPr>
          <w:rFonts w:asciiTheme="majorBidi" w:hAnsiTheme="majorBidi" w:cstheme="majorBidi"/>
        </w:rPr>
      </w:pPr>
      <w:r w:rsidRPr="00187AD9">
        <w:rPr>
          <w:rStyle w:val="FootnoteReference"/>
          <w:rFonts w:asciiTheme="majorBidi" w:hAnsiTheme="majorBidi" w:cstheme="majorBidi"/>
        </w:rPr>
        <w:footnoteRef/>
      </w:r>
      <w:r w:rsidRPr="00187AD9">
        <w:rPr>
          <w:rFonts w:asciiTheme="majorBidi" w:hAnsiTheme="majorBidi" w:cstheme="majorBidi"/>
        </w:rPr>
        <w:t xml:space="preserve"> </w:t>
      </w:r>
      <w:r w:rsidRPr="00187AD9">
        <w:rPr>
          <w:rStyle w:val="FootnoteReference"/>
          <w:rFonts w:asciiTheme="majorBidi" w:hAnsiTheme="majorBidi" w:cstheme="majorBidi"/>
          <w:i/>
          <w:iCs/>
          <w:vertAlign w:val="baseline"/>
        </w:rPr>
        <w:t>Sugiyono</w:t>
      </w:r>
      <w:r w:rsidRPr="00187AD9">
        <w:rPr>
          <w:rFonts w:asciiTheme="majorBidi" w:hAnsiTheme="majorBidi" w:cstheme="majorBidi"/>
        </w:rPr>
        <w:t xml:space="preserve">, </w:t>
      </w:r>
      <w:r w:rsidRPr="00187AD9">
        <w:rPr>
          <w:rFonts w:asciiTheme="majorBidi" w:hAnsiTheme="majorBidi" w:cstheme="majorBidi"/>
          <w:i/>
          <w:iCs/>
        </w:rPr>
        <w:t>Metode Penelitian Pendidikan</w:t>
      </w:r>
      <w:r w:rsidR="007E4907">
        <w:rPr>
          <w:rFonts w:asciiTheme="majorBidi" w:hAnsiTheme="majorBidi" w:cstheme="majorBidi"/>
        </w:rPr>
        <w:t>, (Bandung:Alfabeta), h</w:t>
      </w:r>
      <w:r w:rsidRPr="00187AD9">
        <w:rPr>
          <w:rFonts w:asciiTheme="majorBidi" w:hAnsiTheme="majorBidi" w:cstheme="majorBidi"/>
        </w:rPr>
        <w:t>l</w:t>
      </w:r>
      <w:r w:rsidR="00322296">
        <w:rPr>
          <w:rFonts w:asciiTheme="majorBidi" w:hAnsiTheme="majorBidi" w:cstheme="majorBidi"/>
          <w:lang w:val="id-ID"/>
        </w:rPr>
        <w:t>m.</w:t>
      </w:r>
      <w:r w:rsidRPr="00187AD9">
        <w:rPr>
          <w:rFonts w:asciiTheme="majorBidi" w:hAnsiTheme="majorBidi" w:cstheme="majorBidi"/>
        </w:rPr>
        <w:t xml:space="preserve"> 371</w:t>
      </w:r>
    </w:p>
  </w:footnote>
  <w:footnote w:id="31">
    <w:p w:rsidR="00773657" w:rsidRPr="00107BFB" w:rsidRDefault="00773657" w:rsidP="001D0417">
      <w:pPr>
        <w:pStyle w:val="FootnoteText"/>
        <w:spacing w:before="240"/>
        <w:ind w:firstLine="567"/>
        <w:jc w:val="both"/>
        <w:rPr>
          <w:rFonts w:asciiTheme="majorBidi" w:hAnsiTheme="majorBidi" w:cstheme="majorBidi"/>
        </w:rPr>
      </w:pPr>
      <w:r w:rsidRPr="00187AD9">
        <w:rPr>
          <w:rStyle w:val="FootnoteReference"/>
          <w:rFonts w:asciiTheme="majorBidi" w:hAnsiTheme="majorBidi" w:cstheme="majorBidi"/>
        </w:rPr>
        <w:footnoteRef/>
      </w:r>
      <w:r w:rsidRPr="00187AD9">
        <w:rPr>
          <w:rFonts w:asciiTheme="majorBidi" w:hAnsiTheme="majorBidi" w:cstheme="majorBidi"/>
        </w:rPr>
        <w:t xml:space="preserve"> Ahmad Tanzeh, </w:t>
      </w:r>
      <w:r w:rsidRPr="00187AD9">
        <w:rPr>
          <w:rFonts w:asciiTheme="majorBidi" w:hAnsiTheme="majorBidi" w:cstheme="majorBidi"/>
          <w:i/>
        </w:rPr>
        <w:t>Pengantar Metode Penelitian</w:t>
      </w:r>
      <w:r w:rsidR="007E4907">
        <w:rPr>
          <w:rFonts w:asciiTheme="majorBidi" w:hAnsiTheme="majorBidi" w:cstheme="majorBidi"/>
        </w:rPr>
        <w:t>, h</w:t>
      </w:r>
      <w:r w:rsidRPr="00187AD9">
        <w:rPr>
          <w:rFonts w:asciiTheme="majorBidi" w:hAnsiTheme="majorBidi" w:cstheme="majorBidi"/>
        </w:rPr>
        <w:t>l</w:t>
      </w:r>
      <w:r w:rsidR="00322296">
        <w:rPr>
          <w:rFonts w:asciiTheme="majorBidi" w:hAnsiTheme="majorBidi" w:cstheme="majorBidi"/>
          <w:lang w:val="id-ID"/>
        </w:rPr>
        <w:t>m.</w:t>
      </w:r>
      <w:r w:rsidRPr="00187AD9">
        <w:rPr>
          <w:rFonts w:asciiTheme="majorBidi" w:hAnsiTheme="majorBidi" w:cstheme="majorBidi"/>
        </w:rPr>
        <w:t xml:space="preserve"> 7</w:t>
      </w:r>
    </w:p>
  </w:footnote>
  <w:footnote w:id="32">
    <w:p w:rsidR="00773657" w:rsidRPr="00107BFB" w:rsidRDefault="00773657" w:rsidP="001D0417">
      <w:pPr>
        <w:pStyle w:val="FootnoteText"/>
        <w:ind w:firstLine="567"/>
        <w:jc w:val="both"/>
      </w:pPr>
      <w:r>
        <w:rPr>
          <w:rStyle w:val="FootnoteReference"/>
        </w:rPr>
        <w:footnoteRef/>
      </w:r>
      <w:r>
        <w:t xml:space="preserve"> </w:t>
      </w:r>
      <w:r w:rsidRPr="00186AEA">
        <w:rPr>
          <w:rFonts w:asciiTheme="majorBidi" w:hAnsiTheme="majorBidi" w:cstheme="majorBidi"/>
        </w:rPr>
        <w:t xml:space="preserve">Lexy J. Moleong, </w:t>
      </w:r>
      <w:r w:rsidRPr="00186AEA">
        <w:rPr>
          <w:rFonts w:asciiTheme="majorBidi" w:hAnsiTheme="majorBidi" w:cstheme="majorBidi"/>
          <w:i/>
          <w:iCs/>
        </w:rPr>
        <w:t>Metodologi Penelitian Kualitatif</w:t>
      </w:r>
      <w:r w:rsidR="007E4907">
        <w:rPr>
          <w:rFonts w:asciiTheme="majorBidi" w:hAnsiTheme="majorBidi" w:cstheme="majorBidi"/>
        </w:rPr>
        <w:t>, h</w:t>
      </w:r>
      <w:r w:rsidRPr="00186AEA">
        <w:rPr>
          <w:rFonts w:asciiTheme="majorBidi" w:hAnsiTheme="majorBidi" w:cstheme="majorBidi"/>
        </w:rPr>
        <w:t>l</w:t>
      </w:r>
      <w:r w:rsidR="00322296">
        <w:rPr>
          <w:rFonts w:asciiTheme="majorBidi" w:hAnsiTheme="majorBidi" w:cstheme="majorBidi"/>
          <w:lang w:val="id-ID"/>
        </w:rPr>
        <w:t>m.</w:t>
      </w:r>
      <w:r w:rsidRPr="00186AEA">
        <w:rPr>
          <w:rFonts w:asciiTheme="majorBidi" w:hAnsiTheme="majorBidi" w:cstheme="majorBidi"/>
        </w:rPr>
        <w:t xml:space="preserve"> 332</w:t>
      </w:r>
    </w:p>
  </w:footnote>
  <w:footnote w:id="33">
    <w:p w:rsidR="00773657" w:rsidRPr="00107BFB" w:rsidRDefault="00773657" w:rsidP="001D0417">
      <w:pPr>
        <w:pStyle w:val="FootnoteText"/>
        <w:ind w:firstLine="567"/>
        <w:jc w:val="both"/>
      </w:pPr>
      <w:r>
        <w:rPr>
          <w:rStyle w:val="FootnoteReference"/>
        </w:rPr>
        <w:footnoteRef/>
      </w:r>
      <w:r>
        <w:t xml:space="preserve"> </w:t>
      </w:r>
      <w:r w:rsidRPr="00E532E4">
        <w:rPr>
          <w:rFonts w:asciiTheme="majorBidi" w:hAnsiTheme="majorBidi" w:cstheme="majorBidi"/>
        </w:rPr>
        <w:t xml:space="preserve">Sugiyono, </w:t>
      </w:r>
      <w:r w:rsidRPr="00E532E4">
        <w:rPr>
          <w:rFonts w:asciiTheme="majorBidi" w:hAnsiTheme="majorBidi" w:cstheme="majorBidi"/>
          <w:i/>
          <w:iCs/>
        </w:rPr>
        <w:t>Metode Penelitian Pendidikan</w:t>
      </w:r>
      <w:r w:rsidR="007E4907">
        <w:rPr>
          <w:rFonts w:asciiTheme="majorBidi" w:hAnsiTheme="majorBidi" w:cstheme="majorBidi"/>
        </w:rPr>
        <w:t>, (Bandung:</w:t>
      </w:r>
      <w:r w:rsidR="007E4907">
        <w:rPr>
          <w:rFonts w:asciiTheme="majorBidi" w:hAnsiTheme="majorBidi" w:cstheme="majorBidi"/>
          <w:lang w:val="id-ID"/>
        </w:rPr>
        <w:t xml:space="preserve"> </w:t>
      </w:r>
      <w:r w:rsidR="007E4907">
        <w:rPr>
          <w:rFonts w:asciiTheme="majorBidi" w:hAnsiTheme="majorBidi" w:cstheme="majorBidi"/>
        </w:rPr>
        <w:t>Alfabeta), h</w:t>
      </w:r>
      <w:r w:rsidRPr="00E532E4">
        <w:rPr>
          <w:rFonts w:asciiTheme="majorBidi" w:hAnsiTheme="majorBidi" w:cstheme="majorBidi"/>
        </w:rPr>
        <w:t>l</w:t>
      </w:r>
      <w:r w:rsidR="00322296">
        <w:rPr>
          <w:rFonts w:asciiTheme="majorBidi" w:hAnsiTheme="majorBidi" w:cstheme="majorBidi"/>
          <w:lang w:val="id-ID"/>
        </w:rPr>
        <w:t>m.</w:t>
      </w:r>
      <w:r w:rsidRPr="00E532E4">
        <w:rPr>
          <w:rFonts w:asciiTheme="majorBidi" w:hAnsiTheme="majorBidi" w:cstheme="majorBidi"/>
        </w:rPr>
        <w:t xml:space="preserve"> 372-374</w:t>
      </w:r>
    </w:p>
  </w:footnote>
  <w:footnote w:id="34">
    <w:p w:rsidR="00773657" w:rsidRPr="00107BFB" w:rsidRDefault="00773657" w:rsidP="00562B4F">
      <w:pPr>
        <w:pStyle w:val="FootnoteText"/>
        <w:spacing w:before="240"/>
        <w:ind w:firstLine="567"/>
        <w:jc w:val="both"/>
        <w:rPr>
          <w:rFonts w:asciiTheme="majorBidi" w:hAnsiTheme="majorBidi" w:cstheme="majorBidi"/>
        </w:rPr>
      </w:pPr>
      <w:r w:rsidRPr="00AB1367">
        <w:rPr>
          <w:rStyle w:val="FootnoteReference"/>
        </w:rPr>
        <w:footnoteRef/>
      </w:r>
      <w:r w:rsidR="007E4907">
        <w:rPr>
          <w:rFonts w:asciiTheme="majorBidi" w:hAnsiTheme="majorBidi" w:cstheme="majorBidi"/>
          <w:lang w:val="id-ID"/>
        </w:rPr>
        <w:t xml:space="preserve"> </w:t>
      </w:r>
      <w:r w:rsidRPr="00AB1367">
        <w:rPr>
          <w:rStyle w:val="FootnoteReference"/>
          <w:rFonts w:asciiTheme="majorBidi" w:hAnsiTheme="majorBidi" w:cstheme="majorBidi"/>
          <w:vertAlign w:val="baseline"/>
        </w:rPr>
        <w:t>Lexy</w:t>
      </w:r>
      <w:r w:rsidRPr="00AB1367">
        <w:rPr>
          <w:rFonts w:asciiTheme="majorBidi" w:hAnsiTheme="majorBidi" w:cstheme="majorBidi"/>
        </w:rPr>
        <w:t xml:space="preserve"> J Moleong</w:t>
      </w:r>
      <w:r w:rsidRPr="00AB1367">
        <w:rPr>
          <w:rFonts w:asciiTheme="majorBidi" w:hAnsiTheme="majorBidi" w:cstheme="majorBidi"/>
          <w:i/>
          <w:iCs/>
        </w:rPr>
        <w:t>, Metode Penelitian...</w:t>
      </w:r>
      <w:r w:rsidR="00322296">
        <w:rPr>
          <w:rFonts w:asciiTheme="majorBidi" w:hAnsiTheme="majorBidi" w:cstheme="majorBidi"/>
          <w:i/>
          <w:iCs/>
          <w:lang w:val="id-ID"/>
        </w:rPr>
        <w:t>,</w:t>
      </w:r>
      <w:r w:rsidR="007E4907">
        <w:rPr>
          <w:rFonts w:asciiTheme="majorBidi" w:hAnsiTheme="majorBidi" w:cstheme="majorBidi"/>
          <w:i/>
          <w:iCs/>
          <w:lang w:val="id-ID"/>
        </w:rPr>
        <w:t xml:space="preserve"> </w:t>
      </w:r>
      <w:r w:rsidR="007E4907">
        <w:rPr>
          <w:rFonts w:asciiTheme="majorBidi" w:hAnsiTheme="majorBidi" w:cstheme="majorBidi"/>
        </w:rPr>
        <w:t>h</w:t>
      </w:r>
      <w:r w:rsidRPr="00AB1367">
        <w:rPr>
          <w:rFonts w:asciiTheme="majorBidi" w:hAnsiTheme="majorBidi" w:cstheme="majorBidi"/>
        </w:rPr>
        <w:t>l</w:t>
      </w:r>
      <w:r w:rsidR="00322296">
        <w:rPr>
          <w:rFonts w:asciiTheme="majorBidi" w:hAnsiTheme="majorBidi" w:cstheme="majorBidi"/>
          <w:lang w:val="id-ID"/>
        </w:rPr>
        <w:t>m.</w:t>
      </w:r>
      <w:r w:rsidRPr="00AB1367">
        <w:rPr>
          <w:rFonts w:asciiTheme="majorBidi" w:hAnsiTheme="majorBidi" w:cstheme="majorBidi"/>
        </w:rPr>
        <w:t xml:space="preserve"> 332</w:t>
      </w:r>
    </w:p>
  </w:footnote>
  <w:footnote w:id="35">
    <w:p w:rsidR="00773657" w:rsidRPr="00107BFB" w:rsidRDefault="00773657" w:rsidP="001D0417">
      <w:pPr>
        <w:pStyle w:val="FootnoteText"/>
        <w:spacing w:before="240"/>
        <w:ind w:firstLine="567"/>
        <w:jc w:val="left"/>
        <w:rPr>
          <w:rFonts w:asciiTheme="majorBidi" w:hAnsiTheme="majorBidi" w:cstheme="majorBidi"/>
        </w:rPr>
      </w:pPr>
      <w:r>
        <w:rPr>
          <w:rStyle w:val="FootnoteReference"/>
        </w:rPr>
        <w:footnoteRef/>
      </w:r>
      <w:r>
        <w:t xml:space="preserve"> </w:t>
      </w:r>
      <w:r w:rsidRPr="00187AD9">
        <w:rPr>
          <w:rStyle w:val="FootnoteReference"/>
          <w:rFonts w:asciiTheme="majorBidi" w:hAnsiTheme="majorBidi" w:cstheme="majorBidi"/>
          <w:vertAlign w:val="baseline"/>
        </w:rPr>
        <w:t>Sugioyono</w:t>
      </w:r>
      <w:r w:rsidRPr="00187AD9">
        <w:rPr>
          <w:rFonts w:asciiTheme="majorBidi" w:hAnsiTheme="majorBidi" w:cstheme="majorBidi"/>
        </w:rPr>
        <w:t>,</w:t>
      </w:r>
      <w:r w:rsidRPr="00B46775">
        <w:rPr>
          <w:rFonts w:asciiTheme="majorBidi" w:hAnsiTheme="majorBidi" w:cstheme="majorBidi"/>
        </w:rPr>
        <w:t xml:space="preserve"> </w:t>
      </w:r>
      <w:r w:rsidRPr="00B46775">
        <w:rPr>
          <w:rFonts w:asciiTheme="majorBidi" w:hAnsiTheme="majorBidi" w:cstheme="majorBidi"/>
          <w:i/>
          <w:iCs/>
        </w:rPr>
        <w:t>Metode Penelitian Pendidikan</w:t>
      </w:r>
      <w:r w:rsidR="00322296">
        <w:rPr>
          <w:rFonts w:asciiTheme="majorBidi" w:hAnsiTheme="majorBidi" w:cstheme="majorBidi"/>
        </w:rPr>
        <w:t>, (Bandung:Alfabeta), h</w:t>
      </w:r>
      <w:r w:rsidRPr="00B46775">
        <w:rPr>
          <w:rFonts w:asciiTheme="majorBidi" w:hAnsiTheme="majorBidi" w:cstheme="majorBidi"/>
        </w:rPr>
        <w:t>l</w:t>
      </w:r>
      <w:r w:rsidR="00322296">
        <w:rPr>
          <w:rFonts w:asciiTheme="majorBidi" w:hAnsiTheme="majorBidi" w:cstheme="majorBidi"/>
          <w:lang w:val="id-ID"/>
        </w:rPr>
        <w:t>m.</w:t>
      </w:r>
      <w:r w:rsidRPr="00B46775">
        <w:rPr>
          <w:rFonts w:asciiTheme="majorBidi" w:hAnsiTheme="majorBidi" w:cstheme="majorBidi"/>
        </w:rPr>
        <w:t xml:space="preserve"> 368</w:t>
      </w:r>
    </w:p>
  </w:footnote>
  <w:footnote w:id="36">
    <w:p w:rsidR="00773657" w:rsidRPr="00107BFB" w:rsidRDefault="00773657" w:rsidP="001D0417">
      <w:pPr>
        <w:pStyle w:val="FootnoteText"/>
        <w:ind w:firstLine="567"/>
        <w:jc w:val="both"/>
        <w:rPr>
          <w:rFonts w:asciiTheme="majorBidi" w:hAnsiTheme="majorBidi" w:cstheme="majorBidi"/>
        </w:rPr>
      </w:pPr>
      <w:r w:rsidRPr="00C84DF2">
        <w:rPr>
          <w:rStyle w:val="FootnoteReference"/>
          <w:rFonts w:asciiTheme="majorBidi" w:hAnsiTheme="majorBidi" w:cstheme="majorBidi"/>
        </w:rPr>
        <w:footnoteRef/>
      </w:r>
      <w:r w:rsidRPr="00C84DF2">
        <w:rPr>
          <w:rFonts w:asciiTheme="majorBidi" w:hAnsiTheme="majorBidi" w:cstheme="majorBidi"/>
        </w:rPr>
        <w:t xml:space="preserve"> Iskandar, </w:t>
      </w:r>
      <w:r w:rsidRPr="005811A1">
        <w:rPr>
          <w:rFonts w:asciiTheme="majorBidi" w:hAnsiTheme="majorBidi" w:cstheme="majorBidi"/>
          <w:i/>
          <w:iCs/>
        </w:rPr>
        <w:t>Metodologi Penelitian Pendidikan dan Sosial (Kauntitatif dan Kualitatif),</w:t>
      </w:r>
      <w:r w:rsidRPr="00C84DF2">
        <w:rPr>
          <w:rFonts w:asciiTheme="majorBidi" w:hAnsiTheme="majorBidi" w:cstheme="majorBidi"/>
        </w:rPr>
        <w:t xml:space="preserve"> (Jakarta:</w:t>
      </w:r>
      <w:r w:rsidR="007E4907">
        <w:rPr>
          <w:rFonts w:asciiTheme="majorBidi" w:hAnsiTheme="majorBidi" w:cstheme="majorBidi"/>
          <w:lang w:val="id-ID"/>
        </w:rPr>
        <w:t xml:space="preserve"> </w:t>
      </w:r>
      <w:r w:rsidR="007E4907">
        <w:rPr>
          <w:rFonts w:asciiTheme="majorBidi" w:hAnsiTheme="majorBidi" w:cstheme="majorBidi"/>
        </w:rPr>
        <w:t>Gaung Persada Press, 2010), h</w:t>
      </w:r>
      <w:r w:rsidRPr="00C84DF2">
        <w:rPr>
          <w:rFonts w:asciiTheme="majorBidi" w:hAnsiTheme="majorBidi" w:cstheme="majorBidi"/>
        </w:rPr>
        <w:t>l</w:t>
      </w:r>
      <w:r w:rsidR="00322296">
        <w:rPr>
          <w:rFonts w:asciiTheme="majorBidi" w:hAnsiTheme="majorBidi" w:cstheme="majorBidi"/>
          <w:lang w:val="id-ID"/>
        </w:rPr>
        <w:t>m.</w:t>
      </w:r>
      <w:r w:rsidRPr="00C84DF2">
        <w:rPr>
          <w:rFonts w:asciiTheme="majorBidi" w:hAnsiTheme="majorBidi" w:cstheme="majorBidi"/>
        </w:rPr>
        <w:t xml:space="preserve"> 228-229</w:t>
      </w:r>
    </w:p>
  </w:footnote>
  <w:footnote w:id="37">
    <w:p w:rsidR="00773657" w:rsidRPr="00107BFB" w:rsidRDefault="00773657" w:rsidP="001D0417">
      <w:pPr>
        <w:pStyle w:val="FootnoteText"/>
        <w:ind w:firstLine="567"/>
        <w:jc w:val="both"/>
        <w:rPr>
          <w:rFonts w:asciiTheme="majorBidi" w:hAnsiTheme="majorBidi" w:cstheme="majorBidi"/>
        </w:rPr>
      </w:pPr>
      <w:r w:rsidRPr="00042455">
        <w:rPr>
          <w:rStyle w:val="FootnoteReference"/>
          <w:rFonts w:asciiTheme="majorBidi" w:hAnsiTheme="majorBidi" w:cstheme="majorBidi"/>
        </w:rPr>
        <w:footnoteRef/>
      </w:r>
      <w:r w:rsidRPr="00042455">
        <w:rPr>
          <w:rFonts w:asciiTheme="majorBidi" w:hAnsiTheme="majorBidi" w:cstheme="majorBidi"/>
        </w:rPr>
        <w:t xml:space="preserve"> Sugiono, </w:t>
      </w:r>
      <w:r w:rsidRPr="00042455">
        <w:rPr>
          <w:rFonts w:asciiTheme="majorBidi" w:hAnsiTheme="majorBidi" w:cstheme="majorBidi"/>
          <w:i/>
          <w:iCs/>
        </w:rPr>
        <w:t>Metode Penelitian Kuantitatif Kualitatif dan R&amp;D</w:t>
      </w:r>
      <w:r w:rsidRPr="00042455">
        <w:rPr>
          <w:rFonts w:asciiTheme="majorBidi" w:hAnsiTheme="majorBidi" w:cstheme="majorBidi"/>
        </w:rPr>
        <w:t>, (Bandung:</w:t>
      </w:r>
      <w:r w:rsidR="00435594">
        <w:rPr>
          <w:rFonts w:asciiTheme="majorBidi" w:hAnsiTheme="majorBidi" w:cstheme="majorBidi"/>
          <w:lang w:val="id-ID"/>
        </w:rPr>
        <w:t xml:space="preserve"> </w:t>
      </w:r>
      <w:r w:rsidR="00435594">
        <w:rPr>
          <w:rFonts w:asciiTheme="majorBidi" w:hAnsiTheme="majorBidi" w:cstheme="majorBidi"/>
        </w:rPr>
        <w:t>Alfabeta, 2011), h</w:t>
      </w:r>
      <w:r w:rsidRPr="00042455">
        <w:rPr>
          <w:rFonts w:asciiTheme="majorBidi" w:hAnsiTheme="majorBidi" w:cstheme="majorBidi"/>
        </w:rPr>
        <w:t>l</w:t>
      </w:r>
      <w:r w:rsidR="00322296">
        <w:rPr>
          <w:rFonts w:asciiTheme="majorBidi" w:hAnsiTheme="majorBidi" w:cstheme="majorBidi"/>
          <w:lang w:val="id-ID"/>
        </w:rPr>
        <w:t>m.</w:t>
      </w:r>
      <w:r w:rsidRPr="00042455">
        <w:rPr>
          <w:rFonts w:asciiTheme="majorBidi" w:hAnsiTheme="majorBidi" w:cstheme="majorBidi"/>
        </w:rPr>
        <w:t xml:space="preserve"> 276-277</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610603"/>
      <w:docPartObj>
        <w:docPartGallery w:val="Page Numbers (Top of Page)"/>
        <w:docPartUnique/>
      </w:docPartObj>
    </w:sdtPr>
    <w:sdtContent>
      <w:p w:rsidR="00633F7E" w:rsidRDefault="009F0222">
        <w:pPr>
          <w:pStyle w:val="Header"/>
          <w:jc w:val="right"/>
        </w:pPr>
        <w:r>
          <w:fldChar w:fldCharType="begin"/>
        </w:r>
        <w:r w:rsidR="00EC69F9">
          <w:instrText xml:space="preserve"> PAGE   \* MERGEFORMAT </w:instrText>
        </w:r>
        <w:r>
          <w:fldChar w:fldCharType="separate"/>
        </w:r>
        <w:r w:rsidR="00EC69F9">
          <w:rPr>
            <w:noProof/>
          </w:rPr>
          <w:t>2</w:t>
        </w:r>
        <w:r>
          <w:fldChar w:fldCharType="end"/>
        </w:r>
      </w:p>
    </w:sdtContent>
  </w:sdt>
  <w:p w:rsidR="00633F7E" w:rsidRDefault="0062536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24280"/>
      <w:docPartObj>
        <w:docPartGallery w:val="Page Numbers (Top of Page)"/>
        <w:docPartUnique/>
      </w:docPartObj>
    </w:sdtPr>
    <w:sdtContent>
      <w:p w:rsidR="0048302D" w:rsidRDefault="009F0222">
        <w:pPr>
          <w:pStyle w:val="Header"/>
          <w:jc w:val="right"/>
        </w:pPr>
        <w:r w:rsidRPr="0048302D">
          <w:rPr>
            <w:rFonts w:asciiTheme="majorBidi" w:hAnsiTheme="majorBidi" w:cstheme="majorBidi"/>
            <w:sz w:val="24"/>
            <w:szCs w:val="24"/>
          </w:rPr>
          <w:fldChar w:fldCharType="begin"/>
        </w:r>
        <w:r w:rsidR="0048302D" w:rsidRPr="0048302D">
          <w:rPr>
            <w:rFonts w:asciiTheme="majorBidi" w:hAnsiTheme="majorBidi" w:cstheme="majorBidi"/>
            <w:sz w:val="24"/>
            <w:szCs w:val="24"/>
          </w:rPr>
          <w:instrText xml:space="preserve"> PAGE   \* MERGEFORMAT </w:instrText>
        </w:r>
        <w:r w:rsidRPr="0048302D">
          <w:rPr>
            <w:rFonts w:asciiTheme="majorBidi" w:hAnsiTheme="majorBidi" w:cstheme="majorBidi"/>
            <w:sz w:val="24"/>
            <w:szCs w:val="24"/>
          </w:rPr>
          <w:fldChar w:fldCharType="separate"/>
        </w:r>
        <w:r w:rsidR="006B7CB5">
          <w:rPr>
            <w:rFonts w:asciiTheme="majorBidi" w:hAnsiTheme="majorBidi" w:cstheme="majorBidi"/>
            <w:noProof/>
            <w:sz w:val="24"/>
            <w:szCs w:val="24"/>
          </w:rPr>
          <w:t>52</w:t>
        </w:r>
        <w:r w:rsidRPr="0048302D">
          <w:rPr>
            <w:rFonts w:asciiTheme="majorBidi" w:hAnsiTheme="majorBidi" w:cstheme="majorBidi"/>
            <w:sz w:val="24"/>
            <w:szCs w:val="24"/>
          </w:rPr>
          <w:fldChar w:fldCharType="end"/>
        </w:r>
      </w:p>
    </w:sdtContent>
  </w:sdt>
  <w:p w:rsidR="0029503F" w:rsidRPr="009E7390" w:rsidRDefault="0029503F">
    <w:pPr>
      <w:pStyle w:val="Header"/>
      <w:rPr>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515B6"/>
    <w:multiLevelType w:val="hybridMultilevel"/>
    <w:tmpl w:val="6366AFE8"/>
    <w:lvl w:ilvl="0" w:tplc="EA7C16C8">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
    <w:nsid w:val="039C25EF"/>
    <w:multiLevelType w:val="hybridMultilevel"/>
    <w:tmpl w:val="CD224BC0"/>
    <w:lvl w:ilvl="0" w:tplc="9CFE2446">
      <w:start w:val="1"/>
      <w:numFmt w:val="lowerLetter"/>
      <w:lvlText w:val="%1."/>
      <w:lvlJc w:val="left"/>
      <w:pPr>
        <w:ind w:left="1789" w:hanging="360"/>
      </w:pPr>
      <w:rPr>
        <w:rFonts w:ascii="Times New Roman" w:eastAsiaTheme="minorHAnsi" w:hAnsi="Times New Roman" w:cstheme="minorBidi"/>
      </w:rPr>
    </w:lvl>
    <w:lvl w:ilvl="1" w:tplc="04210019" w:tentative="1">
      <w:start w:val="1"/>
      <w:numFmt w:val="lowerLetter"/>
      <w:lvlText w:val="%2."/>
      <w:lvlJc w:val="left"/>
      <w:pPr>
        <w:ind w:left="2509" w:hanging="360"/>
      </w:pPr>
    </w:lvl>
    <w:lvl w:ilvl="2" w:tplc="0421001B" w:tentative="1">
      <w:start w:val="1"/>
      <w:numFmt w:val="lowerRoman"/>
      <w:lvlText w:val="%3."/>
      <w:lvlJc w:val="right"/>
      <w:pPr>
        <w:ind w:left="3229" w:hanging="180"/>
      </w:pPr>
    </w:lvl>
    <w:lvl w:ilvl="3" w:tplc="0421000F" w:tentative="1">
      <w:start w:val="1"/>
      <w:numFmt w:val="decimal"/>
      <w:lvlText w:val="%4."/>
      <w:lvlJc w:val="left"/>
      <w:pPr>
        <w:ind w:left="3949" w:hanging="360"/>
      </w:pPr>
    </w:lvl>
    <w:lvl w:ilvl="4" w:tplc="04210019" w:tentative="1">
      <w:start w:val="1"/>
      <w:numFmt w:val="lowerLetter"/>
      <w:lvlText w:val="%5."/>
      <w:lvlJc w:val="left"/>
      <w:pPr>
        <w:ind w:left="4669" w:hanging="360"/>
      </w:pPr>
    </w:lvl>
    <w:lvl w:ilvl="5" w:tplc="0421001B" w:tentative="1">
      <w:start w:val="1"/>
      <w:numFmt w:val="lowerRoman"/>
      <w:lvlText w:val="%6."/>
      <w:lvlJc w:val="right"/>
      <w:pPr>
        <w:ind w:left="5389" w:hanging="180"/>
      </w:pPr>
    </w:lvl>
    <w:lvl w:ilvl="6" w:tplc="0421000F" w:tentative="1">
      <w:start w:val="1"/>
      <w:numFmt w:val="decimal"/>
      <w:lvlText w:val="%7."/>
      <w:lvlJc w:val="left"/>
      <w:pPr>
        <w:ind w:left="6109" w:hanging="360"/>
      </w:pPr>
    </w:lvl>
    <w:lvl w:ilvl="7" w:tplc="04210019" w:tentative="1">
      <w:start w:val="1"/>
      <w:numFmt w:val="lowerLetter"/>
      <w:lvlText w:val="%8."/>
      <w:lvlJc w:val="left"/>
      <w:pPr>
        <w:ind w:left="6829" w:hanging="360"/>
      </w:pPr>
    </w:lvl>
    <w:lvl w:ilvl="8" w:tplc="0421001B" w:tentative="1">
      <w:start w:val="1"/>
      <w:numFmt w:val="lowerRoman"/>
      <w:lvlText w:val="%9."/>
      <w:lvlJc w:val="right"/>
      <w:pPr>
        <w:ind w:left="7549" w:hanging="180"/>
      </w:pPr>
    </w:lvl>
  </w:abstractNum>
  <w:abstractNum w:abstractNumId="2">
    <w:nsid w:val="03F02B38"/>
    <w:multiLevelType w:val="hybridMultilevel"/>
    <w:tmpl w:val="D06C4F5A"/>
    <w:lvl w:ilvl="0" w:tplc="1D34A322">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
    <w:nsid w:val="07296E32"/>
    <w:multiLevelType w:val="hybridMultilevel"/>
    <w:tmpl w:val="E5962F36"/>
    <w:lvl w:ilvl="0" w:tplc="F4446B38">
      <w:start w:val="1"/>
      <w:numFmt w:val="lowerLetter"/>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4">
    <w:nsid w:val="1A515842"/>
    <w:multiLevelType w:val="hybridMultilevel"/>
    <w:tmpl w:val="C6BCA25A"/>
    <w:lvl w:ilvl="0" w:tplc="0B7A937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1CD07FA6"/>
    <w:multiLevelType w:val="hybridMultilevel"/>
    <w:tmpl w:val="75DCDE6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1D2C5283"/>
    <w:multiLevelType w:val="hybridMultilevel"/>
    <w:tmpl w:val="366C4CB2"/>
    <w:lvl w:ilvl="0" w:tplc="AFA875AE">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7">
    <w:nsid w:val="207C764B"/>
    <w:multiLevelType w:val="hybridMultilevel"/>
    <w:tmpl w:val="9B96734A"/>
    <w:lvl w:ilvl="0" w:tplc="980C93E8">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8">
    <w:nsid w:val="27EA7C16"/>
    <w:multiLevelType w:val="hybridMultilevel"/>
    <w:tmpl w:val="48369E9A"/>
    <w:lvl w:ilvl="0" w:tplc="74463C9A">
      <w:start w:val="1"/>
      <w:numFmt w:val="decimal"/>
      <w:lvlText w:val="%1."/>
      <w:lvlJc w:val="left"/>
      <w:pPr>
        <w:ind w:left="2520" w:hanging="360"/>
      </w:pPr>
      <w:rPr>
        <w:rFonts w:hint="default"/>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9">
    <w:nsid w:val="32EB2F20"/>
    <w:multiLevelType w:val="hybridMultilevel"/>
    <w:tmpl w:val="2E5615C4"/>
    <w:lvl w:ilvl="0" w:tplc="8EF824E8">
      <w:start w:val="1"/>
      <w:numFmt w:val="lowerLetter"/>
      <w:lvlText w:val="%1."/>
      <w:lvlJc w:val="left"/>
      <w:pPr>
        <w:ind w:left="1364" w:hanging="360"/>
      </w:pPr>
      <w:rPr>
        <w:rFonts w:hint="default"/>
      </w:rPr>
    </w:lvl>
    <w:lvl w:ilvl="1" w:tplc="04210019" w:tentative="1">
      <w:start w:val="1"/>
      <w:numFmt w:val="lowerLetter"/>
      <w:lvlText w:val="%2."/>
      <w:lvlJc w:val="left"/>
      <w:pPr>
        <w:ind w:left="2084" w:hanging="360"/>
      </w:pPr>
    </w:lvl>
    <w:lvl w:ilvl="2" w:tplc="0421001B" w:tentative="1">
      <w:start w:val="1"/>
      <w:numFmt w:val="lowerRoman"/>
      <w:lvlText w:val="%3."/>
      <w:lvlJc w:val="right"/>
      <w:pPr>
        <w:ind w:left="2804" w:hanging="180"/>
      </w:pPr>
    </w:lvl>
    <w:lvl w:ilvl="3" w:tplc="0421000F" w:tentative="1">
      <w:start w:val="1"/>
      <w:numFmt w:val="decimal"/>
      <w:lvlText w:val="%4."/>
      <w:lvlJc w:val="left"/>
      <w:pPr>
        <w:ind w:left="3524" w:hanging="360"/>
      </w:pPr>
    </w:lvl>
    <w:lvl w:ilvl="4" w:tplc="04210019" w:tentative="1">
      <w:start w:val="1"/>
      <w:numFmt w:val="lowerLetter"/>
      <w:lvlText w:val="%5."/>
      <w:lvlJc w:val="left"/>
      <w:pPr>
        <w:ind w:left="4244" w:hanging="360"/>
      </w:pPr>
    </w:lvl>
    <w:lvl w:ilvl="5" w:tplc="0421001B" w:tentative="1">
      <w:start w:val="1"/>
      <w:numFmt w:val="lowerRoman"/>
      <w:lvlText w:val="%6."/>
      <w:lvlJc w:val="right"/>
      <w:pPr>
        <w:ind w:left="4964" w:hanging="180"/>
      </w:pPr>
    </w:lvl>
    <w:lvl w:ilvl="6" w:tplc="0421000F" w:tentative="1">
      <w:start w:val="1"/>
      <w:numFmt w:val="decimal"/>
      <w:lvlText w:val="%7."/>
      <w:lvlJc w:val="left"/>
      <w:pPr>
        <w:ind w:left="5684" w:hanging="360"/>
      </w:pPr>
    </w:lvl>
    <w:lvl w:ilvl="7" w:tplc="04210019" w:tentative="1">
      <w:start w:val="1"/>
      <w:numFmt w:val="lowerLetter"/>
      <w:lvlText w:val="%8."/>
      <w:lvlJc w:val="left"/>
      <w:pPr>
        <w:ind w:left="6404" w:hanging="360"/>
      </w:pPr>
    </w:lvl>
    <w:lvl w:ilvl="8" w:tplc="0421001B" w:tentative="1">
      <w:start w:val="1"/>
      <w:numFmt w:val="lowerRoman"/>
      <w:lvlText w:val="%9."/>
      <w:lvlJc w:val="right"/>
      <w:pPr>
        <w:ind w:left="7124" w:hanging="180"/>
      </w:pPr>
    </w:lvl>
  </w:abstractNum>
  <w:abstractNum w:abstractNumId="10">
    <w:nsid w:val="476707AD"/>
    <w:multiLevelType w:val="hybridMultilevel"/>
    <w:tmpl w:val="1760210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4CEE1085"/>
    <w:multiLevelType w:val="hybridMultilevel"/>
    <w:tmpl w:val="81421E06"/>
    <w:lvl w:ilvl="0" w:tplc="B8006E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FD44CE0"/>
    <w:multiLevelType w:val="hybridMultilevel"/>
    <w:tmpl w:val="2CA2B194"/>
    <w:lvl w:ilvl="0" w:tplc="518A8718">
      <w:start w:val="1"/>
      <w:numFmt w:val="decimal"/>
      <w:lvlText w:val="%1."/>
      <w:lvlJc w:val="left"/>
      <w:pPr>
        <w:ind w:left="928" w:hanging="360"/>
      </w:pPr>
      <w:rPr>
        <w:rFonts w:hint="default"/>
      </w:rPr>
    </w:lvl>
    <w:lvl w:ilvl="1" w:tplc="04210019" w:tentative="1">
      <w:start w:val="1"/>
      <w:numFmt w:val="lowerLetter"/>
      <w:lvlText w:val="%2."/>
      <w:lvlJc w:val="left"/>
      <w:pPr>
        <w:ind w:left="1648" w:hanging="360"/>
      </w:pPr>
    </w:lvl>
    <w:lvl w:ilvl="2" w:tplc="0421001B" w:tentative="1">
      <w:start w:val="1"/>
      <w:numFmt w:val="lowerRoman"/>
      <w:lvlText w:val="%3."/>
      <w:lvlJc w:val="right"/>
      <w:pPr>
        <w:ind w:left="2368" w:hanging="180"/>
      </w:pPr>
    </w:lvl>
    <w:lvl w:ilvl="3" w:tplc="0421000F" w:tentative="1">
      <w:start w:val="1"/>
      <w:numFmt w:val="decimal"/>
      <w:lvlText w:val="%4."/>
      <w:lvlJc w:val="left"/>
      <w:pPr>
        <w:ind w:left="3088" w:hanging="360"/>
      </w:pPr>
    </w:lvl>
    <w:lvl w:ilvl="4" w:tplc="04210019" w:tentative="1">
      <w:start w:val="1"/>
      <w:numFmt w:val="lowerLetter"/>
      <w:lvlText w:val="%5."/>
      <w:lvlJc w:val="left"/>
      <w:pPr>
        <w:ind w:left="3808" w:hanging="360"/>
      </w:pPr>
    </w:lvl>
    <w:lvl w:ilvl="5" w:tplc="0421001B" w:tentative="1">
      <w:start w:val="1"/>
      <w:numFmt w:val="lowerRoman"/>
      <w:lvlText w:val="%6."/>
      <w:lvlJc w:val="right"/>
      <w:pPr>
        <w:ind w:left="4528" w:hanging="180"/>
      </w:pPr>
    </w:lvl>
    <w:lvl w:ilvl="6" w:tplc="0421000F" w:tentative="1">
      <w:start w:val="1"/>
      <w:numFmt w:val="decimal"/>
      <w:lvlText w:val="%7."/>
      <w:lvlJc w:val="left"/>
      <w:pPr>
        <w:ind w:left="5248" w:hanging="360"/>
      </w:pPr>
    </w:lvl>
    <w:lvl w:ilvl="7" w:tplc="04210019" w:tentative="1">
      <w:start w:val="1"/>
      <w:numFmt w:val="lowerLetter"/>
      <w:lvlText w:val="%8."/>
      <w:lvlJc w:val="left"/>
      <w:pPr>
        <w:ind w:left="5968" w:hanging="360"/>
      </w:pPr>
    </w:lvl>
    <w:lvl w:ilvl="8" w:tplc="0421001B" w:tentative="1">
      <w:start w:val="1"/>
      <w:numFmt w:val="lowerRoman"/>
      <w:lvlText w:val="%9."/>
      <w:lvlJc w:val="right"/>
      <w:pPr>
        <w:ind w:left="6688" w:hanging="180"/>
      </w:pPr>
    </w:lvl>
  </w:abstractNum>
  <w:abstractNum w:abstractNumId="13">
    <w:nsid w:val="5F83682D"/>
    <w:multiLevelType w:val="hybridMultilevel"/>
    <w:tmpl w:val="A516E912"/>
    <w:lvl w:ilvl="0" w:tplc="BF88674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4">
    <w:nsid w:val="60A30B63"/>
    <w:multiLevelType w:val="hybridMultilevel"/>
    <w:tmpl w:val="B4EAE6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57718B5"/>
    <w:multiLevelType w:val="hybridMultilevel"/>
    <w:tmpl w:val="AF0AB7CA"/>
    <w:lvl w:ilvl="0" w:tplc="E414619A">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6">
    <w:nsid w:val="757C708E"/>
    <w:multiLevelType w:val="hybridMultilevel"/>
    <w:tmpl w:val="0D6ADACA"/>
    <w:lvl w:ilvl="0" w:tplc="2D568116">
      <w:start w:val="1"/>
      <w:numFmt w:val="decimal"/>
      <w:lvlText w:val="%1."/>
      <w:lvlJc w:val="left"/>
      <w:pPr>
        <w:ind w:left="1778" w:hanging="360"/>
      </w:pPr>
      <w:rPr>
        <w:rFonts w:hint="default"/>
        <w:b w:val="0"/>
        <w:bCs/>
        <w:i/>
        <w:iCs/>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num w:numId="1">
    <w:abstractNumId w:val="14"/>
  </w:num>
  <w:num w:numId="2">
    <w:abstractNumId w:val="7"/>
  </w:num>
  <w:num w:numId="3">
    <w:abstractNumId w:val="13"/>
  </w:num>
  <w:num w:numId="4">
    <w:abstractNumId w:val="2"/>
  </w:num>
  <w:num w:numId="5">
    <w:abstractNumId w:val="5"/>
  </w:num>
  <w:num w:numId="6">
    <w:abstractNumId w:val="0"/>
  </w:num>
  <w:num w:numId="7">
    <w:abstractNumId w:val="15"/>
  </w:num>
  <w:num w:numId="8">
    <w:abstractNumId w:val="6"/>
  </w:num>
  <w:num w:numId="9">
    <w:abstractNumId w:val="10"/>
  </w:num>
  <w:num w:numId="10">
    <w:abstractNumId w:val="12"/>
  </w:num>
  <w:num w:numId="11">
    <w:abstractNumId w:val="4"/>
  </w:num>
  <w:num w:numId="12">
    <w:abstractNumId w:val="9"/>
  </w:num>
  <w:num w:numId="13">
    <w:abstractNumId w:val="16"/>
  </w:num>
  <w:num w:numId="14">
    <w:abstractNumId w:val="1"/>
  </w:num>
  <w:num w:numId="15">
    <w:abstractNumId w:val="3"/>
  </w:num>
  <w:num w:numId="16">
    <w:abstractNumId w:val="8"/>
  </w:num>
  <w:num w:numId="1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hdrShapeDefaults>
    <o:shapedefaults v:ext="edit" spidmax="22530"/>
  </w:hdrShapeDefaults>
  <w:footnotePr>
    <w:footnote w:id="0"/>
    <w:footnote w:id="1"/>
  </w:footnotePr>
  <w:endnotePr>
    <w:endnote w:id="0"/>
    <w:endnote w:id="1"/>
  </w:endnotePr>
  <w:compat/>
  <w:rsids>
    <w:rsidRoot w:val="00773657"/>
    <w:rsid w:val="00013F3D"/>
    <w:rsid w:val="00026A64"/>
    <w:rsid w:val="0005476F"/>
    <w:rsid w:val="000575BA"/>
    <w:rsid w:val="0006174D"/>
    <w:rsid w:val="00065560"/>
    <w:rsid w:val="00075F04"/>
    <w:rsid w:val="000767E4"/>
    <w:rsid w:val="00082CA3"/>
    <w:rsid w:val="000878FE"/>
    <w:rsid w:val="000C34FB"/>
    <w:rsid w:val="000C58F7"/>
    <w:rsid w:val="000C7C1D"/>
    <w:rsid w:val="000D5A7F"/>
    <w:rsid w:val="000E67FF"/>
    <w:rsid w:val="000E76F7"/>
    <w:rsid w:val="000F737F"/>
    <w:rsid w:val="000F7BE4"/>
    <w:rsid w:val="00107BFB"/>
    <w:rsid w:val="001107A9"/>
    <w:rsid w:val="00111748"/>
    <w:rsid w:val="00116AD0"/>
    <w:rsid w:val="00126458"/>
    <w:rsid w:val="00127A65"/>
    <w:rsid w:val="0014472F"/>
    <w:rsid w:val="00160118"/>
    <w:rsid w:val="00165B0D"/>
    <w:rsid w:val="00176C81"/>
    <w:rsid w:val="001860F8"/>
    <w:rsid w:val="001A765A"/>
    <w:rsid w:val="001C1CF0"/>
    <w:rsid w:val="001C6D94"/>
    <w:rsid w:val="001D0147"/>
    <w:rsid w:val="001D0417"/>
    <w:rsid w:val="001E39D1"/>
    <w:rsid w:val="002000B2"/>
    <w:rsid w:val="002033CF"/>
    <w:rsid w:val="00204299"/>
    <w:rsid w:val="00223420"/>
    <w:rsid w:val="00227905"/>
    <w:rsid w:val="00236DAA"/>
    <w:rsid w:val="00256634"/>
    <w:rsid w:val="0026109E"/>
    <w:rsid w:val="002611A8"/>
    <w:rsid w:val="00265182"/>
    <w:rsid w:val="00284568"/>
    <w:rsid w:val="0029276A"/>
    <w:rsid w:val="00293381"/>
    <w:rsid w:val="0029503F"/>
    <w:rsid w:val="002A5021"/>
    <w:rsid w:val="002C1885"/>
    <w:rsid w:val="002D6C3E"/>
    <w:rsid w:val="002E5E95"/>
    <w:rsid w:val="002F358B"/>
    <w:rsid w:val="002F44AA"/>
    <w:rsid w:val="002F526A"/>
    <w:rsid w:val="003200CB"/>
    <w:rsid w:val="00322296"/>
    <w:rsid w:val="003512DB"/>
    <w:rsid w:val="0036086B"/>
    <w:rsid w:val="00360C0C"/>
    <w:rsid w:val="00365B12"/>
    <w:rsid w:val="0036729C"/>
    <w:rsid w:val="003711B0"/>
    <w:rsid w:val="003730E2"/>
    <w:rsid w:val="00384503"/>
    <w:rsid w:val="003B559C"/>
    <w:rsid w:val="003C06C7"/>
    <w:rsid w:val="003C693C"/>
    <w:rsid w:val="003E40D1"/>
    <w:rsid w:val="003E59E1"/>
    <w:rsid w:val="00400C16"/>
    <w:rsid w:val="004140E7"/>
    <w:rsid w:val="00420499"/>
    <w:rsid w:val="00435594"/>
    <w:rsid w:val="004479BB"/>
    <w:rsid w:val="00455FFA"/>
    <w:rsid w:val="00465810"/>
    <w:rsid w:val="004726E6"/>
    <w:rsid w:val="00480C30"/>
    <w:rsid w:val="0048302D"/>
    <w:rsid w:val="004A1352"/>
    <w:rsid w:val="004C7911"/>
    <w:rsid w:val="004E1255"/>
    <w:rsid w:val="004E36B0"/>
    <w:rsid w:val="00500283"/>
    <w:rsid w:val="00506093"/>
    <w:rsid w:val="00507B02"/>
    <w:rsid w:val="00515AC9"/>
    <w:rsid w:val="00524D78"/>
    <w:rsid w:val="0053391B"/>
    <w:rsid w:val="005465BF"/>
    <w:rsid w:val="00562B4F"/>
    <w:rsid w:val="005808C9"/>
    <w:rsid w:val="0058151A"/>
    <w:rsid w:val="00582F7C"/>
    <w:rsid w:val="0058321E"/>
    <w:rsid w:val="005900FC"/>
    <w:rsid w:val="005950A5"/>
    <w:rsid w:val="0059703F"/>
    <w:rsid w:val="005B45A1"/>
    <w:rsid w:val="005C179F"/>
    <w:rsid w:val="005C747A"/>
    <w:rsid w:val="005E35E1"/>
    <w:rsid w:val="005F0795"/>
    <w:rsid w:val="005F0E8F"/>
    <w:rsid w:val="00607E67"/>
    <w:rsid w:val="00611C07"/>
    <w:rsid w:val="0062536D"/>
    <w:rsid w:val="0063526D"/>
    <w:rsid w:val="00635658"/>
    <w:rsid w:val="00636861"/>
    <w:rsid w:val="00642422"/>
    <w:rsid w:val="006442AE"/>
    <w:rsid w:val="00646F6E"/>
    <w:rsid w:val="00662FAC"/>
    <w:rsid w:val="00670CC9"/>
    <w:rsid w:val="0067590A"/>
    <w:rsid w:val="006859E2"/>
    <w:rsid w:val="00691C01"/>
    <w:rsid w:val="00694DBE"/>
    <w:rsid w:val="006A3542"/>
    <w:rsid w:val="006A6A0D"/>
    <w:rsid w:val="006B7CB5"/>
    <w:rsid w:val="006C5E7E"/>
    <w:rsid w:val="006D03F1"/>
    <w:rsid w:val="006D7146"/>
    <w:rsid w:val="006E1DAC"/>
    <w:rsid w:val="006F442E"/>
    <w:rsid w:val="006F6FF1"/>
    <w:rsid w:val="0071297C"/>
    <w:rsid w:val="007264B6"/>
    <w:rsid w:val="00731A0A"/>
    <w:rsid w:val="00731CC7"/>
    <w:rsid w:val="007357B2"/>
    <w:rsid w:val="007463EC"/>
    <w:rsid w:val="00752823"/>
    <w:rsid w:val="00752CCC"/>
    <w:rsid w:val="00755938"/>
    <w:rsid w:val="00755D6E"/>
    <w:rsid w:val="007579F6"/>
    <w:rsid w:val="00773657"/>
    <w:rsid w:val="00783C93"/>
    <w:rsid w:val="00790258"/>
    <w:rsid w:val="00793B28"/>
    <w:rsid w:val="007B57E4"/>
    <w:rsid w:val="007C202C"/>
    <w:rsid w:val="007E4907"/>
    <w:rsid w:val="007E5639"/>
    <w:rsid w:val="007E7216"/>
    <w:rsid w:val="00811242"/>
    <w:rsid w:val="00824E21"/>
    <w:rsid w:val="00833F77"/>
    <w:rsid w:val="00841D55"/>
    <w:rsid w:val="00842C03"/>
    <w:rsid w:val="00847DC7"/>
    <w:rsid w:val="008507C8"/>
    <w:rsid w:val="008563B4"/>
    <w:rsid w:val="00870743"/>
    <w:rsid w:val="008819FE"/>
    <w:rsid w:val="00883B45"/>
    <w:rsid w:val="008933C3"/>
    <w:rsid w:val="008B19F9"/>
    <w:rsid w:val="008D4A6F"/>
    <w:rsid w:val="008D50A8"/>
    <w:rsid w:val="008D695A"/>
    <w:rsid w:val="008E6CD1"/>
    <w:rsid w:val="008F4353"/>
    <w:rsid w:val="00912CEE"/>
    <w:rsid w:val="009240D3"/>
    <w:rsid w:val="009266FC"/>
    <w:rsid w:val="00936B25"/>
    <w:rsid w:val="00943B35"/>
    <w:rsid w:val="00947DD2"/>
    <w:rsid w:val="009518CF"/>
    <w:rsid w:val="009519DA"/>
    <w:rsid w:val="00957F1A"/>
    <w:rsid w:val="00974D73"/>
    <w:rsid w:val="00986F31"/>
    <w:rsid w:val="00995CF6"/>
    <w:rsid w:val="009A4781"/>
    <w:rsid w:val="009A7AD2"/>
    <w:rsid w:val="009B3CC6"/>
    <w:rsid w:val="009B575D"/>
    <w:rsid w:val="009B6250"/>
    <w:rsid w:val="009E7390"/>
    <w:rsid w:val="009F0222"/>
    <w:rsid w:val="009F663A"/>
    <w:rsid w:val="00A04DA5"/>
    <w:rsid w:val="00A140FD"/>
    <w:rsid w:val="00A27DDD"/>
    <w:rsid w:val="00A47586"/>
    <w:rsid w:val="00A6302E"/>
    <w:rsid w:val="00A87B58"/>
    <w:rsid w:val="00A94345"/>
    <w:rsid w:val="00A96C13"/>
    <w:rsid w:val="00AA0B13"/>
    <w:rsid w:val="00AA73DA"/>
    <w:rsid w:val="00AC183C"/>
    <w:rsid w:val="00AC3596"/>
    <w:rsid w:val="00AC5B84"/>
    <w:rsid w:val="00AD163A"/>
    <w:rsid w:val="00AD1C79"/>
    <w:rsid w:val="00AD7AA8"/>
    <w:rsid w:val="00AE0569"/>
    <w:rsid w:val="00AE68DD"/>
    <w:rsid w:val="00AF49E4"/>
    <w:rsid w:val="00AF4C87"/>
    <w:rsid w:val="00B0146A"/>
    <w:rsid w:val="00B0175F"/>
    <w:rsid w:val="00B03746"/>
    <w:rsid w:val="00B135C7"/>
    <w:rsid w:val="00B32A52"/>
    <w:rsid w:val="00B44535"/>
    <w:rsid w:val="00B46942"/>
    <w:rsid w:val="00B50B8E"/>
    <w:rsid w:val="00B54481"/>
    <w:rsid w:val="00B545EC"/>
    <w:rsid w:val="00B76102"/>
    <w:rsid w:val="00B96ACC"/>
    <w:rsid w:val="00BA1EFD"/>
    <w:rsid w:val="00BB15FB"/>
    <w:rsid w:val="00BC2467"/>
    <w:rsid w:val="00BC25FE"/>
    <w:rsid w:val="00BE516C"/>
    <w:rsid w:val="00BF119C"/>
    <w:rsid w:val="00BF421E"/>
    <w:rsid w:val="00C03F2D"/>
    <w:rsid w:val="00C16FA8"/>
    <w:rsid w:val="00C17911"/>
    <w:rsid w:val="00C27B58"/>
    <w:rsid w:val="00C41EFE"/>
    <w:rsid w:val="00C71C66"/>
    <w:rsid w:val="00C81B6E"/>
    <w:rsid w:val="00C8597C"/>
    <w:rsid w:val="00C90F98"/>
    <w:rsid w:val="00CA7D52"/>
    <w:rsid w:val="00CC528B"/>
    <w:rsid w:val="00CC552F"/>
    <w:rsid w:val="00CC6B9B"/>
    <w:rsid w:val="00CD36D5"/>
    <w:rsid w:val="00CE1AA0"/>
    <w:rsid w:val="00CE2633"/>
    <w:rsid w:val="00CE3927"/>
    <w:rsid w:val="00CE3A74"/>
    <w:rsid w:val="00D21E9C"/>
    <w:rsid w:val="00D22532"/>
    <w:rsid w:val="00D2263C"/>
    <w:rsid w:val="00D3247A"/>
    <w:rsid w:val="00D44D32"/>
    <w:rsid w:val="00D5263F"/>
    <w:rsid w:val="00D556FB"/>
    <w:rsid w:val="00D66453"/>
    <w:rsid w:val="00D74B4B"/>
    <w:rsid w:val="00D93E58"/>
    <w:rsid w:val="00DB0663"/>
    <w:rsid w:val="00DB5405"/>
    <w:rsid w:val="00DC25AA"/>
    <w:rsid w:val="00DD0F5B"/>
    <w:rsid w:val="00DD5C79"/>
    <w:rsid w:val="00DF1FEF"/>
    <w:rsid w:val="00DF320C"/>
    <w:rsid w:val="00DF7B43"/>
    <w:rsid w:val="00E05036"/>
    <w:rsid w:val="00E11818"/>
    <w:rsid w:val="00E11EF1"/>
    <w:rsid w:val="00E255F3"/>
    <w:rsid w:val="00E57997"/>
    <w:rsid w:val="00E57DA9"/>
    <w:rsid w:val="00E60DA4"/>
    <w:rsid w:val="00E64039"/>
    <w:rsid w:val="00E666D2"/>
    <w:rsid w:val="00E736CA"/>
    <w:rsid w:val="00E74DDD"/>
    <w:rsid w:val="00E8276C"/>
    <w:rsid w:val="00E95012"/>
    <w:rsid w:val="00E97CAE"/>
    <w:rsid w:val="00EA4215"/>
    <w:rsid w:val="00EB329C"/>
    <w:rsid w:val="00EB4AC7"/>
    <w:rsid w:val="00EC69F9"/>
    <w:rsid w:val="00EC72A2"/>
    <w:rsid w:val="00ED082E"/>
    <w:rsid w:val="00EF25B3"/>
    <w:rsid w:val="00F03C57"/>
    <w:rsid w:val="00F120B8"/>
    <w:rsid w:val="00F44D61"/>
    <w:rsid w:val="00F45F4C"/>
    <w:rsid w:val="00F80FDC"/>
    <w:rsid w:val="00F8279F"/>
    <w:rsid w:val="00F945D5"/>
    <w:rsid w:val="00FA6BA1"/>
    <w:rsid w:val="00FB601C"/>
    <w:rsid w:val="00FB68BE"/>
    <w:rsid w:val="00FB6FC1"/>
    <w:rsid w:val="00FC6C78"/>
    <w:rsid w:val="00FD0F45"/>
    <w:rsid w:val="00FD30A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365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73657"/>
    <w:pPr>
      <w:spacing w:after="0" w:line="240" w:lineRule="auto"/>
      <w:ind w:left="720"/>
      <w:contextualSpacing/>
      <w:jc w:val="center"/>
    </w:pPr>
    <w:rPr>
      <w:rFonts w:ascii="Times New Roman" w:hAnsi="Times New Roman"/>
      <w:sz w:val="24"/>
    </w:rPr>
  </w:style>
  <w:style w:type="paragraph" w:styleId="FootnoteText">
    <w:name w:val="footnote text"/>
    <w:basedOn w:val="Normal"/>
    <w:link w:val="FootnoteTextChar"/>
    <w:semiHidden/>
    <w:unhideWhenUsed/>
    <w:rsid w:val="00773657"/>
    <w:pPr>
      <w:spacing w:after="0" w:line="240" w:lineRule="auto"/>
      <w:jc w:val="center"/>
    </w:pPr>
    <w:rPr>
      <w:rFonts w:ascii="Times New Roman" w:hAnsi="Times New Roman"/>
      <w:sz w:val="20"/>
      <w:szCs w:val="20"/>
    </w:rPr>
  </w:style>
  <w:style w:type="character" w:customStyle="1" w:styleId="FootnoteTextChar">
    <w:name w:val="Footnote Text Char"/>
    <w:basedOn w:val="DefaultParagraphFont"/>
    <w:link w:val="FootnoteText"/>
    <w:semiHidden/>
    <w:rsid w:val="00773657"/>
    <w:rPr>
      <w:rFonts w:ascii="Times New Roman" w:hAnsi="Times New Roman"/>
      <w:sz w:val="20"/>
      <w:szCs w:val="20"/>
    </w:rPr>
  </w:style>
  <w:style w:type="character" w:styleId="FootnoteReference">
    <w:name w:val="footnote reference"/>
    <w:basedOn w:val="DefaultParagraphFont"/>
    <w:unhideWhenUsed/>
    <w:rsid w:val="00773657"/>
    <w:rPr>
      <w:vertAlign w:val="superscript"/>
    </w:rPr>
  </w:style>
  <w:style w:type="paragraph" w:styleId="Header">
    <w:name w:val="header"/>
    <w:basedOn w:val="Normal"/>
    <w:link w:val="HeaderChar"/>
    <w:uiPriority w:val="99"/>
    <w:unhideWhenUsed/>
    <w:rsid w:val="007736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3657"/>
  </w:style>
  <w:style w:type="paragraph" w:styleId="Footer">
    <w:name w:val="footer"/>
    <w:basedOn w:val="Normal"/>
    <w:link w:val="FooterChar"/>
    <w:uiPriority w:val="99"/>
    <w:unhideWhenUsed/>
    <w:rsid w:val="007736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3657"/>
  </w:style>
  <w:style w:type="character" w:styleId="Hyperlink">
    <w:name w:val="Hyperlink"/>
    <w:basedOn w:val="DefaultParagraphFont"/>
    <w:rsid w:val="00773657"/>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226</TotalTime>
  <Pages>19</Pages>
  <Words>3291</Words>
  <Characters>18760</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nDomBLe3</dc:creator>
  <cp:lastModifiedBy>nDomBLe3</cp:lastModifiedBy>
  <cp:revision>18</cp:revision>
  <cp:lastPrinted>2014-08-10T08:53:00Z</cp:lastPrinted>
  <dcterms:created xsi:type="dcterms:W3CDTF">2014-05-19T05:45:00Z</dcterms:created>
  <dcterms:modified xsi:type="dcterms:W3CDTF">2014-08-10T09:06:00Z</dcterms:modified>
</cp:coreProperties>
</file>